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986872" w14:paraId="1643A4CA" w14:textId="77777777" w:rsidTr="00986872">
        <w:trPr>
          <w:trHeight w:val="450"/>
        </w:trPr>
        <w:tc>
          <w:tcPr>
            <w:tcW w:w="5000" w:type="pct"/>
            <w:gridSpan w:val="2"/>
            <w:tcBorders>
              <w:top w:val="nil"/>
              <w:left w:val="nil"/>
              <w:right w:val="nil"/>
            </w:tcBorders>
          </w:tcPr>
          <w:p w14:paraId="4C55E51F" w14:textId="77777777" w:rsidR="00602F7D" w:rsidRPr="00986872" w:rsidRDefault="00602F7D" w:rsidP="00F2643C">
            <w:pPr>
              <w:pStyle w:val="Heading2"/>
              <w:jc w:val="left"/>
              <w:rPr>
                <w:rFonts w:ascii="Arial" w:hAnsi="Arial" w:cs="Arial"/>
                <w:b w:val="0"/>
                <w:bCs w:val="0"/>
                <w:lang w:val="en-US"/>
              </w:rPr>
            </w:pPr>
          </w:p>
        </w:tc>
      </w:tr>
      <w:tr w:rsidR="0000007A" w:rsidRPr="00986872" w14:paraId="127EAD7E" w14:textId="77777777" w:rsidTr="00986872">
        <w:trPr>
          <w:trHeight w:val="413"/>
        </w:trPr>
        <w:tc>
          <w:tcPr>
            <w:tcW w:w="1266" w:type="pct"/>
          </w:tcPr>
          <w:p w14:paraId="3C159AA5" w14:textId="77777777" w:rsidR="0000007A" w:rsidRPr="00986872" w:rsidRDefault="00D27A79" w:rsidP="00696CAD">
            <w:pPr>
              <w:pStyle w:val="BodyText"/>
              <w:ind w:left="90"/>
              <w:jc w:val="left"/>
              <w:rPr>
                <w:rFonts w:ascii="Arial" w:hAnsi="Arial" w:cs="Arial"/>
                <w:bCs/>
                <w:sz w:val="20"/>
                <w:szCs w:val="20"/>
                <w:lang w:val="en-GB"/>
              </w:rPr>
            </w:pPr>
            <w:r w:rsidRPr="00986872">
              <w:rPr>
                <w:rFonts w:ascii="Arial" w:hAnsi="Arial" w:cs="Arial"/>
                <w:bCs/>
                <w:sz w:val="20"/>
                <w:szCs w:val="20"/>
                <w:lang w:val="en-GB"/>
              </w:rPr>
              <w:t xml:space="preserve">Book </w:t>
            </w:r>
            <w:r w:rsidR="0000007A" w:rsidRPr="00986872">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C0326D2" w:rsidR="0000007A" w:rsidRPr="00986872" w:rsidRDefault="00147360" w:rsidP="00054BC4">
            <w:pPr>
              <w:pStyle w:val="NormalWeb"/>
              <w:rPr>
                <w:rFonts w:ascii="Arial" w:hAnsi="Arial" w:cs="Arial"/>
                <w:b/>
                <w:bCs/>
                <w:sz w:val="20"/>
                <w:szCs w:val="20"/>
                <w:u w:val="single"/>
              </w:rPr>
            </w:pPr>
            <w:hyperlink r:id="rId7" w:history="1">
              <w:r w:rsidR="00E80BA9" w:rsidRPr="00986872">
                <w:rPr>
                  <w:rStyle w:val="Hyperlink"/>
                  <w:rFonts w:ascii="Arial" w:hAnsi="Arial" w:cs="Arial"/>
                  <w:b/>
                  <w:bCs/>
                  <w:sz w:val="20"/>
                  <w:szCs w:val="20"/>
                </w:rPr>
                <w:t>Geography, Earth Science and Environment: Research Highlights</w:t>
              </w:r>
            </w:hyperlink>
          </w:p>
        </w:tc>
      </w:tr>
      <w:tr w:rsidR="0000007A" w:rsidRPr="00986872" w14:paraId="73C90375" w14:textId="77777777" w:rsidTr="00986872">
        <w:trPr>
          <w:trHeight w:val="290"/>
        </w:trPr>
        <w:tc>
          <w:tcPr>
            <w:tcW w:w="1266" w:type="pct"/>
          </w:tcPr>
          <w:p w14:paraId="20D28135" w14:textId="77777777" w:rsidR="0000007A" w:rsidRPr="00986872" w:rsidRDefault="0000007A" w:rsidP="00696CAD">
            <w:pPr>
              <w:pStyle w:val="BodyText"/>
              <w:ind w:left="90"/>
              <w:jc w:val="left"/>
              <w:rPr>
                <w:rFonts w:ascii="Arial" w:hAnsi="Arial" w:cs="Arial"/>
                <w:bCs/>
                <w:sz w:val="20"/>
                <w:szCs w:val="20"/>
                <w:lang w:val="en-GB"/>
              </w:rPr>
            </w:pPr>
            <w:r w:rsidRPr="00986872">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45AE7DC7" w:rsidR="0000007A" w:rsidRPr="00986872" w:rsidRDefault="00E72A8E" w:rsidP="00F3669D">
            <w:pPr>
              <w:pStyle w:val="NormalWeb"/>
              <w:spacing w:before="0" w:beforeAutospacing="0" w:after="0" w:afterAutospacing="0"/>
              <w:rPr>
                <w:rFonts w:ascii="Arial" w:hAnsi="Arial" w:cs="Arial"/>
                <w:b/>
                <w:bCs/>
                <w:sz w:val="20"/>
                <w:szCs w:val="20"/>
                <w:highlight w:val="yellow"/>
                <w:lang w:val="en-GB"/>
              </w:rPr>
            </w:pPr>
            <w:r w:rsidRPr="00986872">
              <w:rPr>
                <w:rFonts w:ascii="Arial" w:hAnsi="Arial" w:cs="Arial"/>
                <w:b/>
                <w:bCs/>
                <w:sz w:val="20"/>
                <w:szCs w:val="20"/>
                <w:lang w:val="en-GB"/>
              </w:rPr>
              <w:t>Ms_BP</w:t>
            </w:r>
            <w:r w:rsidR="00FC432A" w:rsidRPr="00986872">
              <w:rPr>
                <w:rFonts w:ascii="Arial" w:hAnsi="Arial" w:cs="Arial"/>
                <w:b/>
                <w:bCs/>
                <w:sz w:val="20"/>
                <w:szCs w:val="20"/>
                <w:lang w:val="en-GB"/>
              </w:rPr>
              <w:t>R</w:t>
            </w:r>
            <w:r w:rsidRPr="00986872">
              <w:rPr>
                <w:rFonts w:ascii="Arial" w:hAnsi="Arial" w:cs="Arial"/>
                <w:b/>
                <w:bCs/>
                <w:sz w:val="20"/>
                <w:szCs w:val="20"/>
                <w:lang w:val="en-GB"/>
              </w:rPr>
              <w:t>_</w:t>
            </w:r>
            <w:r w:rsidR="00D00FD3" w:rsidRPr="00986872">
              <w:rPr>
                <w:rFonts w:ascii="Arial" w:hAnsi="Arial" w:cs="Arial"/>
                <w:b/>
                <w:bCs/>
                <w:sz w:val="20"/>
                <w:szCs w:val="20"/>
                <w:lang w:val="en-GB"/>
              </w:rPr>
              <w:t>4656</w:t>
            </w:r>
          </w:p>
        </w:tc>
      </w:tr>
      <w:tr w:rsidR="0000007A" w:rsidRPr="00986872" w14:paraId="05B60576" w14:textId="77777777" w:rsidTr="00986872">
        <w:trPr>
          <w:trHeight w:val="331"/>
        </w:trPr>
        <w:tc>
          <w:tcPr>
            <w:tcW w:w="1266" w:type="pct"/>
          </w:tcPr>
          <w:p w14:paraId="0196A627" w14:textId="77777777" w:rsidR="0000007A" w:rsidRPr="00986872" w:rsidRDefault="0000007A" w:rsidP="00696CAD">
            <w:pPr>
              <w:pStyle w:val="BodyText"/>
              <w:ind w:left="90"/>
              <w:jc w:val="left"/>
              <w:rPr>
                <w:rFonts w:ascii="Arial" w:hAnsi="Arial" w:cs="Arial"/>
                <w:bCs/>
                <w:sz w:val="20"/>
                <w:szCs w:val="20"/>
                <w:lang w:val="en-GB"/>
              </w:rPr>
            </w:pPr>
            <w:r w:rsidRPr="00986872">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642D07F2" w:rsidR="0000007A" w:rsidRPr="00986872" w:rsidRDefault="00E80BA9" w:rsidP="000450FC">
            <w:pPr>
              <w:pStyle w:val="NormalWeb"/>
              <w:spacing w:before="0" w:beforeAutospacing="0" w:after="0" w:afterAutospacing="0"/>
              <w:rPr>
                <w:rFonts w:ascii="Arial" w:hAnsi="Arial" w:cs="Arial"/>
                <w:b/>
                <w:sz w:val="20"/>
                <w:szCs w:val="20"/>
                <w:highlight w:val="yellow"/>
                <w:lang w:val="en-GB"/>
              </w:rPr>
            </w:pPr>
            <w:r w:rsidRPr="00986872">
              <w:rPr>
                <w:rFonts w:ascii="Arial" w:hAnsi="Arial" w:cs="Arial"/>
                <w:b/>
                <w:sz w:val="20"/>
                <w:szCs w:val="20"/>
                <w:lang w:val="en-GB"/>
              </w:rPr>
              <w:t>Output Temperature Predictions of the Geothermal Heat Pump System Using an Improved Grey Prediction Model</w:t>
            </w:r>
          </w:p>
        </w:tc>
      </w:tr>
      <w:tr w:rsidR="00CF0BBB" w:rsidRPr="00986872" w14:paraId="6D508B1C" w14:textId="77777777" w:rsidTr="00986872">
        <w:trPr>
          <w:trHeight w:val="332"/>
        </w:trPr>
        <w:tc>
          <w:tcPr>
            <w:tcW w:w="1266" w:type="pct"/>
          </w:tcPr>
          <w:p w14:paraId="32FC28F7" w14:textId="77777777" w:rsidR="00CF0BBB" w:rsidRPr="00986872" w:rsidRDefault="00CF0BBB" w:rsidP="00696CAD">
            <w:pPr>
              <w:pStyle w:val="BodyText"/>
              <w:ind w:left="90"/>
              <w:jc w:val="left"/>
              <w:rPr>
                <w:rFonts w:ascii="Arial" w:hAnsi="Arial" w:cs="Arial"/>
                <w:bCs/>
                <w:sz w:val="20"/>
                <w:szCs w:val="20"/>
                <w:lang w:val="en-GB"/>
              </w:rPr>
            </w:pPr>
            <w:r w:rsidRPr="00986872">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45E7AB79" w:rsidR="00CF0BBB" w:rsidRPr="00986872" w:rsidRDefault="00D00FD3" w:rsidP="000450FC">
            <w:pPr>
              <w:pStyle w:val="NormalWeb"/>
              <w:spacing w:before="0" w:beforeAutospacing="0" w:after="0" w:afterAutospacing="0"/>
              <w:rPr>
                <w:rFonts w:ascii="Arial" w:hAnsi="Arial" w:cs="Arial"/>
                <w:b/>
                <w:sz w:val="20"/>
                <w:szCs w:val="20"/>
                <w:lang w:val="en-GB"/>
              </w:rPr>
            </w:pPr>
            <w:r w:rsidRPr="00986872">
              <w:rPr>
                <w:rFonts w:ascii="Arial" w:hAnsi="Arial" w:cs="Arial"/>
                <w:b/>
                <w:sz w:val="20"/>
                <w:szCs w:val="20"/>
                <w:lang w:val="en-GB"/>
              </w:rPr>
              <w:t>Book Chapter</w:t>
            </w:r>
          </w:p>
        </w:tc>
      </w:tr>
    </w:tbl>
    <w:p w14:paraId="45F5983C" w14:textId="77777777" w:rsidR="00037D52" w:rsidRPr="00986872" w:rsidRDefault="00037D52" w:rsidP="0000007A">
      <w:pPr>
        <w:pStyle w:val="BodyText"/>
        <w:rPr>
          <w:rFonts w:ascii="Arial" w:hAnsi="Arial" w:cs="Arial"/>
          <w:b/>
          <w:bCs/>
          <w:sz w:val="20"/>
          <w:szCs w:val="20"/>
          <w:u w:val="single"/>
          <w:lang w:val="en-GB"/>
        </w:rPr>
      </w:pPr>
    </w:p>
    <w:p w14:paraId="79DE1CF8" w14:textId="77777777" w:rsidR="00605952" w:rsidRPr="00986872" w:rsidRDefault="00605952" w:rsidP="0000007A">
      <w:pPr>
        <w:pStyle w:val="BodyText"/>
        <w:rPr>
          <w:rFonts w:ascii="Arial" w:hAnsi="Arial" w:cs="Arial"/>
          <w:b/>
          <w:bCs/>
          <w:sz w:val="20"/>
          <w:szCs w:val="20"/>
          <w:u w:val="single"/>
          <w:lang w:val="en-GB"/>
        </w:rPr>
      </w:pPr>
    </w:p>
    <w:p w14:paraId="590A5ADE" w14:textId="77777777" w:rsidR="00D9392F" w:rsidRPr="00986872" w:rsidRDefault="00D9392F" w:rsidP="0000007A">
      <w:pPr>
        <w:pStyle w:val="BodyText"/>
        <w:rPr>
          <w:rFonts w:ascii="Arial" w:hAnsi="Arial" w:cs="Arial"/>
          <w:i/>
          <w:sz w:val="20"/>
          <w:szCs w:val="20"/>
          <w:u w:val="single"/>
          <w:lang w:val="en-GB"/>
        </w:rPr>
      </w:pPr>
    </w:p>
    <w:p w14:paraId="17599C49" w14:textId="77777777" w:rsidR="00626025" w:rsidRPr="00986872" w:rsidRDefault="00626025" w:rsidP="00D27A79">
      <w:pPr>
        <w:pStyle w:val="BodyText"/>
        <w:jc w:val="left"/>
        <w:rPr>
          <w:rFonts w:ascii="Arial" w:hAnsi="Arial" w:cs="Arial"/>
          <w:color w:val="222222"/>
          <w:sz w:val="20"/>
          <w:szCs w:val="20"/>
          <w:lang w:val="en-GB"/>
        </w:rPr>
      </w:pPr>
    </w:p>
    <w:p w14:paraId="37E43B60" w14:textId="77777777" w:rsidR="0086369B" w:rsidRPr="00986872" w:rsidRDefault="0086369B" w:rsidP="00626025">
      <w:pPr>
        <w:pStyle w:val="BodyText"/>
        <w:rPr>
          <w:rFonts w:ascii="Arial" w:hAnsi="Arial" w:cs="Arial"/>
          <w:b/>
          <w:color w:val="222222"/>
          <w:sz w:val="20"/>
          <w:szCs w:val="20"/>
          <w:u w:val="single"/>
          <w:lang w:val="en-US"/>
        </w:rPr>
      </w:pPr>
    </w:p>
    <w:p w14:paraId="63CD6BCB" w14:textId="0FFEAA9E" w:rsidR="00626025" w:rsidRPr="00986872" w:rsidRDefault="00640538" w:rsidP="00626025">
      <w:pPr>
        <w:pStyle w:val="BodyText"/>
        <w:rPr>
          <w:rFonts w:ascii="Arial" w:hAnsi="Arial" w:cs="Arial"/>
          <w:b/>
          <w:color w:val="222222"/>
          <w:sz w:val="20"/>
          <w:szCs w:val="20"/>
          <w:u w:val="single"/>
          <w:lang w:val="en-US"/>
        </w:rPr>
      </w:pPr>
      <w:r w:rsidRPr="00986872">
        <w:rPr>
          <w:rFonts w:ascii="Arial" w:hAnsi="Arial" w:cs="Arial"/>
          <w:b/>
          <w:color w:val="222222"/>
          <w:sz w:val="20"/>
          <w:szCs w:val="20"/>
          <w:u w:val="single"/>
          <w:lang w:val="en-US"/>
        </w:rPr>
        <w:t>Special note:</w:t>
      </w:r>
    </w:p>
    <w:p w14:paraId="1AC448A2" w14:textId="77777777" w:rsidR="007B54A4" w:rsidRPr="00986872" w:rsidRDefault="007B54A4" w:rsidP="00626025">
      <w:pPr>
        <w:pStyle w:val="BodyText"/>
        <w:rPr>
          <w:rFonts w:ascii="Arial" w:hAnsi="Arial" w:cs="Arial"/>
          <w:b/>
          <w:color w:val="222222"/>
          <w:sz w:val="20"/>
          <w:szCs w:val="20"/>
          <w:u w:val="single"/>
          <w:lang w:val="en-US"/>
        </w:rPr>
      </w:pPr>
    </w:p>
    <w:p w14:paraId="7F950B43" w14:textId="3CFD7BBC" w:rsidR="007B54A4" w:rsidRPr="00986872" w:rsidRDefault="00955E45" w:rsidP="00626025">
      <w:pPr>
        <w:pStyle w:val="BodyText"/>
        <w:rPr>
          <w:rFonts w:ascii="Arial" w:hAnsi="Arial" w:cs="Arial"/>
          <w:b/>
          <w:color w:val="222222"/>
          <w:sz w:val="20"/>
          <w:szCs w:val="20"/>
          <w:lang w:val="en-US"/>
        </w:rPr>
      </w:pPr>
      <w:r w:rsidRPr="0098687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86872" w:rsidRDefault="00147360" w:rsidP="00626025">
      <w:pPr>
        <w:pStyle w:val="BodyText"/>
        <w:rPr>
          <w:rFonts w:ascii="Arial" w:hAnsi="Arial" w:cs="Arial"/>
          <w:b/>
          <w:color w:val="222222"/>
          <w:sz w:val="20"/>
          <w:szCs w:val="20"/>
          <w:u w:val="single"/>
          <w:lang w:val="en-US"/>
        </w:rPr>
      </w:pPr>
      <w:r w:rsidRPr="00986872">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style="mso-next-textbox:#_x0000_s1026">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9C87166" w:rsidR="00E03C32" w:rsidRDefault="00E80BA9" w:rsidP="00E03C32">
                  <w:pPr>
                    <w:pStyle w:val="BodyText"/>
                    <w:jc w:val="left"/>
                    <w:rPr>
                      <w:rFonts w:ascii="Arial" w:hAnsi="Arial" w:cs="Arial"/>
                      <w:b/>
                      <w:color w:val="222222"/>
                      <w:sz w:val="32"/>
                      <w:lang w:val="en-US"/>
                    </w:rPr>
                  </w:pPr>
                  <w:r w:rsidRPr="00E80BA9">
                    <w:rPr>
                      <w:rFonts w:ascii="Arial" w:hAnsi="Arial" w:cs="Arial"/>
                      <w:b/>
                      <w:color w:val="222222"/>
                      <w:sz w:val="32"/>
                      <w:lang w:val="en-US"/>
                    </w:rPr>
                    <w:t>Energies</w:t>
                  </w:r>
                  <w:r w:rsidR="00E03C32" w:rsidRPr="00640538">
                    <w:rPr>
                      <w:rFonts w:ascii="Arial" w:hAnsi="Arial" w:cs="Arial"/>
                      <w:b/>
                      <w:color w:val="222222"/>
                      <w:sz w:val="32"/>
                      <w:lang w:val="en-US"/>
                    </w:rPr>
                    <w:t xml:space="preserve">, </w:t>
                  </w:r>
                  <w:r>
                    <w:rPr>
                      <w:rFonts w:ascii="Arial" w:hAnsi="Arial" w:cs="Arial"/>
                      <w:b/>
                      <w:color w:val="222222"/>
                      <w:sz w:val="32"/>
                      <w:lang w:val="en-US"/>
                    </w:rPr>
                    <w:t>14</w:t>
                  </w:r>
                  <w:r w:rsidR="00E03C32" w:rsidRPr="00640538">
                    <w:rPr>
                      <w:rFonts w:ascii="Arial" w:hAnsi="Arial" w:cs="Arial"/>
                      <w:b/>
                      <w:color w:val="222222"/>
                      <w:sz w:val="32"/>
                      <w:lang w:val="en-US"/>
                    </w:rPr>
                    <w:t>(</w:t>
                  </w:r>
                  <w:r>
                    <w:rPr>
                      <w:rFonts w:ascii="Arial" w:hAnsi="Arial" w:cs="Arial"/>
                      <w:b/>
                      <w:color w:val="222222"/>
                      <w:sz w:val="32"/>
                      <w:lang w:val="en-US"/>
                    </w:rPr>
                    <w:t>16</w:t>
                  </w:r>
                  <w:r w:rsidR="00E03C32" w:rsidRPr="00640538">
                    <w:rPr>
                      <w:rFonts w:ascii="Arial" w:hAnsi="Arial" w:cs="Arial"/>
                      <w:b/>
                      <w:color w:val="222222"/>
                      <w:sz w:val="32"/>
                      <w:lang w:val="en-US"/>
                    </w:rPr>
                    <w:t xml:space="preserve">): </w:t>
                  </w:r>
                  <w:r w:rsidRPr="00E80BA9">
                    <w:rPr>
                      <w:rFonts w:ascii="Arial" w:hAnsi="Arial" w:cs="Arial"/>
                      <w:b/>
                      <w:color w:val="222222"/>
                      <w:sz w:val="32"/>
                      <w:lang w:val="en-US"/>
                    </w:rPr>
                    <w:t>5075.</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5EFAD006"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E80BA9" w:rsidRPr="00E80BA9">
                    <w:rPr>
                      <w:rFonts w:ascii="Arial" w:hAnsi="Arial" w:cs="Arial"/>
                      <w:b/>
                      <w:color w:val="222222"/>
                      <w:sz w:val="32"/>
                      <w:lang w:val="en-US"/>
                    </w:rPr>
                    <w:t xml:space="preserve"> </w:t>
                  </w:r>
                  <w:hyperlink r:id="rId8" w:history="1">
                    <w:r w:rsidR="00E80BA9" w:rsidRPr="001E2C67">
                      <w:rPr>
                        <w:rStyle w:val="Hyperlink"/>
                        <w:rFonts w:ascii="Arial" w:hAnsi="Arial" w:cs="Arial"/>
                        <w:b/>
                        <w:sz w:val="32"/>
                        <w:lang w:val="en-US"/>
                      </w:rPr>
                      <w:t>https://doi.org/10.3390/en14165075</w:t>
                    </w:r>
                  </w:hyperlink>
                  <w:r w:rsidR="00E80BA9">
                    <w:rPr>
                      <w:rFonts w:ascii="Arial" w:hAnsi="Arial" w:cs="Arial"/>
                      <w:b/>
                      <w:color w:val="222222"/>
                      <w:sz w:val="32"/>
                      <w:lang w:val="en-US"/>
                    </w:rPr>
                    <w:t xml:space="preserve"> </w:t>
                  </w:r>
                </w:p>
              </w:txbxContent>
            </v:textbox>
          </v:rect>
        </w:pict>
      </w:r>
    </w:p>
    <w:p w14:paraId="40641486" w14:textId="77777777" w:rsidR="00D9392F" w:rsidRPr="00986872" w:rsidRDefault="002A3D7C" w:rsidP="00626025">
      <w:pPr>
        <w:pStyle w:val="BodyText"/>
        <w:jc w:val="left"/>
        <w:rPr>
          <w:rFonts w:ascii="Arial" w:hAnsi="Arial" w:cs="Arial"/>
          <w:color w:val="222222"/>
          <w:sz w:val="20"/>
          <w:szCs w:val="20"/>
          <w:lang w:val="en-IN"/>
        </w:rPr>
      </w:pPr>
      <w:r w:rsidRPr="00986872">
        <w:rPr>
          <w:rFonts w:ascii="Arial" w:hAnsi="Arial" w:cs="Arial"/>
          <w:color w:val="222222"/>
          <w:sz w:val="20"/>
          <w:szCs w:val="20"/>
          <w:lang w:val="en-IN"/>
        </w:rPr>
        <w:br w:type="page"/>
      </w:r>
    </w:p>
    <w:p w14:paraId="5A743ECE" w14:textId="77777777" w:rsidR="00D27A79" w:rsidRPr="0098687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86872" w14:paraId="71A94C1F" w14:textId="77777777" w:rsidTr="007222C8">
        <w:tc>
          <w:tcPr>
            <w:tcW w:w="5000" w:type="pct"/>
            <w:gridSpan w:val="3"/>
            <w:tcBorders>
              <w:top w:val="nil"/>
              <w:left w:val="nil"/>
              <w:right w:val="nil"/>
            </w:tcBorders>
            <w:noWrap/>
          </w:tcPr>
          <w:p w14:paraId="0BC15285" w14:textId="75BEB51F" w:rsidR="00F1171E" w:rsidRPr="00986872" w:rsidRDefault="00F1171E" w:rsidP="007222C8">
            <w:pPr>
              <w:pStyle w:val="Heading2"/>
              <w:jc w:val="left"/>
              <w:rPr>
                <w:rFonts w:ascii="Arial" w:hAnsi="Arial" w:cs="Arial"/>
                <w:lang w:val="en-GB"/>
              </w:rPr>
            </w:pPr>
            <w:r w:rsidRPr="00986872">
              <w:rPr>
                <w:rFonts w:ascii="Arial" w:hAnsi="Arial" w:cs="Arial"/>
                <w:highlight w:val="yellow"/>
                <w:lang w:val="en-GB"/>
              </w:rPr>
              <w:t>PART  1:</w:t>
            </w:r>
            <w:r w:rsidRPr="00986872">
              <w:rPr>
                <w:rFonts w:ascii="Arial" w:hAnsi="Arial" w:cs="Arial"/>
                <w:lang w:val="en-GB"/>
              </w:rPr>
              <w:t xml:space="preserve"> Comments</w:t>
            </w:r>
          </w:p>
          <w:p w14:paraId="1287753C" w14:textId="77777777" w:rsidR="00F1171E" w:rsidRPr="00986872" w:rsidRDefault="00F1171E" w:rsidP="007222C8">
            <w:pPr>
              <w:rPr>
                <w:rFonts w:ascii="Arial" w:hAnsi="Arial" w:cs="Arial"/>
                <w:sz w:val="20"/>
                <w:szCs w:val="20"/>
                <w:lang w:val="en-GB"/>
              </w:rPr>
            </w:pPr>
          </w:p>
        </w:tc>
      </w:tr>
      <w:tr w:rsidR="00F1171E" w:rsidRPr="00986872" w14:paraId="5EA12279" w14:textId="77777777" w:rsidTr="007222C8">
        <w:tc>
          <w:tcPr>
            <w:tcW w:w="1265" w:type="pct"/>
            <w:noWrap/>
          </w:tcPr>
          <w:p w14:paraId="7AE9682F" w14:textId="77777777" w:rsidR="00F1171E" w:rsidRPr="00986872" w:rsidRDefault="00F1171E" w:rsidP="007222C8">
            <w:pPr>
              <w:pStyle w:val="Heading2"/>
              <w:jc w:val="left"/>
              <w:rPr>
                <w:rFonts w:ascii="Arial" w:hAnsi="Arial" w:cs="Arial"/>
                <w:lang w:val="en-GB"/>
              </w:rPr>
            </w:pPr>
          </w:p>
        </w:tc>
        <w:tc>
          <w:tcPr>
            <w:tcW w:w="2212" w:type="pct"/>
          </w:tcPr>
          <w:p w14:paraId="5B8DBE06" w14:textId="77777777" w:rsidR="00F1171E" w:rsidRPr="00986872" w:rsidRDefault="00F1171E" w:rsidP="007222C8">
            <w:pPr>
              <w:pStyle w:val="Heading2"/>
              <w:jc w:val="left"/>
              <w:rPr>
                <w:rFonts w:ascii="Arial" w:hAnsi="Arial" w:cs="Arial"/>
                <w:lang w:val="en-GB"/>
              </w:rPr>
            </w:pPr>
            <w:r w:rsidRPr="00986872">
              <w:rPr>
                <w:rFonts w:ascii="Arial" w:hAnsi="Arial" w:cs="Arial"/>
                <w:lang w:val="en-GB"/>
              </w:rPr>
              <w:t>Reviewer’s comment</w:t>
            </w:r>
          </w:p>
          <w:p w14:paraId="693A9C4D" w14:textId="77777777" w:rsidR="00421DBF" w:rsidRPr="00986872" w:rsidRDefault="00421DBF" w:rsidP="00421DBF">
            <w:pPr>
              <w:rPr>
                <w:rFonts w:ascii="Arial" w:hAnsi="Arial" w:cs="Arial"/>
                <w:b/>
                <w:bCs/>
                <w:sz w:val="20"/>
                <w:szCs w:val="20"/>
              </w:rPr>
            </w:pPr>
            <w:r w:rsidRPr="0098687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86872" w:rsidRDefault="00421DBF" w:rsidP="00421DBF">
            <w:pPr>
              <w:rPr>
                <w:rFonts w:ascii="Arial" w:hAnsi="Arial" w:cs="Arial"/>
                <w:sz w:val="20"/>
                <w:szCs w:val="20"/>
                <w:lang w:val="en-GB"/>
              </w:rPr>
            </w:pPr>
          </w:p>
        </w:tc>
        <w:tc>
          <w:tcPr>
            <w:tcW w:w="1523" w:type="pct"/>
          </w:tcPr>
          <w:p w14:paraId="57792C30" w14:textId="77777777" w:rsidR="00F1171E" w:rsidRPr="00986872" w:rsidRDefault="00F1171E" w:rsidP="007222C8">
            <w:pPr>
              <w:pStyle w:val="Heading2"/>
              <w:jc w:val="left"/>
              <w:rPr>
                <w:rFonts w:ascii="Arial" w:hAnsi="Arial" w:cs="Arial"/>
                <w:b w:val="0"/>
                <w:lang w:val="en-GB"/>
              </w:rPr>
            </w:pPr>
            <w:r w:rsidRPr="00986872">
              <w:rPr>
                <w:rFonts w:ascii="Arial" w:hAnsi="Arial" w:cs="Arial"/>
                <w:lang w:val="en-GB"/>
              </w:rPr>
              <w:t>Author’s Feedback</w:t>
            </w:r>
            <w:r w:rsidRPr="00986872">
              <w:rPr>
                <w:rFonts w:ascii="Arial" w:hAnsi="Arial" w:cs="Arial"/>
                <w:b w:val="0"/>
                <w:lang w:val="en-GB"/>
              </w:rPr>
              <w:t xml:space="preserve"> </w:t>
            </w:r>
            <w:r w:rsidRPr="00986872">
              <w:rPr>
                <w:rFonts w:ascii="Arial" w:hAnsi="Arial" w:cs="Arial"/>
                <w:b w:val="0"/>
                <w:i/>
                <w:lang w:val="en-GB"/>
              </w:rPr>
              <w:t>(Please correct the manuscript and highlight that part in the manuscript. It is mandatory that authors should write his/her feedback here)</w:t>
            </w:r>
          </w:p>
        </w:tc>
      </w:tr>
      <w:tr w:rsidR="00F1171E" w:rsidRPr="00986872" w14:paraId="5C0AB4EC" w14:textId="77777777" w:rsidTr="007222C8">
        <w:trPr>
          <w:trHeight w:val="1264"/>
        </w:trPr>
        <w:tc>
          <w:tcPr>
            <w:tcW w:w="1265" w:type="pct"/>
            <w:noWrap/>
          </w:tcPr>
          <w:p w14:paraId="66B47184" w14:textId="48030299" w:rsidR="00F1171E" w:rsidRPr="00986872" w:rsidRDefault="00F1171E" w:rsidP="007222C8">
            <w:pPr>
              <w:ind w:left="360"/>
              <w:rPr>
                <w:rFonts w:ascii="Arial" w:hAnsi="Arial" w:cs="Arial"/>
                <w:b/>
                <w:bCs/>
                <w:sz w:val="20"/>
                <w:szCs w:val="20"/>
                <w:lang w:val="en-GB"/>
              </w:rPr>
            </w:pPr>
            <w:r w:rsidRPr="0098687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86872" w:rsidRDefault="00F1171E" w:rsidP="007222C8">
            <w:pPr>
              <w:ind w:left="360"/>
              <w:rPr>
                <w:rFonts w:ascii="Arial" w:eastAsia="MS Mincho" w:hAnsi="Arial" w:cs="Arial"/>
                <w:b/>
                <w:bCs/>
                <w:sz w:val="20"/>
                <w:szCs w:val="20"/>
                <w:lang w:val="en-GB"/>
              </w:rPr>
            </w:pPr>
          </w:p>
        </w:tc>
        <w:tc>
          <w:tcPr>
            <w:tcW w:w="2212" w:type="pct"/>
          </w:tcPr>
          <w:p w14:paraId="7DBC9196" w14:textId="05E4AFDC" w:rsidR="00F1171E" w:rsidRPr="00986872" w:rsidRDefault="00362C61" w:rsidP="007222C8">
            <w:pPr>
              <w:pStyle w:val="ListParagraph"/>
              <w:ind w:left="0"/>
              <w:rPr>
                <w:rFonts w:ascii="Arial" w:hAnsi="Arial" w:cs="Arial"/>
                <w:b/>
                <w:bCs/>
                <w:sz w:val="20"/>
                <w:szCs w:val="20"/>
                <w:lang w:val="en-GB"/>
              </w:rPr>
            </w:pPr>
            <w:r w:rsidRPr="00986872">
              <w:rPr>
                <w:rFonts w:ascii="Arial" w:hAnsi="Arial" w:cs="Arial"/>
                <w:b/>
                <w:bCs/>
                <w:sz w:val="20"/>
                <w:szCs w:val="20"/>
                <w:lang w:val="en-GB"/>
              </w:rPr>
              <w:t xml:space="preserve">This manuscript is of significant importance to the scientific community, particularly in the fields of geothermal energy systems and predictive </w:t>
            </w:r>
            <w:proofErr w:type="spellStart"/>
            <w:r w:rsidRPr="00986872">
              <w:rPr>
                <w:rFonts w:ascii="Arial" w:hAnsi="Arial" w:cs="Arial"/>
                <w:b/>
                <w:bCs/>
                <w:sz w:val="20"/>
                <w:szCs w:val="20"/>
                <w:lang w:val="en-GB"/>
              </w:rPr>
              <w:t>modeling</w:t>
            </w:r>
            <w:proofErr w:type="spellEnd"/>
            <w:r w:rsidRPr="00986872">
              <w:rPr>
                <w:rFonts w:ascii="Arial" w:hAnsi="Arial" w:cs="Arial"/>
                <w:b/>
                <w:bCs/>
                <w:sz w:val="20"/>
                <w:szCs w:val="20"/>
                <w:lang w:val="en-GB"/>
              </w:rPr>
              <w:t xml:space="preserve">. The proposed Improved Grey Prediction Model (IGM (1,1)) enhances the accuracy of geothermal heat pump system (GHPS) output temperature predictions, which is critical for optimizing energy efficiency and system performance. By addressing the limitations of the traditional Grey Prediction Model (GM (1,1)), this research provides a more precise forecasting method that can benefit engineers, researchers, and policymakers working with renewable energy technologies. The study's empirical validation across multiple universities further reinforces its practical applicability, making it a valuable contribution to the advancement of geothermal system </w:t>
            </w:r>
            <w:proofErr w:type="spellStart"/>
            <w:r w:rsidRPr="00986872">
              <w:rPr>
                <w:rFonts w:ascii="Arial" w:hAnsi="Arial" w:cs="Arial"/>
                <w:b/>
                <w:bCs/>
                <w:sz w:val="20"/>
                <w:szCs w:val="20"/>
                <w:lang w:val="en-GB"/>
              </w:rPr>
              <w:t>modeling</w:t>
            </w:r>
            <w:proofErr w:type="spellEnd"/>
            <w:r w:rsidRPr="00986872">
              <w:rPr>
                <w:rFonts w:ascii="Arial" w:hAnsi="Arial" w:cs="Arial"/>
                <w:b/>
                <w:bCs/>
                <w:sz w:val="20"/>
                <w:szCs w:val="20"/>
                <w:lang w:val="en-GB"/>
              </w:rPr>
              <w:t xml:space="preserve"> and sustainability efforts.</w:t>
            </w:r>
          </w:p>
        </w:tc>
        <w:tc>
          <w:tcPr>
            <w:tcW w:w="1523" w:type="pct"/>
          </w:tcPr>
          <w:p w14:paraId="462A339C" w14:textId="77777777" w:rsidR="00F1171E" w:rsidRPr="00986872" w:rsidRDefault="00F1171E" w:rsidP="007222C8">
            <w:pPr>
              <w:pStyle w:val="Heading2"/>
              <w:jc w:val="left"/>
              <w:rPr>
                <w:rFonts w:ascii="Arial" w:hAnsi="Arial" w:cs="Arial"/>
                <w:b w:val="0"/>
                <w:lang w:val="en-GB"/>
              </w:rPr>
            </w:pPr>
          </w:p>
        </w:tc>
      </w:tr>
      <w:tr w:rsidR="00F1171E" w:rsidRPr="00986872" w14:paraId="0D8B5B2C" w14:textId="77777777" w:rsidTr="00406D6C">
        <w:trPr>
          <w:trHeight w:val="836"/>
        </w:trPr>
        <w:tc>
          <w:tcPr>
            <w:tcW w:w="1265" w:type="pct"/>
            <w:noWrap/>
          </w:tcPr>
          <w:p w14:paraId="21CBA5FE" w14:textId="77777777" w:rsidR="00F1171E" w:rsidRPr="00986872" w:rsidRDefault="00F1171E" w:rsidP="007222C8">
            <w:pPr>
              <w:ind w:left="360"/>
              <w:rPr>
                <w:rFonts w:ascii="Arial" w:hAnsi="Arial" w:cs="Arial"/>
                <w:b/>
                <w:bCs/>
                <w:sz w:val="20"/>
                <w:szCs w:val="20"/>
                <w:lang w:val="en-GB"/>
              </w:rPr>
            </w:pPr>
            <w:r w:rsidRPr="00986872">
              <w:rPr>
                <w:rFonts w:ascii="Arial" w:hAnsi="Arial" w:cs="Arial"/>
                <w:b/>
                <w:bCs/>
                <w:sz w:val="20"/>
                <w:szCs w:val="20"/>
                <w:lang w:val="en-GB"/>
              </w:rPr>
              <w:t>Is the title of the article suitable?</w:t>
            </w:r>
          </w:p>
          <w:p w14:paraId="1CABB61A" w14:textId="77777777" w:rsidR="00F1171E" w:rsidRPr="00986872" w:rsidRDefault="00F1171E" w:rsidP="007222C8">
            <w:pPr>
              <w:ind w:left="360"/>
              <w:rPr>
                <w:rFonts w:ascii="Arial" w:hAnsi="Arial" w:cs="Arial"/>
                <w:b/>
                <w:bCs/>
                <w:sz w:val="20"/>
                <w:szCs w:val="20"/>
                <w:lang w:val="en-GB"/>
              </w:rPr>
            </w:pPr>
            <w:r w:rsidRPr="00986872">
              <w:rPr>
                <w:rFonts w:ascii="Arial" w:hAnsi="Arial" w:cs="Arial"/>
                <w:b/>
                <w:bCs/>
                <w:sz w:val="20"/>
                <w:szCs w:val="20"/>
                <w:lang w:val="en-GB"/>
              </w:rPr>
              <w:t>(If not please suggest an alternative title)</w:t>
            </w:r>
          </w:p>
          <w:p w14:paraId="0275B919" w14:textId="77777777" w:rsidR="00F1171E" w:rsidRPr="00986872" w:rsidRDefault="00F1171E" w:rsidP="007222C8">
            <w:pPr>
              <w:pStyle w:val="Heading2"/>
              <w:jc w:val="left"/>
              <w:rPr>
                <w:rFonts w:ascii="Arial" w:hAnsi="Arial" w:cs="Arial"/>
                <w:u w:val="single"/>
                <w:lang w:val="en-GB"/>
              </w:rPr>
            </w:pPr>
          </w:p>
        </w:tc>
        <w:tc>
          <w:tcPr>
            <w:tcW w:w="2212" w:type="pct"/>
          </w:tcPr>
          <w:p w14:paraId="794AA9A7" w14:textId="73F6B34C" w:rsidR="00F1171E" w:rsidRPr="00986872" w:rsidRDefault="00362C61" w:rsidP="00362C61">
            <w:pPr>
              <w:rPr>
                <w:rFonts w:ascii="Arial" w:hAnsi="Arial" w:cs="Arial"/>
                <w:b/>
                <w:bCs/>
                <w:sz w:val="20"/>
                <w:szCs w:val="20"/>
                <w:lang w:val="en-GB"/>
              </w:rPr>
            </w:pPr>
            <w:r w:rsidRPr="00986872">
              <w:rPr>
                <w:rFonts w:ascii="Arial" w:hAnsi="Arial" w:cs="Arial"/>
                <w:b/>
                <w:bCs/>
                <w:sz w:val="20"/>
                <w:szCs w:val="20"/>
              </w:rPr>
              <w:t>The current title, "Output Temperature Predictions of the Geothermal Heat Pump System Using an Improved Grey Prediction Model," effectively conveys the core subject of the research.</w:t>
            </w:r>
          </w:p>
        </w:tc>
        <w:tc>
          <w:tcPr>
            <w:tcW w:w="1523" w:type="pct"/>
          </w:tcPr>
          <w:p w14:paraId="405B6701" w14:textId="77777777" w:rsidR="00F1171E" w:rsidRPr="00986872" w:rsidRDefault="00F1171E" w:rsidP="007222C8">
            <w:pPr>
              <w:pStyle w:val="Heading2"/>
              <w:jc w:val="left"/>
              <w:rPr>
                <w:rFonts w:ascii="Arial" w:hAnsi="Arial" w:cs="Arial"/>
                <w:b w:val="0"/>
                <w:lang w:val="en-GB"/>
              </w:rPr>
            </w:pPr>
          </w:p>
        </w:tc>
      </w:tr>
      <w:tr w:rsidR="00F1171E" w:rsidRPr="00986872" w14:paraId="5604762A" w14:textId="77777777" w:rsidTr="007222C8">
        <w:trPr>
          <w:trHeight w:val="1262"/>
        </w:trPr>
        <w:tc>
          <w:tcPr>
            <w:tcW w:w="1265" w:type="pct"/>
            <w:noWrap/>
          </w:tcPr>
          <w:p w14:paraId="3635573D" w14:textId="77777777" w:rsidR="00F1171E" w:rsidRPr="00986872" w:rsidRDefault="00F1171E" w:rsidP="007222C8">
            <w:pPr>
              <w:pStyle w:val="Heading2"/>
              <w:ind w:left="360"/>
              <w:jc w:val="left"/>
              <w:rPr>
                <w:rFonts w:ascii="Arial" w:hAnsi="Arial" w:cs="Arial"/>
                <w:lang w:val="en-GB"/>
              </w:rPr>
            </w:pPr>
            <w:r w:rsidRPr="0098687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86872" w:rsidRDefault="00F1171E" w:rsidP="007222C8">
            <w:pPr>
              <w:pStyle w:val="Heading2"/>
              <w:jc w:val="left"/>
              <w:rPr>
                <w:rFonts w:ascii="Arial" w:hAnsi="Arial" w:cs="Arial"/>
                <w:u w:val="single"/>
                <w:lang w:val="en-GB"/>
              </w:rPr>
            </w:pPr>
          </w:p>
        </w:tc>
        <w:tc>
          <w:tcPr>
            <w:tcW w:w="2212" w:type="pct"/>
          </w:tcPr>
          <w:p w14:paraId="0FB7E83A" w14:textId="3BCB3CC9" w:rsidR="00F1171E" w:rsidRPr="00986872" w:rsidRDefault="00392FE0" w:rsidP="00392FE0">
            <w:pPr>
              <w:rPr>
                <w:rFonts w:ascii="Arial" w:hAnsi="Arial" w:cs="Arial"/>
                <w:b/>
                <w:bCs/>
                <w:sz w:val="20"/>
                <w:szCs w:val="20"/>
                <w:lang w:val="en-GB"/>
              </w:rPr>
            </w:pPr>
            <w:r w:rsidRPr="00986872">
              <w:rPr>
                <w:rFonts w:ascii="Arial" w:hAnsi="Arial" w:cs="Arial"/>
                <w:b/>
                <w:bCs/>
                <w:sz w:val="20"/>
                <w:szCs w:val="20"/>
              </w:rPr>
              <w:t>The abstract provides a clear and structured summary of the study, outlining the problem, methodology, key findings, and conclusions. The abstract could briefly highlight the broader impact of the findings, such as their potential application in optimizing energy usage, reducing costs, or integrating with smart energy management systems. The final sentence should emphasize the significance of the findings, such as the potential for industry adoption or future research directions, rather than simply restating that the model is more accurate.</w:t>
            </w:r>
          </w:p>
        </w:tc>
        <w:tc>
          <w:tcPr>
            <w:tcW w:w="1523" w:type="pct"/>
          </w:tcPr>
          <w:p w14:paraId="1D54B730" w14:textId="77777777" w:rsidR="00F1171E" w:rsidRPr="00986872" w:rsidRDefault="00F1171E" w:rsidP="007222C8">
            <w:pPr>
              <w:pStyle w:val="Heading2"/>
              <w:jc w:val="left"/>
              <w:rPr>
                <w:rFonts w:ascii="Arial" w:hAnsi="Arial" w:cs="Arial"/>
                <w:b w:val="0"/>
                <w:lang w:val="en-GB"/>
              </w:rPr>
            </w:pPr>
          </w:p>
        </w:tc>
      </w:tr>
      <w:tr w:rsidR="00F1171E" w:rsidRPr="00986872" w14:paraId="2F579F54" w14:textId="77777777" w:rsidTr="007222C8">
        <w:trPr>
          <w:trHeight w:val="859"/>
        </w:trPr>
        <w:tc>
          <w:tcPr>
            <w:tcW w:w="1265" w:type="pct"/>
            <w:noWrap/>
          </w:tcPr>
          <w:p w14:paraId="04361F46" w14:textId="368783AB" w:rsidR="00F1171E" w:rsidRPr="00986872" w:rsidRDefault="00DC6FED" w:rsidP="007222C8">
            <w:pPr>
              <w:ind w:left="360"/>
              <w:rPr>
                <w:rFonts w:ascii="Arial" w:hAnsi="Arial" w:cs="Arial"/>
                <w:b/>
                <w:bCs/>
                <w:sz w:val="20"/>
                <w:szCs w:val="20"/>
                <w:u w:val="single"/>
                <w:lang w:val="en-GB"/>
              </w:rPr>
            </w:pPr>
            <w:r w:rsidRPr="00986872">
              <w:rPr>
                <w:rFonts w:ascii="Arial" w:hAnsi="Arial" w:cs="Arial"/>
                <w:b/>
                <w:bCs/>
                <w:sz w:val="20"/>
                <w:szCs w:val="20"/>
                <w:lang w:val="en-GB"/>
              </w:rPr>
              <w:t xml:space="preserve">Is the manuscript scientifically, correct? Please write here. </w:t>
            </w:r>
          </w:p>
        </w:tc>
        <w:tc>
          <w:tcPr>
            <w:tcW w:w="2212" w:type="pct"/>
          </w:tcPr>
          <w:p w14:paraId="2B5A7721" w14:textId="08A0EA89" w:rsidR="00F1171E" w:rsidRPr="00986872" w:rsidRDefault="0065135B" w:rsidP="007222C8">
            <w:pPr>
              <w:pStyle w:val="ListParagraph"/>
              <w:ind w:left="0"/>
              <w:rPr>
                <w:rFonts w:ascii="Arial" w:hAnsi="Arial" w:cs="Arial"/>
                <w:b/>
                <w:bCs/>
                <w:sz w:val="20"/>
                <w:szCs w:val="20"/>
                <w:lang w:val="en-GB"/>
              </w:rPr>
            </w:pPr>
            <w:r w:rsidRPr="00986872">
              <w:rPr>
                <w:rFonts w:ascii="Arial" w:hAnsi="Arial" w:cs="Arial"/>
                <w:b/>
                <w:bCs/>
                <w:sz w:val="20"/>
                <w:szCs w:val="20"/>
              </w:rPr>
              <w:t>Based on my review of the manuscript, the study appears to be scientifically correct, with a well-defined methodology, clear mathematical formulations, and thorough validation using real-world datasets.</w:t>
            </w:r>
          </w:p>
        </w:tc>
        <w:tc>
          <w:tcPr>
            <w:tcW w:w="1523" w:type="pct"/>
          </w:tcPr>
          <w:p w14:paraId="4898F764" w14:textId="77777777" w:rsidR="00F1171E" w:rsidRPr="00986872" w:rsidRDefault="00F1171E" w:rsidP="007222C8">
            <w:pPr>
              <w:pStyle w:val="Heading2"/>
              <w:jc w:val="left"/>
              <w:rPr>
                <w:rFonts w:ascii="Arial" w:hAnsi="Arial" w:cs="Arial"/>
                <w:b w:val="0"/>
                <w:lang w:val="en-GB"/>
              </w:rPr>
            </w:pPr>
          </w:p>
        </w:tc>
      </w:tr>
      <w:tr w:rsidR="00F1171E" w:rsidRPr="00986872" w14:paraId="73739464" w14:textId="77777777" w:rsidTr="007222C8">
        <w:trPr>
          <w:trHeight w:val="703"/>
        </w:trPr>
        <w:tc>
          <w:tcPr>
            <w:tcW w:w="1265" w:type="pct"/>
            <w:noWrap/>
          </w:tcPr>
          <w:p w14:paraId="09C25322" w14:textId="77777777" w:rsidR="00F1171E" w:rsidRPr="00986872" w:rsidRDefault="00F1171E" w:rsidP="007222C8">
            <w:pPr>
              <w:ind w:left="360"/>
              <w:rPr>
                <w:rFonts w:ascii="Arial" w:hAnsi="Arial" w:cs="Arial"/>
                <w:b/>
                <w:bCs/>
                <w:sz w:val="20"/>
                <w:szCs w:val="20"/>
                <w:lang w:val="en-GB"/>
              </w:rPr>
            </w:pPr>
            <w:r w:rsidRPr="0098687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86872" w:rsidRDefault="00F1171E" w:rsidP="007222C8">
            <w:pPr>
              <w:ind w:left="360"/>
              <w:rPr>
                <w:rFonts w:ascii="Arial" w:hAnsi="Arial" w:cs="Arial"/>
                <w:b/>
                <w:bCs/>
                <w:sz w:val="20"/>
                <w:szCs w:val="20"/>
                <w:u w:val="single"/>
                <w:lang w:val="en-GB"/>
              </w:rPr>
            </w:pPr>
            <w:r w:rsidRPr="00986872">
              <w:rPr>
                <w:rFonts w:ascii="Arial" w:hAnsi="Arial" w:cs="Arial"/>
                <w:b/>
                <w:bCs/>
                <w:sz w:val="20"/>
                <w:szCs w:val="20"/>
                <w:u w:val="single"/>
                <w:lang w:val="en-GB"/>
              </w:rPr>
              <w:t>-</w:t>
            </w:r>
          </w:p>
        </w:tc>
        <w:tc>
          <w:tcPr>
            <w:tcW w:w="2212" w:type="pct"/>
          </w:tcPr>
          <w:p w14:paraId="24FE0567" w14:textId="232E2B6D" w:rsidR="00F1171E" w:rsidRPr="00986872" w:rsidRDefault="00DD32C6" w:rsidP="007222C8">
            <w:pPr>
              <w:pStyle w:val="ListParagraph"/>
              <w:ind w:left="0"/>
              <w:rPr>
                <w:rFonts w:ascii="Arial" w:hAnsi="Arial" w:cs="Arial"/>
                <w:b/>
                <w:bCs/>
                <w:sz w:val="20"/>
                <w:szCs w:val="20"/>
                <w:lang w:val="en-GB"/>
              </w:rPr>
            </w:pPr>
            <w:r w:rsidRPr="00986872">
              <w:rPr>
                <w:rFonts w:ascii="Arial" w:hAnsi="Arial" w:cs="Arial"/>
                <w:b/>
                <w:bCs/>
                <w:sz w:val="20"/>
                <w:szCs w:val="20"/>
              </w:rPr>
              <w:t xml:space="preserve">The manuscript includes a substantial number of references that cover relevant topics, including Grey Prediction Models, geothermal heat pump systems, and forecasting techniques and </w:t>
            </w:r>
            <w:proofErr w:type="spellStart"/>
            <w:r w:rsidRPr="00986872">
              <w:rPr>
                <w:rFonts w:ascii="Arial" w:hAnsi="Arial" w:cs="Arial"/>
                <w:b/>
                <w:bCs/>
                <w:sz w:val="20"/>
                <w:szCs w:val="20"/>
              </w:rPr>
              <w:t>mostreferences</w:t>
            </w:r>
            <w:proofErr w:type="spellEnd"/>
            <w:r w:rsidRPr="00986872">
              <w:rPr>
                <w:rFonts w:ascii="Arial" w:hAnsi="Arial" w:cs="Arial"/>
                <w:b/>
                <w:bCs/>
                <w:sz w:val="20"/>
                <w:szCs w:val="20"/>
              </w:rPr>
              <w:t xml:space="preserve"> are from the last five years, including machine learning and forecasting approaches applied to energy systems.</w:t>
            </w:r>
          </w:p>
        </w:tc>
        <w:tc>
          <w:tcPr>
            <w:tcW w:w="1523" w:type="pct"/>
          </w:tcPr>
          <w:p w14:paraId="40220055" w14:textId="77777777" w:rsidR="00F1171E" w:rsidRPr="00986872" w:rsidRDefault="00F1171E" w:rsidP="007222C8">
            <w:pPr>
              <w:pStyle w:val="Heading2"/>
              <w:jc w:val="left"/>
              <w:rPr>
                <w:rFonts w:ascii="Arial" w:hAnsi="Arial" w:cs="Arial"/>
                <w:b w:val="0"/>
                <w:lang w:val="en-GB"/>
              </w:rPr>
            </w:pPr>
          </w:p>
        </w:tc>
      </w:tr>
      <w:tr w:rsidR="00F1171E" w:rsidRPr="00986872" w14:paraId="73CC4A50" w14:textId="77777777" w:rsidTr="007222C8">
        <w:trPr>
          <w:trHeight w:val="386"/>
        </w:trPr>
        <w:tc>
          <w:tcPr>
            <w:tcW w:w="1265" w:type="pct"/>
            <w:noWrap/>
          </w:tcPr>
          <w:p w14:paraId="029CE8D0" w14:textId="77777777" w:rsidR="00F1171E" w:rsidRPr="00986872" w:rsidRDefault="00F1171E" w:rsidP="007222C8">
            <w:pPr>
              <w:pStyle w:val="Heading2"/>
              <w:jc w:val="left"/>
              <w:rPr>
                <w:rFonts w:ascii="Arial" w:hAnsi="Arial" w:cs="Arial"/>
                <w:b w:val="0"/>
                <w:lang w:val="en-GB"/>
              </w:rPr>
            </w:pPr>
          </w:p>
          <w:p w14:paraId="589C16C7" w14:textId="77777777" w:rsidR="00F1171E" w:rsidRPr="00986872" w:rsidRDefault="00F1171E" w:rsidP="007222C8">
            <w:pPr>
              <w:pStyle w:val="Heading2"/>
              <w:ind w:left="360"/>
              <w:jc w:val="left"/>
              <w:rPr>
                <w:rFonts w:ascii="Arial" w:hAnsi="Arial" w:cs="Arial"/>
                <w:bCs w:val="0"/>
                <w:lang w:val="en-GB"/>
              </w:rPr>
            </w:pPr>
            <w:r w:rsidRPr="00986872">
              <w:rPr>
                <w:rFonts w:ascii="Arial" w:hAnsi="Arial" w:cs="Arial"/>
                <w:bCs w:val="0"/>
                <w:lang w:val="en-GB"/>
              </w:rPr>
              <w:t>Is the language/English quality of the article suitable for scholarly communications?</w:t>
            </w:r>
          </w:p>
          <w:p w14:paraId="7722B85E" w14:textId="77777777" w:rsidR="00F1171E" w:rsidRPr="00986872" w:rsidRDefault="00F1171E" w:rsidP="007222C8">
            <w:pPr>
              <w:rPr>
                <w:rFonts w:ascii="Arial" w:hAnsi="Arial" w:cs="Arial"/>
                <w:sz w:val="20"/>
                <w:szCs w:val="20"/>
                <w:lang w:val="en-GB"/>
              </w:rPr>
            </w:pPr>
          </w:p>
        </w:tc>
        <w:tc>
          <w:tcPr>
            <w:tcW w:w="2212" w:type="pct"/>
          </w:tcPr>
          <w:p w14:paraId="0A07EA75" w14:textId="77777777" w:rsidR="00F1171E" w:rsidRPr="00986872" w:rsidRDefault="00F1171E" w:rsidP="00A3649D">
            <w:pPr>
              <w:pStyle w:val="ListParagraph"/>
              <w:ind w:left="0"/>
              <w:rPr>
                <w:rFonts w:ascii="Arial" w:hAnsi="Arial" w:cs="Arial"/>
                <w:b/>
                <w:bCs/>
                <w:sz w:val="20"/>
                <w:szCs w:val="20"/>
              </w:rPr>
            </w:pPr>
          </w:p>
          <w:p w14:paraId="297F52DB" w14:textId="124F569C" w:rsidR="00F1171E" w:rsidRPr="00986872" w:rsidRDefault="00A3649D" w:rsidP="00A3649D">
            <w:pPr>
              <w:pStyle w:val="ListParagraph"/>
              <w:ind w:left="0"/>
              <w:rPr>
                <w:rFonts w:ascii="Arial" w:hAnsi="Arial" w:cs="Arial"/>
                <w:b/>
                <w:bCs/>
                <w:sz w:val="20"/>
                <w:szCs w:val="20"/>
              </w:rPr>
            </w:pPr>
            <w:r w:rsidRPr="00986872">
              <w:rPr>
                <w:rFonts w:ascii="Arial" w:hAnsi="Arial" w:cs="Arial"/>
                <w:b/>
                <w:bCs/>
                <w:sz w:val="20"/>
                <w:szCs w:val="20"/>
              </w:rPr>
              <w:t>The manuscript is generally well-written and maintains an academic tone suitable for scholarly communication. However, there are areas where the clarity, readability, and grammatical accuracy could be improved.</w:t>
            </w:r>
          </w:p>
          <w:p w14:paraId="149A6CEF" w14:textId="77777777" w:rsidR="00F1171E" w:rsidRPr="00986872" w:rsidRDefault="00F1171E" w:rsidP="007222C8">
            <w:pPr>
              <w:rPr>
                <w:rFonts w:ascii="Arial" w:hAnsi="Arial" w:cs="Arial"/>
                <w:sz w:val="20"/>
                <w:szCs w:val="20"/>
                <w:lang w:val="en-GB"/>
              </w:rPr>
            </w:pPr>
          </w:p>
        </w:tc>
        <w:tc>
          <w:tcPr>
            <w:tcW w:w="1523" w:type="pct"/>
          </w:tcPr>
          <w:p w14:paraId="0351CA58" w14:textId="77777777" w:rsidR="00F1171E" w:rsidRPr="00986872" w:rsidRDefault="00F1171E" w:rsidP="007222C8">
            <w:pPr>
              <w:rPr>
                <w:rFonts w:ascii="Arial" w:hAnsi="Arial" w:cs="Arial"/>
                <w:sz w:val="20"/>
                <w:szCs w:val="20"/>
                <w:lang w:val="en-GB"/>
              </w:rPr>
            </w:pPr>
          </w:p>
        </w:tc>
      </w:tr>
      <w:tr w:rsidR="00F1171E" w:rsidRPr="00986872" w14:paraId="20A16C0C" w14:textId="77777777" w:rsidTr="007222C8">
        <w:trPr>
          <w:trHeight w:val="1178"/>
        </w:trPr>
        <w:tc>
          <w:tcPr>
            <w:tcW w:w="1265" w:type="pct"/>
            <w:noWrap/>
          </w:tcPr>
          <w:p w14:paraId="7F4BCFAE" w14:textId="77777777" w:rsidR="00F1171E" w:rsidRPr="00986872" w:rsidRDefault="00F1171E" w:rsidP="007222C8">
            <w:pPr>
              <w:pStyle w:val="Heading2"/>
              <w:jc w:val="left"/>
              <w:rPr>
                <w:rFonts w:ascii="Arial" w:hAnsi="Arial" w:cs="Arial"/>
                <w:b w:val="0"/>
                <w:bCs w:val="0"/>
                <w:lang w:val="en-GB"/>
              </w:rPr>
            </w:pPr>
            <w:r w:rsidRPr="00986872">
              <w:rPr>
                <w:rFonts w:ascii="Arial" w:hAnsi="Arial" w:cs="Arial"/>
                <w:bCs w:val="0"/>
                <w:u w:val="single"/>
                <w:lang w:val="en-GB"/>
              </w:rPr>
              <w:t>Optional/General</w:t>
            </w:r>
            <w:r w:rsidRPr="00986872">
              <w:rPr>
                <w:rFonts w:ascii="Arial" w:hAnsi="Arial" w:cs="Arial"/>
                <w:bCs w:val="0"/>
                <w:lang w:val="en-GB"/>
              </w:rPr>
              <w:t xml:space="preserve"> </w:t>
            </w:r>
            <w:r w:rsidRPr="00986872">
              <w:rPr>
                <w:rFonts w:ascii="Arial" w:hAnsi="Arial" w:cs="Arial"/>
                <w:b w:val="0"/>
                <w:bCs w:val="0"/>
                <w:lang w:val="en-GB"/>
              </w:rPr>
              <w:t>comments</w:t>
            </w:r>
          </w:p>
          <w:p w14:paraId="1A6B3748" w14:textId="77777777" w:rsidR="00F1171E" w:rsidRPr="00986872" w:rsidRDefault="00F1171E" w:rsidP="007222C8">
            <w:pPr>
              <w:pStyle w:val="Heading2"/>
              <w:jc w:val="left"/>
              <w:rPr>
                <w:rFonts w:ascii="Arial" w:hAnsi="Arial" w:cs="Arial"/>
                <w:b w:val="0"/>
                <w:lang w:val="en-GB"/>
              </w:rPr>
            </w:pPr>
          </w:p>
        </w:tc>
        <w:tc>
          <w:tcPr>
            <w:tcW w:w="2212" w:type="pct"/>
          </w:tcPr>
          <w:p w14:paraId="1E347C61" w14:textId="77777777" w:rsidR="00F1171E" w:rsidRPr="00986872" w:rsidRDefault="00F1171E" w:rsidP="007222C8">
            <w:pPr>
              <w:rPr>
                <w:rFonts w:ascii="Arial" w:hAnsi="Arial" w:cs="Arial"/>
                <w:sz w:val="20"/>
                <w:szCs w:val="20"/>
                <w:lang w:val="en-GB"/>
              </w:rPr>
            </w:pPr>
          </w:p>
          <w:p w14:paraId="5E946A0E" w14:textId="77777777" w:rsidR="00F1171E" w:rsidRPr="00986872" w:rsidRDefault="00F1171E" w:rsidP="007222C8">
            <w:pPr>
              <w:rPr>
                <w:rFonts w:ascii="Arial" w:hAnsi="Arial" w:cs="Arial"/>
                <w:sz w:val="20"/>
                <w:szCs w:val="20"/>
                <w:lang w:val="en-GB"/>
              </w:rPr>
            </w:pPr>
          </w:p>
          <w:p w14:paraId="7EB58C99" w14:textId="77777777" w:rsidR="00F1171E" w:rsidRPr="00986872" w:rsidRDefault="00F1171E" w:rsidP="007222C8">
            <w:pPr>
              <w:rPr>
                <w:rFonts w:ascii="Arial" w:hAnsi="Arial" w:cs="Arial"/>
                <w:sz w:val="20"/>
                <w:szCs w:val="20"/>
                <w:lang w:val="en-GB"/>
              </w:rPr>
            </w:pPr>
          </w:p>
          <w:p w14:paraId="15DFD0E8" w14:textId="77777777" w:rsidR="00F1171E" w:rsidRPr="00986872" w:rsidRDefault="00F1171E" w:rsidP="007222C8">
            <w:pPr>
              <w:rPr>
                <w:rFonts w:ascii="Arial" w:hAnsi="Arial" w:cs="Arial"/>
                <w:sz w:val="20"/>
                <w:szCs w:val="20"/>
                <w:lang w:val="en-GB"/>
              </w:rPr>
            </w:pPr>
          </w:p>
        </w:tc>
        <w:tc>
          <w:tcPr>
            <w:tcW w:w="1523" w:type="pct"/>
          </w:tcPr>
          <w:p w14:paraId="465E098E" w14:textId="77777777" w:rsidR="00F1171E" w:rsidRPr="00986872" w:rsidRDefault="00F1171E" w:rsidP="007222C8">
            <w:pPr>
              <w:rPr>
                <w:rFonts w:ascii="Arial" w:hAnsi="Arial" w:cs="Arial"/>
                <w:sz w:val="20"/>
                <w:szCs w:val="20"/>
                <w:lang w:val="en-GB"/>
              </w:rPr>
            </w:pPr>
          </w:p>
        </w:tc>
      </w:tr>
    </w:tbl>
    <w:p w14:paraId="6BBACB91" w14:textId="77777777" w:rsidR="00F1171E" w:rsidRPr="00986872" w:rsidRDefault="00F1171E" w:rsidP="00F1171E">
      <w:pPr>
        <w:pStyle w:val="BodyText"/>
        <w:rPr>
          <w:rFonts w:ascii="Arial" w:hAnsi="Arial" w:cs="Arial"/>
          <w:b/>
          <w:bCs/>
          <w:sz w:val="20"/>
          <w:szCs w:val="20"/>
          <w:u w:val="single"/>
          <w:lang w:val="en-GB"/>
        </w:rPr>
      </w:pPr>
    </w:p>
    <w:p w14:paraId="78207741" w14:textId="77777777" w:rsidR="00F1171E" w:rsidRPr="00986872" w:rsidRDefault="00F1171E" w:rsidP="00F1171E">
      <w:pPr>
        <w:pStyle w:val="BodyText"/>
        <w:rPr>
          <w:rFonts w:ascii="Arial" w:hAnsi="Arial" w:cs="Arial"/>
          <w:b/>
          <w:bCs/>
          <w:sz w:val="20"/>
          <w:szCs w:val="20"/>
          <w:u w:val="single"/>
          <w:lang w:val="en-GB"/>
        </w:rPr>
      </w:pPr>
    </w:p>
    <w:p w14:paraId="108BE2F1" w14:textId="77777777" w:rsidR="00F1171E" w:rsidRPr="00986872" w:rsidRDefault="00F1171E" w:rsidP="00F1171E">
      <w:pPr>
        <w:pStyle w:val="BodyText"/>
        <w:rPr>
          <w:rFonts w:ascii="Arial" w:hAnsi="Arial" w:cs="Arial"/>
          <w:b/>
          <w:bCs/>
          <w:sz w:val="20"/>
          <w:szCs w:val="20"/>
          <w:u w:val="single"/>
          <w:lang w:val="en-GB"/>
        </w:rPr>
      </w:pPr>
    </w:p>
    <w:p w14:paraId="618DE16F" w14:textId="77777777" w:rsidR="00F1171E" w:rsidRPr="00986872" w:rsidRDefault="00F1171E" w:rsidP="00F1171E">
      <w:pPr>
        <w:pStyle w:val="BodyText"/>
        <w:rPr>
          <w:rFonts w:ascii="Arial" w:hAnsi="Arial" w:cs="Arial"/>
          <w:b/>
          <w:bCs/>
          <w:sz w:val="20"/>
          <w:szCs w:val="20"/>
          <w:u w:val="single"/>
          <w:lang w:val="en-GB"/>
        </w:rPr>
      </w:pPr>
    </w:p>
    <w:p w14:paraId="1B0E4DC5" w14:textId="77777777" w:rsidR="00F1171E" w:rsidRPr="00986872" w:rsidRDefault="00F1171E" w:rsidP="00F1171E">
      <w:pPr>
        <w:pStyle w:val="BodyText"/>
        <w:rPr>
          <w:rFonts w:ascii="Arial" w:hAnsi="Arial" w:cs="Arial"/>
          <w:b/>
          <w:bCs/>
          <w:sz w:val="20"/>
          <w:szCs w:val="20"/>
          <w:u w:val="single"/>
          <w:lang w:val="en-GB"/>
        </w:rPr>
      </w:pPr>
    </w:p>
    <w:p w14:paraId="0ECA4E5E" w14:textId="77777777" w:rsidR="00F1171E" w:rsidRPr="00986872" w:rsidRDefault="00F1171E" w:rsidP="00F1171E">
      <w:pPr>
        <w:pStyle w:val="BodyText"/>
        <w:rPr>
          <w:rFonts w:ascii="Arial" w:hAnsi="Arial" w:cs="Arial"/>
          <w:b/>
          <w:bCs/>
          <w:sz w:val="20"/>
          <w:szCs w:val="20"/>
          <w:u w:val="single"/>
          <w:lang w:val="en-GB"/>
        </w:rPr>
      </w:pPr>
    </w:p>
    <w:p w14:paraId="022D30C9" w14:textId="77777777" w:rsidR="00F1171E" w:rsidRPr="00986872" w:rsidRDefault="00F1171E" w:rsidP="00F1171E">
      <w:pPr>
        <w:pStyle w:val="BodyText"/>
        <w:rPr>
          <w:rFonts w:ascii="Arial" w:hAnsi="Arial" w:cs="Arial"/>
          <w:b/>
          <w:bCs/>
          <w:sz w:val="20"/>
          <w:szCs w:val="20"/>
          <w:u w:val="single"/>
          <w:lang w:val="en-GB"/>
        </w:rPr>
      </w:pPr>
    </w:p>
    <w:p w14:paraId="1AB5512F" w14:textId="77777777" w:rsidR="00F1171E" w:rsidRPr="00986872" w:rsidRDefault="00F1171E" w:rsidP="00F1171E">
      <w:pPr>
        <w:pStyle w:val="BodyText"/>
        <w:rPr>
          <w:rFonts w:ascii="Arial" w:hAnsi="Arial" w:cs="Arial"/>
          <w:b/>
          <w:bCs/>
          <w:sz w:val="20"/>
          <w:szCs w:val="20"/>
          <w:u w:val="single"/>
          <w:lang w:val="en-GB"/>
        </w:rPr>
      </w:pPr>
    </w:p>
    <w:p w14:paraId="38F83A77" w14:textId="77777777" w:rsidR="00F1171E" w:rsidRPr="00986872" w:rsidRDefault="00F1171E" w:rsidP="00F1171E">
      <w:pPr>
        <w:pStyle w:val="BodyText"/>
        <w:rPr>
          <w:rFonts w:ascii="Arial" w:hAnsi="Arial" w:cs="Arial"/>
          <w:b/>
          <w:bCs/>
          <w:sz w:val="20"/>
          <w:szCs w:val="20"/>
          <w:u w:val="single"/>
          <w:lang w:val="en-GB"/>
        </w:rPr>
      </w:pPr>
    </w:p>
    <w:p w14:paraId="25E7AF2A" w14:textId="77777777" w:rsidR="00F1171E" w:rsidRPr="00986872" w:rsidRDefault="00F1171E" w:rsidP="00F1171E">
      <w:pPr>
        <w:pStyle w:val="BodyText"/>
        <w:rPr>
          <w:rFonts w:ascii="Arial" w:hAnsi="Arial" w:cs="Arial"/>
          <w:b/>
          <w:bCs/>
          <w:sz w:val="20"/>
          <w:szCs w:val="20"/>
          <w:u w:val="single"/>
          <w:lang w:val="en-GB"/>
        </w:rPr>
      </w:pPr>
    </w:p>
    <w:p w14:paraId="4437A01F" w14:textId="77777777" w:rsidR="00F1171E" w:rsidRPr="00986872" w:rsidRDefault="00F1171E" w:rsidP="00F1171E">
      <w:pPr>
        <w:pStyle w:val="BodyText"/>
        <w:rPr>
          <w:rFonts w:ascii="Arial" w:hAnsi="Arial" w:cs="Arial"/>
          <w:b/>
          <w:bCs/>
          <w:sz w:val="20"/>
          <w:szCs w:val="20"/>
          <w:u w:val="single"/>
          <w:lang w:val="en-GB"/>
        </w:rPr>
      </w:pPr>
    </w:p>
    <w:p w14:paraId="25069224" w14:textId="77777777" w:rsidR="00F1171E" w:rsidRPr="00986872" w:rsidRDefault="00F1171E" w:rsidP="00F1171E">
      <w:pPr>
        <w:pStyle w:val="BodyText"/>
        <w:rPr>
          <w:rFonts w:ascii="Arial" w:hAnsi="Arial" w:cs="Arial"/>
          <w:b/>
          <w:bCs/>
          <w:sz w:val="20"/>
          <w:szCs w:val="20"/>
          <w:u w:val="single"/>
          <w:lang w:val="en-GB"/>
        </w:rPr>
      </w:pPr>
    </w:p>
    <w:p w14:paraId="0821307F" w14:textId="77777777" w:rsidR="00F1171E" w:rsidRPr="0098687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8687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86872" w:rsidRDefault="00F1171E" w:rsidP="007222C8">
            <w:pPr>
              <w:pStyle w:val="NormalWeb"/>
              <w:spacing w:before="0" w:beforeAutospacing="0" w:after="0" w:afterAutospacing="0"/>
              <w:rPr>
                <w:rFonts w:ascii="Arial" w:hAnsi="Arial" w:cs="Arial"/>
                <w:b/>
                <w:sz w:val="20"/>
                <w:szCs w:val="20"/>
                <w:u w:val="single"/>
                <w:lang w:val="en-GB"/>
              </w:rPr>
            </w:pPr>
            <w:r w:rsidRPr="00986872">
              <w:rPr>
                <w:rFonts w:ascii="Arial" w:hAnsi="Arial" w:cs="Arial"/>
                <w:b/>
                <w:sz w:val="20"/>
                <w:szCs w:val="20"/>
                <w:highlight w:val="yellow"/>
                <w:u w:val="single"/>
                <w:lang w:val="en-GB"/>
              </w:rPr>
              <w:t>PART  2:</w:t>
            </w:r>
            <w:r w:rsidRPr="00986872">
              <w:rPr>
                <w:rFonts w:ascii="Arial" w:hAnsi="Arial" w:cs="Arial"/>
                <w:b/>
                <w:sz w:val="20"/>
                <w:szCs w:val="20"/>
                <w:u w:val="single"/>
                <w:lang w:val="en-GB"/>
              </w:rPr>
              <w:t xml:space="preserve"> </w:t>
            </w:r>
          </w:p>
          <w:p w14:paraId="5B767407" w14:textId="77777777" w:rsidR="00F1171E" w:rsidRPr="0098687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8687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8687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86872" w:rsidRDefault="00F1171E" w:rsidP="007222C8">
            <w:pPr>
              <w:pStyle w:val="Heading2"/>
              <w:jc w:val="left"/>
              <w:rPr>
                <w:rFonts w:ascii="Arial" w:hAnsi="Arial" w:cs="Arial"/>
                <w:lang w:val="en-GB"/>
              </w:rPr>
            </w:pPr>
            <w:r w:rsidRPr="00986872">
              <w:rPr>
                <w:rFonts w:ascii="Arial" w:hAnsi="Arial" w:cs="Arial"/>
                <w:lang w:val="en-GB"/>
              </w:rPr>
              <w:t>Reviewer’s comment</w:t>
            </w:r>
          </w:p>
        </w:tc>
        <w:tc>
          <w:tcPr>
            <w:tcW w:w="1342" w:type="pct"/>
            <w:shd w:val="clear" w:color="auto" w:fill="auto"/>
          </w:tcPr>
          <w:p w14:paraId="6F48B50B" w14:textId="77777777" w:rsidR="00F1171E" w:rsidRPr="00986872" w:rsidRDefault="00F1171E" w:rsidP="007222C8">
            <w:pPr>
              <w:pStyle w:val="Heading2"/>
              <w:jc w:val="left"/>
              <w:rPr>
                <w:rFonts w:ascii="Arial" w:hAnsi="Arial" w:cs="Arial"/>
                <w:b w:val="0"/>
                <w:lang w:val="en-GB"/>
              </w:rPr>
            </w:pPr>
            <w:r w:rsidRPr="00986872">
              <w:rPr>
                <w:rFonts w:ascii="Arial" w:hAnsi="Arial" w:cs="Arial"/>
                <w:lang w:val="en-GB"/>
              </w:rPr>
              <w:t>Author’s comment</w:t>
            </w:r>
            <w:r w:rsidRPr="00986872">
              <w:rPr>
                <w:rFonts w:ascii="Arial" w:hAnsi="Arial" w:cs="Arial"/>
                <w:b w:val="0"/>
                <w:lang w:val="en-GB"/>
              </w:rPr>
              <w:t xml:space="preserve"> </w:t>
            </w:r>
            <w:r w:rsidRPr="0098687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8687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86872" w:rsidRDefault="00F1171E" w:rsidP="007222C8">
            <w:pPr>
              <w:pStyle w:val="NormalWeb"/>
              <w:spacing w:before="0" w:beforeAutospacing="0" w:after="0" w:afterAutospacing="0"/>
              <w:rPr>
                <w:rFonts w:ascii="Arial" w:hAnsi="Arial" w:cs="Arial"/>
                <w:b/>
                <w:sz w:val="20"/>
                <w:szCs w:val="20"/>
                <w:lang w:val="en-GB"/>
              </w:rPr>
            </w:pPr>
            <w:r w:rsidRPr="00986872">
              <w:rPr>
                <w:rFonts w:ascii="Arial" w:hAnsi="Arial" w:cs="Arial"/>
                <w:b/>
                <w:sz w:val="20"/>
                <w:szCs w:val="20"/>
                <w:lang w:val="en-GB"/>
              </w:rPr>
              <w:t xml:space="preserve">Are there ethical issues in this manuscript? </w:t>
            </w:r>
          </w:p>
          <w:p w14:paraId="6034B476" w14:textId="77777777" w:rsidR="00F1171E" w:rsidRPr="0098687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86872" w:rsidRDefault="00F1171E" w:rsidP="007222C8">
            <w:pPr>
              <w:pStyle w:val="NormalWeb"/>
              <w:spacing w:before="0" w:beforeAutospacing="0" w:after="0" w:afterAutospacing="0"/>
              <w:rPr>
                <w:rFonts w:ascii="Arial" w:hAnsi="Arial" w:cs="Arial"/>
                <w:i/>
                <w:iCs/>
                <w:sz w:val="20"/>
                <w:szCs w:val="20"/>
                <w:u w:val="single"/>
                <w:lang w:val="en-GB"/>
              </w:rPr>
            </w:pPr>
            <w:r w:rsidRPr="00986872">
              <w:rPr>
                <w:rFonts w:ascii="Arial" w:hAnsi="Arial" w:cs="Arial"/>
                <w:i/>
                <w:iCs/>
                <w:sz w:val="20"/>
                <w:szCs w:val="20"/>
                <w:u w:val="single"/>
                <w:lang w:val="en-GB"/>
              </w:rPr>
              <w:t xml:space="preserve">(If yes, </w:t>
            </w:r>
            <w:proofErr w:type="gramStart"/>
            <w:r w:rsidRPr="00986872">
              <w:rPr>
                <w:rFonts w:ascii="Arial" w:hAnsi="Arial" w:cs="Arial"/>
                <w:i/>
                <w:iCs/>
                <w:sz w:val="20"/>
                <w:szCs w:val="20"/>
                <w:u w:val="single"/>
                <w:lang w:val="en-GB"/>
              </w:rPr>
              <w:t>Kindly</w:t>
            </w:r>
            <w:proofErr w:type="gramEnd"/>
            <w:r w:rsidRPr="00986872">
              <w:rPr>
                <w:rFonts w:ascii="Arial" w:hAnsi="Arial" w:cs="Arial"/>
                <w:i/>
                <w:iCs/>
                <w:sz w:val="20"/>
                <w:szCs w:val="20"/>
                <w:u w:val="single"/>
                <w:lang w:val="en-GB"/>
              </w:rPr>
              <w:t xml:space="preserve"> please write down the ethical issues here in detail)</w:t>
            </w:r>
          </w:p>
          <w:p w14:paraId="7B654B67" w14:textId="77777777" w:rsidR="00F1171E" w:rsidRPr="00986872" w:rsidRDefault="00F1171E" w:rsidP="00B3263C">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86872" w:rsidRDefault="00F1171E" w:rsidP="007222C8">
            <w:pPr>
              <w:rPr>
                <w:rFonts w:ascii="Arial" w:eastAsia="Arial Unicode MS" w:hAnsi="Arial" w:cs="Arial"/>
                <w:sz w:val="20"/>
                <w:szCs w:val="20"/>
                <w:lang w:val="en-GB"/>
              </w:rPr>
            </w:pPr>
          </w:p>
          <w:p w14:paraId="4A981594" w14:textId="77777777" w:rsidR="00F1171E" w:rsidRPr="00986872" w:rsidRDefault="00F1171E" w:rsidP="007222C8">
            <w:pPr>
              <w:rPr>
                <w:rFonts w:ascii="Arial" w:eastAsia="Arial Unicode MS" w:hAnsi="Arial" w:cs="Arial"/>
                <w:sz w:val="20"/>
                <w:szCs w:val="20"/>
                <w:lang w:val="en-GB"/>
              </w:rPr>
            </w:pPr>
          </w:p>
          <w:p w14:paraId="4780A682" w14:textId="77777777" w:rsidR="00F1171E" w:rsidRPr="00986872" w:rsidRDefault="00F1171E" w:rsidP="007222C8">
            <w:pPr>
              <w:rPr>
                <w:rFonts w:ascii="Arial" w:eastAsia="Arial Unicode MS" w:hAnsi="Arial" w:cs="Arial"/>
                <w:sz w:val="20"/>
                <w:szCs w:val="20"/>
                <w:lang w:val="en-GB"/>
              </w:rPr>
            </w:pPr>
          </w:p>
          <w:p w14:paraId="2D80979A" w14:textId="77777777" w:rsidR="00F1171E" w:rsidRPr="00986872" w:rsidRDefault="00F1171E" w:rsidP="007222C8">
            <w:pPr>
              <w:pStyle w:val="NormalWeb"/>
              <w:spacing w:before="0" w:beforeAutospacing="0" w:after="0" w:afterAutospacing="0"/>
              <w:rPr>
                <w:rFonts w:ascii="Arial" w:hAnsi="Arial" w:cs="Arial"/>
                <w:sz w:val="20"/>
                <w:szCs w:val="20"/>
                <w:lang w:val="en-GB"/>
              </w:rPr>
            </w:pPr>
          </w:p>
        </w:tc>
      </w:tr>
    </w:tbl>
    <w:p w14:paraId="48DC05A4" w14:textId="7847B6DF" w:rsidR="004C3DF1" w:rsidRDefault="00456EFC">
      <w:pPr>
        <w:rPr>
          <w:rFonts w:ascii="Arial" w:hAnsi="Arial" w:cs="Arial"/>
          <w:b/>
          <w:sz w:val="20"/>
          <w:szCs w:val="20"/>
          <w:lang w:val="en-GB"/>
        </w:rPr>
      </w:pPr>
      <w:r>
        <w:rPr>
          <w:rFonts w:ascii="Arial" w:hAnsi="Arial" w:cs="Arial"/>
          <w:b/>
          <w:sz w:val="20"/>
          <w:szCs w:val="20"/>
          <w:lang w:val="en-GB"/>
        </w:rPr>
        <w:t xml:space="preserve"> </w:t>
      </w:r>
    </w:p>
    <w:p w14:paraId="723F79A0" w14:textId="0829EFA1" w:rsidR="00456EFC" w:rsidRDefault="00456EFC">
      <w:pPr>
        <w:rPr>
          <w:rFonts w:ascii="Arial" w:hAnsi="Arial" w:cs="Arial"/>
          <w:b/>
          <w:sz w:val="20"/>
          <w:szCs w:val="20"/>
          <w:lang w:val="en-GB"/>
        </w:rPr>
      </w:pPr>
    </w:p>
    <w:p w14:paraId="31121F72" w14:textId="77777777" w:rsidR="00456EFC" w:rsidRPr="00456EFC" w:rsidRDefault="00456EFC" w:rsidP="00456EFC">
      <w:pPr>
        <w:rPr>
          <w:rFonts w:ascii="Arial" w:hAnsi="Arial" w:cs="Arial"/>
          <w:b/>
          <w:sz w:val="20"/>
          <w:szCs w:val="20"/>
          <w:u w:val="single"/>
        </w:rPr>
      </w:pPr>
      <w:r w:rsidRPr="00456EFC">
        <w:rPr>
          <w:rFonts w:ascii="Arial" w:hAnsi="Arial" w:cs="Arial"/>
          <w:b/>
          <w:sz w:val="20"/>
          <w:szCs w:val="20"/>
          <w:u w:val="single"/>
        </w:rPr>
        <w:t>Reviewer details:</w:t>
      </w:r>
    </w:p>
    <w:p w14:paraId="1F4D3002" w14:textId="77777777" w:rsidR="00456EFC" w:rsidRPr="00456EFC" w:rsidRDefault="00456EFC" w:rsidP="00456EFC">
      <w:pPr>
        <w:rPr>
          <w:rFonts w:ascii="Arial" w:hAnsi="Arial" w:cs="Arial"/>
          <w:b/>
          <w:sz w:val="20"/>
          <w:szCs w:val="20"/>
        </w:rPr>
      </w:pPr>
      <w:proofErr w:type="spellStart"/>
      <w:r w:rsidRPr="00456EFC">
        <w:rPr>
          <w:rFonts w:ascii="Arial" w:hAnsi="Arial" w:cs="Arial"/>
          <w:b/>
          <w:sz w:val="20"/>
          <w:szCs w:val="20"/>
          <w:lang w:val="en-GB"/>
        </w:rPr>
        <w:t>Poornesh</w:t>
      </w:r>
      <w:proofErr w:type="spellEnd"/>
      <w:r w:rsidRPr="00456EFC">
        <w:rPr>
          <w:rFonts w:ascii="Arial" w:hAnsi="Arial" w:cs="Arial"/>
          <w:b/>
          <w:sz w:val="20"/>
          <w:szCs w:val="20"/>
          <w:lang w:val="en-GB"/>
        </w:rPr>
        <w:t xml:space="preserve"> M, St Joseph Engineering College, India</w:t>
      </w:r>
    </w:p>
    <w:p w14:paraId="4BDABABF" w14:textId="77777777" w:rsidR="00456EFC" w:rsidRPr="00986872" w:rsidRDefault="00456EFC">
      <w:pPr>
        <w:rPr>
          <w:rFonts w:ascii="Arial" w:hAnsi="Arial" w:cs="Arial"/>
          <w:b/>
          <w:sz w:val="20"/>
          <w:szCs w:val="20"/>
          <w:lang w:val="en-GB"/>
        </w:rPr>
      </w:pPr>
      <w:bookmarkStart w:id="0" w:name="_GoBack"/>
      <w:bookmarkEnd w:id="0"/>
    </w:p>
    <w:sectPr w:rsidR="00456EFC" w:rsidRPr="00986872"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58613" w14:textId="77777777" w:rsidR="00147360" w:rsidRPr="0000007A" w:rsidRDefault="00147360" w:rsidP="0099583E">
      <w:r>
        <w:separator/>
      </w:r>
    </w:p>
  </w:endnote>
  <w:endnote w:type="continuationSeparator" w:id="0">
    <w:p w14:paraId="065160CC" w14:textId="77777777" w:rsidR="00147360" w:rsidRPr="0000007A" w:rsidRDefault="0014736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09082" w14:textId="77777777" w:rsidR="00147360" w:rsidRPr="0000007A" w:rsidRDefault="00147360" w:rsidP="0099583E">
      <w:r>
        <w:separator/>
      </w:r>
    </w:p>
  </w:footnote>
  <w:footnote w:type="continuationSeparator" w:id="0">
    <w:p w14:paraId="46AD5319" w14:textId="77777777" w:rsidR="00147360" w:rsidRPr="0000007A" w:rsidRDefault="0014736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0B82"/>
    <w:rsid w:val="000D13B0"/>
    <w:rsid w:val="000F6EA8"/>
    <w:rsid w:val="00101322"/>
    <w:rsid w:val="00115767"/>
    <w:rsid w:val="00121FFA"/>
    <w:rsid w:val="0012616A"/>
    <w:rsid w:val="00136984"/>
    <w:rsid w:val="001425F1"/>
    <w:rsid w:val="00142A9C"/>
    <w:rsid w:val="00147360"/>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5446"/>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2C61"/>
    <w:rsid w:val="00374F93"/>
    <w:rsid w:val="00377F1D"/>
    <w:rsid w:val="00385A31"/>
    <w:rsid w:val="00386CD8"/>
    <w:rsid w:val="00392FE0"/>
    <w:rsid w:val="00394437"/>
    <w:rsid w:val="00394901"/>
    <w:rsid w:val="003A04E7"/>
    <w:rsid w:val="003A1C45"/>
    <w:rsid w:val="003A4991"/>
    <w:rsid w:val="003A6E1A"/>
    <w:rsid w:val="003B1D0B"/>
    <w:rsid w:val="003B2172"/>
    <w:rsid w:val="003D1BDE"/>
    <w:rsid w:val="003E746A"/>
    <w:rsid w:val="00401C12"/>
    <w:rsid w:val="00406D6C"/>
    <w:rsid w:val="00421DBF"/>
    <w:rsid w:val="0042465A"/>
    <w:rsid w:val="00435B36"/>
    <w:rsid w:val="00442B24"/>
    <w:rsid w:val="004430CD"/>
    <w:rsid w:val="0044519B"/>
    <w:rsid w:val="00452F40"/>
    <w:rsid w:val="00456EFC"/>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08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135B"/>
    <w:rsid w:val="006532DF"/>
    <w:rsid w:val="0065409E"/>
    <w:rsid w:val="0065579D"/>
    <w:rsid w:val="00663792"/>
    <w:rsid w:val="0067046C"/>
    <w:rsid w:val="006714A0"/>
    <w:rsid w:val="00673EEF"/>
    <w:rsid w:val="006749CF"/>
    <w:rsid w:val="00676845"/>
    <w:rsid w:val="00680547"/>
    <w:rsid w:val="0068243C"/>
    <w:rsid w:val="0068446F"/>
    <w:rsid w:val="00684BA9"/>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2F21"/>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8C5"/>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86872"/>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49D"/>
    <w:rsid w:val="00A36C95"/>
    <w:rsid w:val="00A37DE3"/>
    <w:rsid w:val="00A40B00"/>
    <w:rsid w:val="00A4787C"/>
    <w:rsid w:val="00A51369"/>
    <w:rsid w:val="00A519D1"/>
    <w:rsid w:val="00A5303B"/>
    <w:rsid w:val="00A65C50"/>
    <w:rsid w:val="00A8290F"/>
    <w:rsid w:val="00AA41B3"/>
    <w:rsid w:val="00AA49A2"/>
    <w:rsid w:val="00AA5338"/>
    <w:rsid w:val="00AB0CD6"/>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263C"/>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0FD3"/>
    <w:rsid w:val="00D1283A"/>
    <w:rsid w:val="00D12970"/>
    <w:rsid w:val="00D17979"/>
    <w:rsid w:val="00D2075F"/>
    <w:rsid w:val="00D24CBE"/>
    <w:rsid w:val="00D27A79"/>
    <w:rsid w:val="00D32AC2"/>
    <w:rsid w:val="00D40416"/>
    <w:rsid w:val="00D430AB"/>
    <w:rsid w:val="00D4782A"/>
    <w:rsid w:val="00D709EB"/>
    <w:rsid w:val="00D7603E"/>
    <w:rsid w:val="00D90124"/>
    <w:rsid w:val="00D91F2E"/>
    <w:rsid w:val="00D9392F"/>
    <w:rsid w:val="00D9427C"/>
    <w:rsid w:val="00DA2679"/>
    <w:rsid w:val="00DA3C3D"/>
    <w:rsid w:val="00DA41F5"/>
    <w:rsid w:val="00DB7E1B"/>
    <w:rsid w:val="00DC1D81"/>
    <w:rsid w:val="00DC6FED"/>
    <w:rsid w:val="00DD0C4A"/>
    <w:rsid w:val="00DD274C"/>
    <w:rsid w:val="00DD32C6"/>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0BA9"/>
    <w:rsid w:val="00E9533D"/>
    <w:rsid w:val="00E972A7"/>
    <w:rsid w:val="00EA2839"/>
    <w:rsid w:val="00EB3E91"/>
    <w:rsid w:val="00EB6E15"/>
    <w:rsid w:val="00EC6894"/>
    <w:rsid w:val="00ED50EE"/>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2E65"/>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80B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80BA9"/>
    <w:rPr>
      <w:rFonts w:asciiTheme="majorHAnsi" w:eastAsiaTheme="majorEastAsia" w:hAnsiTheme="majorHAnsi" w:cstheme="majorBidi"/>
      <w:color w:val="365F91"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E80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770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500881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6814262">
      <w:bodyDiv w:val="1"/>
      <w:marLeft w:val="0"/>
      <w:marRight w:val="0"/>
      <w:marTop w:val="0"/>
      <w:marBottom w:val="0"/>
      <w:divBdr>
        <w:top w:val="none" w:sz="0" w:space="0" w:color="auto"/>
        <w:left w:val="none" w:sz="0" w:space="0" w:color="auto"/>
        <w:bottom w:val="none" w:sz="0" w:space="0" w:color="auto"/>
        <w:right w:val="none" w:sz="0" w:space="0" w:color="auto"/>
      </w:divBdr>
    </w:div>
    <w:div w:id="1395348416">
      <w:bodyDiv w:val="1"/>
      <w:marLeft w:val="0"/>
      <w:marRight w:val="0"/>
      <w:marTop w:val="0"/>
      <w:marBottom w:val="0"/>
      <w:divBdr>
        <w:top w:val="none" w:sz="0" w:space="0" w:color="auto"/>
        <w:left w:val="none" w:sz="0" w:space="0" w:color="auto"/>
        <w:bottom w:val="none" w:sz="0" w:space="0" w:color="auto"/>
        <w:right w:val="none" w:sz="0" w:space="0" w:color="auto"/>
      </w:divBdr>
    </w:div>
    <w:div w:id="1554803141">
      <w:bodyDiv w:val="1"/>
      <w:marLeft w:val="0"/>
      <w:marRight w:val="0"/>
      <w:marTop w:val="0"/>
      <w:marBottom w:val="0"/>
      <w:divBdr>
        <w:top w:val="none" w:sz="0" w:space="0" w:color="auto"/>
        <w:left w:val="none" w:sz="0" w:space="0" w:color="auto"/>
        <w:bottom w:val="none" w:sz="0" w:space="0" w:color="auto"/>
        <w:right w:val="none" w:sz="0" w:space="0" w:color="auto"/>
      </w:divBdr>
    </w:div>
    <w:div w:id="168115836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9572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n14165075" TargetMode="Externa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117</cp:revision>
  <dcterms:created xsi:type="dcterms:W3CDTF">2023-08-30T09:21:00Z</dcterms:created>
  <dcterms:modified xsi:type="dcterms:W3CDTF">2025-02-27T10:08:00Z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