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763C25" w14:paraId="00564D21" w14:textId="77777777" w:rsidTr="00763C25">
        <w:trPr>
          <w:trHeight w:val="450"/>
        </w:trPr>
        <w:tc>
          <w:tcPr>
            <w:tcW w:w="5000" w:type="pct"/>
            <w:gridSpan w:val="2"/>
            <w:tcBorders>
              <w:top w:val="nil"/>
              <w:left w:val="nil"/>
              <w:right w:val="nil"/>
            </w:tcBorders>
          </w:tcPr>
          <w:p w14:paraId="0E62D371" w14:textId="77777777" w:rsidR="00602F7D" w:rsidRPr="00763C25" w:rsidRDefault="00602F7D" w:rsidP="00F2643C">
            <w:pPr>
              <w:pStyle w:val="Heading2"/>
              <w:jc w:val="left"/>
              <w:rPr>
                <w:rFonts w:ascii="Arial" w:hAnsi="Arial" w:cs="Arial"/>
                <w:b w:val="0"/>
                <w:bCs w:val="0"/>
                <w:lang w:val="en-US"/>
              </w:rPr>
            </w:pPr>
          </w:p>
        </w:tc>
      </w:tr>
      <w:tr w:rsidR="0000007A" w:rsidRPr="00763C25" w14:paraId="4DE23B59" w14:textId="77777777" w:rsidTr="00763C25">
        <w:trPr>
          <w:trHeight w:val="413"/>
        </w:trPr>
        <w:tc>
          <w:tcPr>
            <w:tcW w:w="1250" w:type="pct"/>
          </w:tcPr>
          <w:p w14:paraId="09D98B83" w14:textId="77777777" w:rsidR="0000007A" w:rsidRPr="00763C25" w:rsidRDefault="00D27A79" w:rsidP="00696CAD">
            <w:pPr>
              <w:pStyle w:val="BodyText"/>
              <w:ind w:left="90"/>
              <w:jc w:val="left"/>
              <w:rPr>
                <w:rFonts w:ascii="Arial" w:hAnsi="Arial" w:cs="Arial"/>
                <w:bCs/>
                <w:sz w:val="20"/>
                <w:szCs w:val="20"/>
                <w:lang w:val="en-GB"/>
              </w:rPr>
            </w:pPr>
            <w:r w:rsidRPr="00763C25">
              <w:rPr>
                <w:rFonts w:ascii="Arial" w:hAnsi="Arial" w:cs="Arial"/>
                <w:bCs/>
                <w:sz w:val="20"/>
                <w:szCs w:val="20"/>
                <w:lang w:val="en-GB"/>
              </w:rPr>
              <w:t xml:space="preserve">Book </w:t>
            </w:r>
            <w:r w:rsidR="0000007A" w:rsidRPr="00763C25">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79C9CD9F" w14:textId="77777777" w:rsidR="0000007A" w:rsidRPr="00763C25" w:rsidRDefault="00303E44" w:rsidP="00054BC4">
            <w:pPr>
              <w:pStyle w:val="NormalWeb"/>
              <w:rPr>
                <w:rFonts w:ascii="Arial" w:hAnsi="Arial" w:cs="Arial"/>
                <w:b/>
                <w:bCs/>
                <w:sz w:val="20"/>
                <w:szCs w:val="20"/>
                <w:u w:val="single"/>
              </w:rPr>
            </w:pPr>
            <w:hyperlink r:id="rId7" w:history="1">
              <w:r w:rsidRPr="00763C25">
                <w:rPr>
                  <w:rStyle w:val="Hyperlink"/>
                  <w:rFonts w:ascii="Arial" w:hAnsi="Arial" w:cs="Arial"/>
                  <w:b/>
                  <w:bCs/>
                  <w:sz w:val="20"/>
                  <w:szCs w:val="20"/>
                </w:rPr>
                <w:t>Engineering Research: Perspectives on Recent Advances</w:t>
              </w:r>
            </w:hyperlink>
          </w:p>
        </w:tc>
      </w:tr>
      <w:tr w:rsidR="0000007A" w:rsidRPr="00763C25" w14:paraId="0709F6D3" w14:textId="77777777" w:rsidTr="00763C25">
        <w:trPr>
          <w:trHeight w:val="290"/>
        </w:trPr>
        <w:tc>
          <w:tcPr>
            <w:tcW w:w="1250" w:type="pct"/>
          </w:tcPr>
          <w:p w14:paraId="7B0B93EE" w14:textId="77777777" w:rsidR="0000007A" w:rsidRPr="00763C25" w:rsidRDefault="0000007A" w:rsidP="00696CAD">
            <w:pPr>
              <w:pStyle w:val="BodyText"/>
              <w:ind w:left="90"/>
              <w:jc w:val="left"/>
              <w:rPr>
                <w:rFonts w:ascii="Arial" w:hAnsi="Arial" w:cs="Arial"/>
                <w:bCs/>
                <w:sz w:val="20"/>
                <w:szCs w:val="20"/>
                <w:lang w:val="en-GB"/>
              </w:rPr>
            </w:pPr>
            <w:r w:rsidRPr="00763C25">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0637000F" w14:textId="77777777" w:rsidR="0000007A" w:rsidRPr="00763C25" w:rsidRDefault="00E72A8E" w:rsidP="00F3669D">
            <w:pPr>
              <w:pStyle w:val="NormalWeb"/>
              <w:spacing w:before="0" w:beforeAutospacing="0" w:after="0" w:afterAutospacing="0"/>
              <w:rPr>
                <w:rFonts w:ascii="Arial" w:hAnsi="Arial" w:cs="Arial"/>
                <w:b/>
                <w:bCs/>
                <w:sz w:val="20"/>
                <w:szCs w:val="20"/>
                <w:highlight w:val="yellow"/>
                <w:lang w:val="en-GB"/>
              </w:rPr>
            </w:pPr>
            <w:r w:rsidRPr="00763C25">
              <w:rPr>
                <w:rFonts w:ascii="Arial" w:hAnsi="Arial" w:cs="Arial"/>
                <w:b/>
                <w:bCs/>
                <w:sz w:val="20"/>
                <w:szCs w:val="20"/>
                <w:lang w:val="en-GB"/>
              </w:rPr>
              <w:t>Ms_BP</w:t>
            </w:r>
            <w:r w:rsidR="00FC432A" w:rsidRPr="00763C25">
              <w:rPr>
                <w:rFonts w:ascii="Arial" w:hAnsi="Arial" w:cs="Arial"/>
                <w:b/>
                <w:bCs/>
                <w:sz w:val="20"/>
                <w:szCs w:val="20"/>
                <w:lang w:val="en-GB"/>
              </w:rPr>
              <w:t>R</w:t>
            </w:r>
            <w:r w:rsidRPr="00763C25">
              <w:rPr>
                <w:rFonts w:ascii="Arial" w:hAnsi="Arial" w:cs="Arial"/>
                <w:b/>
                <w:bCs/>
                <w:sz w:val="20"/>
                <w:szCs w:val="20"/>
                <w:lang w:val="en-GB"/>
              </w:rPr>
              <w:t>_</w:t>
            </w:r>
            <w:r w:rsidR="003B0FD3" w:rsidRPr="00763C25">
              <w:rPr>
                <w:rFonts w:ascii="Arial" w:hAnsi="Arial" w:cs="Arial"/>
                <w:b/>
                <w:bCs/>
                <w:sz w:val="20"/>
                <w:szCs w:val="20"/>
                <w:lang w:val="en-GB"/>
              </w:rPr>
              <w:t>5630</w:t>
            </w:r>
          </w:p>
        </w:tc>
      </w:tr>
      <w:tr w:rsidR="0000007A" w:rsidRPr="00763C25" w14:paraId="3FFF6CC6" w14:textId="77777777" w:rsidTr="00763C25">
        <w:trPr>
          <w:trHeight w:val="331"/>
        </w:trPr>
        <w:tc>
          <w:tcPr>
            <w:tcW w:w="1250" w:type="pct"/>
          </w:tcPr>
          <w:p w14:paraId="244EB90C" w14:textId="77777777" w:rsidR="0000007A" w:rsidRPr="00763C25" w:rsidRDefault="0000007A" w:rsidP="00696CAD">
            <w:pPr>
              <w:pStyle w:val="BodyText"/>
              <w:ind w:left="90"/>
              <w:jc w:val="left"/>
              <w:rPr>
                <w:rFonts w:ascii="Arial" w:hAnsi="Arial" w:cs="Arial"/>
                <w:bCs/>
                <w:sz w:val="20"/>
                <w:szCs w:val="20"/>
                <w:lang w:val="en-GB"/>
              </w:rPr>
            </w:pPr>
            <w:r w:rsidRPr="00763C25">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7B1DC444" w14:textId="77777777" w:rsidR="0000007A" w:rsidRPr="00763C25" w:rsidRDefault="00303E44" w:rsidP="000450FC">
            <w:pPr>
              <w:pStyle w:val="NormalWeb"/>
              <w:spacing w:before="0" w:beforeAutospacing="0" w:after="0" w:afterAutospacing="0"/>
              <w:rPr>
                <w:rFonts w:ascii="Arial" w:hAnsi="Arial" w:cs="Arial"/>
                <w:b/>
                <w:sz w:val="20"/>
                <w:szCs w:val="20"/>
                <w:highlight w:val="yellow"/>
                <w:lang w:val="en-GB"/>
              </w:rPr>
            </w:pPr>
            <w:r w:rsidRPr="00763C25">
              <w:rPr>
                <w:rFonts w:ascii="Arial" w:hAnsi="Arial" w:cs="Arial"/>
                <w:b/>
                <w:sz w:val="20"/>
                <w:szCs w:val="20"/>
                <w:lang w:val="en-GB"/>
              </w:rPr>
              <w:t>Designing with Smart Materials: Towards Sustainable and Adaptive Built Environments</w:t>
            </w:r>
          </w:p>
        </w:tc>
      </w:tr>
      <w:tr w:rsidR="00CF0BBB" w:rsidRPr="00763C25" w14:paraId="0284596D" w14:textId="77777777" w:rsidTr="00763C25">
        <w:trPr>
          <w:trHeight w:val="332"/>
        </w:trPr>
        <w:tc>
          <w:tcPr>
            <w:tcW w:w="1250" w:type="pct"/>
          </w:tcPr>
          <w:p w14:paraId="44FCBC60" w14:textId="77777777" w:rsidR="00CF0BBB" w:rsidRPr="00763C25" w:rsidRDefault="00CF0BBB" w:rsidP="00696CAD">
            <w:pPr>
              <w:pStyle w:val="BodyText"/>
              <w:ind w:left="90"/>
              <w:jc w:val="left"/>
              <w:rPr>
                <w:rFonts w:ascii="Arial" w:hAnsi="Arial" w:cs="Arial"/>
                <w:bCs/>
                <w:sz w:val="20"/>
                <w:szCs w:val="20"/>
                <w:lang w:val="en-GB"/>
              </w:rPr>
            </w:pPr>
            <w:r w:rsidRPr="00763C25">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2ED37D8D" w14:textId="77777777" w:rsidR="00CF0BBB" w:rsidRPr="00763C25" w:rsidRDefault="003B0FD3" w:rsidP="000450FC">
            <w:pPr>
              <w:pStyle w:val="NormalWeb"/>
              <w:spacing w:before="0" w:beforeAutospacing="0" w:after="0" w:afterAutospacing="0"/>
              <w:rPr>
                <w:rFonts w:ascii="Arial" w:hAnsi="Arial" w:cs="Arial"/>
                <w:b/>
                <w:sz w:val="20"/>
                <w:szCs w:val="20"/>
                <w:lang w:val="en-GB"/>
              </w:rPr>
            </w:pPr>
            <w:r w:rsidRPr="00763C25">
              <w:rPr>
                <w:rFonts w:ascii="Arial" w:hAnsi="Arial" w:cs="Arial"/>
                <w:b/>
                <w:sz w:val="20"/>
                <w:szCs w:val="20"/>
                <w:lang w:val="en-GB"/>
              </w:rPr>
              <w:t>Book Chapter</w:t>
            </w:r>
          </w:p>
        </w:tc>
      </w:tr>
    </w:tbl>
    <w:p w14:paraId="03749266" w14:textId="77777777" w:rsidR="004D1ADE" w:rsidRPr="00763C25" w:rsidRDefault="004D1ADE" w:rsidP="00763C25">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63C25" w14:paraId="1BDA5229" w14:textId="77777777" w:rsidTr="007222C8">
        <w:tc>
          <w:tcPr>
            <w:tcW w:w="5000" w:type="pct"/>
            <w:gridSpan w:val="3"/>
            <w:tcBorders>
              <w:top w:val="nil"/>
              <w:left w:val="nil"/>
              <w:right w:val="nil"/>
            </w:tcBorders>
            <w:noWrap/>
          </w:tcPr>
          <w:p w14:paraId="2A2108EE" w14:textId="77777777" w:rsidR="00F1171E" w:rsidRPr="00763C25" w:rsidRDefault="00F1171E" w:rsidP="007222C8">
            <w:pPr>
              <w:pStyle w:val="Heading2"/>
              <w:jc w:val="left"/>
              <w:rPr>
                <w:rFonts w:ascii="Arial" w:hAnsi="Arial" w:cs="Arial"/>
                <w:lang w:val="en-GB"/>
              </w:rPr>
            </w:pPr>
            <w:r w:rsidRPr="00763C25">
              <w:rPr>
                <w:rFonts w:ascii="Arial" w:hAnsi="Arial" w:cs="Arial"/>
                <w:highlight w:val="yellow"/>
                <w:lang w:val="en-GB"/>
              </w:rPr>
              <w:t>PART  1:</w:t>
            </w:r>
            <w:r w:rsidRPr="00763C25">
              <w:rPr>
                <w:rFonts w:ascii="Arial" w:hAnsi="Arial" w:cs="Arial"/>
                <w:lang w:val="en-GB"/>
              </w:rPr>
              <w:t xml:space="preserve"> Comments</w:t>
            </w:r>
          </w:p>
          <w:p w14:paraId="50605CF0" w14:textId="77777777" w:rsidR="00F1171E" w:rsidRPr="00763C25" w:rsidRDefault="00F1171E" w:rsidP="007222C8">
            <w:pPr>
              <w:rPr>
                <w:rFonts w:ascii="Arial" w:hAnsi="Arial" w:cs="Arial"/>
                <w:sz w:val="20"/>
                <w:szCs w:val="20"/>
                <w:lang w:val="en-GB"/>
              </w:rPr>
            </w:pPr>
          </w:p>
        </w:tc>
      </w:tr>
      <w:tr w:rsidR="00F1171E" w:rsidRPr="00763C25" w14:paraId="6FC42D44" w14:textId="77777777" w:rsidTr="007222C8">
        <w:tc>
          <w:tcPr>
            <w:tcW w:w="1265" w:type="pct"/>
            <w:noWrap/>
          </w:tcPr>
          <w:p w14:paraId="218EA2BF" w14:textId="77777777" w:rsidR="00F1171E" w:rsidRPr="00763C25" w:rsidRDefault="00F1171E" w:rsidP="007222C8">
            <w:pPr>
              <w:pStyle w:val="Heading2"/>
              <w:jc w:val="left"/>
              <w:rPr>
                <w:rFonts w:ascii="Arial" w:hAnsi="Arial" w:cs="Arial"/>
                <w:lang w:val="en-GB"/>
              </w:rPr>
            </w:pPr>
          </w:p>
        </w:tc>
        <w:tc>
          <w:tcPr>
            <w:tcW w:w="2212" w:type="pct"/>
          </w:tcPr>
          <w:p w14:paraId="78064789" w14:textId="77777777" w:rsidR="00F1171E" w:rsidRPr="00763C25" w:rsidRDefault="00F1171E" w:rsidP="007222C8">
            <w:pPr>
              <w:pStyle w:val="Heading2"/>
              <w:jc w:val="left"/>
              <w:rPr>
                <w:rFonts w:ascii="Arial" w:hAnsi="Arial" w:cs="Arial"/>
                <w:lang w:val="en-GB"/>
              </w:rPr>
            </w:pPr>
            <w:r w:rsidRPr="00763C25">
              <w:rPr>
                <w:rFonts w:ascii="Arial" w:hAnsi="Arial" w:cs="Arial"/>
                <w:lang w:val="en-GB"/>
              </w:rPr>
              <w:t>Reviewer’s comment</w:t>
            </w:r>
          </w:p>
          <w:p w14:paraId="23F33DEB" w14:textId="77777777" w:rsidR="00421DBF" w:rsidRPr="00763C25" w:rsidRDefault="00421DBF" w:rsidP="00421DBF">
            <w:pPr>
              <w:rPr>
                <w:rFonts w:ascii="Arial" w:hAnsi="Arial" w:cs="Arial"/>
                <w:b/>
                <w:bCs/>
                <w:sz w:val="20"/>
                <w:szCs w:val="20"/>
              </w:rPr>
            </w:pPr>
            <w:r w:rsidRPr="00763C25">
              <w:rPr>
                <w:rFonts w:ascii="Arial" w:hAnsi="Arial" w:cs="Arial"/>
                <w:b/>
                <w:bCs/>
                <w:sz w:val="20"/>
                <w:szCs w:val="20"/>
                <w:highlight w:val="yellow"/>
              </w:rPr>
              <w:t>Artificial Intelligence (AI) generated or assisted review comments are strictly prohibited during peer review.</w:t>
            </w:r>
          </w:p>
          <w:p w14:paraId="459B309F" w14:textId="77777777" w:rsidR="00421DBF" w:rsidRPr="00763C25" w:rsidRDefault="00421DBF" w:rsidP="00421DBF">
            <w:pPr>
              <w:rPr>
                <w:rFonts w:ascii="Arial" w:hAnsi="Arial" w:cs="Arial"/>
                <w:sz w:val="20"/>
                <w:szCs w:val="20"/>
                <w:lang w:val="en-GB"/>
              </w:rPr>
            </w:pPr>
          </w:p>
        </w:tc>
        <w:tc>
          <w:tcPr>
            <w:tcW w:w="1523" w:type="pct"/>
          </w:tcPr>
          <w:p w14:paraId="6DA50BD7" w14:textId="77777777" w:rsidR="00F1171E" w:rsidRPr="00763C25" w:rsidRDefault="00F1171E" w:rsidP="007222C8">
            <w:pPr>
              <w:pStyle w:val="Heading2"/>
              <w:jc w:val="left"/>
              <w:rPr>
                <w:rFonts w:ascii="Arial" w:hAnsi="Arial" w:cs="Arial"/>
                <w:b w:val="0"/>
                <w:lang w:val="en-GB"/>
              </w:rPr>
            </w:pPr>
            <w:r w:rsidRPr="00763C25">
              <w:rPr>
                <w:rFonts w:ascii="Arial" w:hAnsi="Arial" w:cs="Arial"/>
                <w:lang w:val="en-GB"/>
              </w:rPr>
              <w:t xml:space="preserve">Author’s </w:t>
            </w:r>
            <w:proofErr w:type="gramStart"/>
            <w:r w:rsidRPr="00763C25">
              <w:rPr>
                <w:rFonts w:ascii="Arial" w:hAnsi="Arial" w:cs="Arial"/>
                <w:lang w:val="en-GB"/>
              </w:rPr>
              <w:t>Feedback</w:t>
            </w:r>
            <w:r w:rsidRPr="00763C25">
              <w:rPr>
                <w:rFonts w:ascii="Arial" w:hAnsi="Arial" w:cs="Arial"/>
                <w:b w:val="0"/>
                <w:i/>
                <w:lang w:val="en-GB"/>
              </w:rPr>
              <w:t>(</w:t>
            </w:r>
            <w:proofErr w:type="gramEnd"/>
            <w:r w:rsidRPr="00763C25">
              <w:rPr>
                <w:rFonts w:ascii="Arial" w:hAnsi="Arial" w:cs="Arial"/>
                <w:b w:val="0"/>
                <w:i/>
                <w:lang w:val="en-GB"/>
              </w:rPr>
              <w:t>Please correct the manuscript and highlight that part in the manuscript. It is mandatory that authors should write his/her feedback here)</w:t>
            </w:r>
          </w:p>
        </w:tc>
      </w:tr>
      <w:tr w:rsidR="00F1171E" w:rsidRPr="00763C25" w14:paraId="39B94F40" w14:textId="77777777" w:rsidTr="007222C8">
        <w:trPr>
          <w:trHeight w:val="1264"/>
        </w:trPr>
        <w:tc>
          <w:tcPr>
            <w:tcW w:w="1265" w:type="pct"/>
            <w:noWrap/>
          </w:tcPr>
          <w:p w14:paraId="540974C6" w14:textId="77777777" w:rsidR="00F1171E" w:rsidRPr="00763C25" w:rsidRDefault="00F1171E" w:rsidP="007222C8">
            <w:pPr>
              <w:ind w:left="360"/>
              <w:rPr>
                <w:rFonts w:ascii="Arial" w:hAnsi="Arial" w:cs="Arial"/>
                <w:b/>
                <w:bCs/>
                <w:sz w:val="20"/>
                <w:szCs w:val="20"/>
                <w:lang w:val="en-GB"/>
              </w:rPr>
            </w:pPr>
            <w:r w:rsidRPr="00763C25">
              <w:rPr>
                <w:rFonts w:ascii="Arial" w:hAnsi="Arial" w:cs="Arial"/>
                <w:b/>
                <w:bCs/>
                <w:sz w:val="20"/>
                <w:szCs w:val="20"/>
                <w:lang w:val="en-GB"/>
              </w:rPr>
              <w:t xml:space="preserve">Please write a few sentences regarding the importance of this manuscript for the scientific community. A </w:t>
            </w:r>
            <w:proofErr w:type="spellStart"/>
            <w:r w:rsidRPr="00763C25">
              <w:rPr>
                <w:rFonts w:ascii="Arial" w:hAnsi="Arial" w:cs="Arial"/>
                <w:b/>
                <w:bCs/>
                <w:sz w:val="20"/>
                <w:szCs w:val="20"/>
                <w:lang w:val="en-GB"/>
              </w:rPr>
              <w:t>minimumof</w:t>
            </w:r>
            <w:proofErr w:type="spellEnd"/>
            <w:r w:rsidRPr="00763C25">
              <w:rPr>
                <w:rFonts w:ascii="Arial" w:hAnsi="Arial" w:cs="Arial"/>
                <w:b/>
                <w:bCs/>
                <w:sz w:val="20"/>
                <w:szCs w:val="20"/>
                <w:lang w:val="en-GB"/>
              </w:rPr>
              <w:t xml:space="preserve"> 3-4 sentences may be required for this part.</w:t>
            </w:r>
          </w:p>
          <w:p w14:paraId="09D1BF80" w14:textId="77777777" w:rsidR="00F1171E" w:rsidRPr="00763C25" w:rsidRDefault="00F1171E" w:rsidP="007222C8">
            <w:pPr>
              <w:ind w:left="360"/>
              <w:rPr>
                <w:rFonts w:ascii="Arial" w:eastAsia="MS Mincho" w:hAnsi="Arial" w:cs="Arial"/>
                <w:b/>
                <w:bCs/>
                <w:sz w:val="20"/>
                <w:szCs w:val="20"/>
                <w:lang w:val="en-GB"/>
              </w:rPr>
            </w:pPr>
          </w:p>
        </w:tc>
        <w:tc>
          <w:tcPr>
            <w:tcW w:w="2212" w:type="pct"/>
          </w:tcPr>
          <w:p w14:paraId="4EAC56BC" w14:textId="77777777" w:rsidR="00F1171E" w:rsidRPr="00763C25" w:rsidRDefault="00E728AA" w:rsidP="007222C8">
            <w:pPr>
              <w:pStyle w:val="ListParagraph"/>
              <w:ind w:left="0"/>
              <w:rPr>
                <w:rFonts w:ascii="Arial" w:hAnsi="Arial" w:cs="Arial"/>
                <w:b/>
                <w:bCs/>
                <w:sz w:val="20"/>
                <w:szCs w:val="20"/>
                <w:lang w:val="en-GB"/>
              </w:rPr>
            </w:pPr>
            <w:r w:rsidRPr="00763C25">
              <w:rPr>
                <w:rFonts w:ascii="Arial" w:hAnsi="Arial" w:cs="Arial"/>
                <w:b/>
                <w:bCs/>
                <w:sz w:val="20"/>
                <w:szCs w:val="20"/>
                <w:lang w:val="en-GB"/>
              </w:rPr>
              <w:t>These materials can react to changes in their environment like temperature, light, or humidity which helps buildings adapt and use less energy. This makes them more sustainable and reduces their impact on the environment. Research in this area is helping create buildings that are more efficient, resilient, and better suited to meet global climate and resource challenges.</w:t>
            </w:r>
          </w:p>
        </w:tc>
        <w:tc>
          <w:tcPr>
            <w:tcW w:w="1523" w:type="pct"/>
          </w:tcPr>
          <w:p w14:paraId="44883DD8" w14:textId="77777777" w:rsidR="00F1171E" w:rsidRPr="00763C25" w:rsidRDefault="00F1171E" w:rsidP="007222C8">
            <w:pPr>
              <w:pStyle w:val="Heading2"/>
              <w:jc w:val="left"/>
              <w:rPr>
                <w:rFonts w:ascii="Arial" w:hAnsi="Arial" w:cs="Arial"/>
                <w:b w:val="0"/>
                <w:lang w:val="en-GB"/>
              </w:rPr>
            </w:pPr>
          </w:p>
        </w:tc>
      </w:tr>
      <w:tr w:rsidR="00F1171E" w:rsidRPr="00763C25" w14:paraId="117FD3BD" w14:textId="77777777" w:rsidTr="007222C8">
        <w:trPr>
          <w:trHeight w:val="1262"/>
        </w:trPr>
        <w:tc>
          <w:tcPr>
            <w:tcW w:w="1265" w:type="pct"/>
            <w:noWrap/>
          </w:tcPr>
          <w:p w14:paraId="1522248B" w14:textId="77777777" w:rsidR="00F1171E" w:rsidRPr="00763C25" w:rsidRDefault="00F1171E" w:rsidP="007222C8">
            <w:pPr>
              <w:ind w:left="360"/>
              <w:rPr>
                <w:rFonts w:ascii="Arial" w:hAnsi="Arial" w:cs="Arial"/>
                <w:b/>
                <w:bCs/>
                <w:sz w:val="20"/>
                <w:szCs w:val="20"/>
                <w:lang w:val="en-GB"/>
              </w:rPr>
            </w:pPr>
            <w:r w:rsidRPr="00763C25">
              <w:rPr>
                <w:rFonts w:ascii="Arial" w:hAnsi="Arial" w:cs="Arial"/>
                <w:b/>
                <w:bCs/>
                <w:sz w:val="20"/>
                <w:szCs w:val="20"/>
                <w:lang w:val="en-GB"/>
              </w:rPr>
              <w:t>Is the title of the article suitable?</w:t>
            </w:r>
          </w:p>
          <w:p w14:paraId="59E09740" w14:textId="77777777" w:rsidR="00F1171E" w:rsidRPr="00763C25" w:rsidRDefault="00F1171E" w:rsidP="007222C8">
            <w:pPr>
              <w:ind w:left="360"/>
              <w:rPr>
                <w:rFonts w:ascii="Arial" w:hAnsi="Arial" w:cs="Arial"/>
                <w:b/>
                <w:bCs/>
                <w:sz w:val="20"/>
                <w:szCs w:val="20"/>
                <w:lang w:val="en-GB"/>
              </w:rPr>
            </w:pPr>
            <w:r w:rsidRPr="00763C25">
              <w:rPr>
                <w:rFonts w:ascii="Arial" w:hAnsi="Arial" w:cs="Arial"/>
                <w:b/>
                <w:bCs/>
                <w:sz w:val="20"/>
                <w:szCs w:val="20"/>
                <w:lang w:val="en-GB"/>
              </w:rPr>
              <w:t>(If not please suggest an alternative title)</w:t>
            </w:r>
          </w:p>
          <w:p w14:paraId="18175947" w14:textId="77777777" w:rsidR="00F1171E" w:rsidRPr="00763C25" w:rsidRDefault="00F1171E" w:rsidP="007222C8">
            <w:pPr>
              <w:pStyle w:val="Heading2"/>
              <w:jc w:val="left"/>
              <w:rPr>
                <w:rFonts w:ascii="Arial" w:hAnsi="Arial" w:cs="Arial"/>
                <w:u w:val="single"/>
                <w:lang w:val="en-GB"/>
              </w:rPr>
            </w:pPr>
          </w:p>
        </w:tc>
        <w:tc>
          <w:tcPr>
            <w:tcW w:w="2212" w:type="pct"/>
          </w:tcPr>
          <w:p w14:paraId="52C8C944" w14:textId="77777777" w:rsidR="00F1171E" w:rsidRPr="00763C25" w:rsidRDefault="00E728AA" w:rsidP="007222C8">
            <w:pPr>
              <w:ind w:left="360"/>
              <w:rPr>
                <w:rFonts w:ascii="Arial" w:hAnsi="Arial" w:cs="Arial"/>
                <w:b/>
                <w:bCs/>
                <w:sz w:val="20"/>
                <w:szCs w:val="20"/>
                <w:lang w:val="en-GB"/>
              </w:rPr>
            </w:pPr>
            <w:r w:rsidRPr="00763C25">
              <w:rPr>
                <w:rFonts w:ascii="Arial" w:hAnsi="Arial" w:cs="Arial"/>
                <w:b/>
                <w:bCs/>
                <w:sz w:val="20"/>
                <w:szCs w:val="20"/>
                <w:lang w:val="en-GB"/>
              </w:rPr>
              <w:t>Yes</w:t>
            </w:r>
          </w:p>
        </w:tc>
        <w:tc>
          <w:tcPr>
            <w:tcW w:w="1523" w:type="pct"/>
          </w:tcPr>
          <w:p w14:paraId="7BDE12B0" w14:textId="77777777" w:rsidR="00F1171E" w:rsidRPr="00763C25" w:rsidRDefault="00F1171E" w:rsidP="007222C8">
            <w:pPr>
              <w:pStyle w:val="Heading2"/>
              <w:jc w:val="left"/>
              <w:rPr>
                <w:rFonts w:ascii="Arial" w:hAnsi="Arial" w:cs="Arial"/>
                <w:b w:val="0"/>
                <w:lang w:val="en-GB"/>
              </w:rPr>
            </w:pPr>
          </w:p>
        </w:tc>
      </w:tr>
      <w:tr w:rsidR="00F1171E" w:rsidRPr="00763C25" w14:paraId="164ED73E" w14:textId="77777777" w:rsidTr="007222C8">
        <w:trPr>
          <w:trHeight w:val="1262"/>
        </w:trPr>
        <w:tc>
          <w:tcPr>
            <w:tcW w:w="1265" w:type="pct"/>
            <w:noWrap/>
          </w:tcPr>
          <w:p w14:paraId="6FEABF6A" w14:textId="77777777" w:rsidR="00F1171E" w:rsidRPr="00763C25" w:rsidRDefault="00F1171E" w:rsidP="007222C8">
            <w:pPr>
              <w:pStyle w:val="Heading2"/>
              <w:ind w:left="360"/>
              <w:jc w:val="left"/>
              <w:rPr>
                <w:rFonts w:ascii="Arial" w:hAnsi="Arial" w:cs="Arial"/>
                <w:lang w:val="en-GB"/>
              </w:rPr>
            </w:pPr>
            <w:r w:rsidRPr="00763C25">
              <w:rPr>
                <w:rFonts w:ascii="Arial" w:hAnsi="Arial" w:cs="Arial"/>
                <w:lang w:val="en-GB"/>
              </w:rPr>
              <w:t>Is the abstract of the article comprehensive? Do you suggest the addition (or deletion) of some points in this section? Please write your suggestions here.</w:t>
            </w:r>
          </w:p>
          <w:p w14:paraId="1BBE49D5" w14:textId="77777777" w:rsidR="00F1171E" w:rsidRPr="00763C25" w:rsidRDefault="00F1171E" w:rsidP="007222C8">
            <w:pPr>
              <w:pStyle w:val="Heading2"/>
              <w:jc w:val="left"/>
              <w:rPr>
                <w:rFonts w:ascii="Arial" w:hAnsi="Arial" w:cs="Arial"/>
                <w:u w:val="single"/>
                <w:lang w:val="en-GB"/>
              </w:rPr>
            </w:pPr>
          </w:p>
        </w:tc>
        <w:tc>
          <w:tcPr>
            <w:tcW w:w="2212" w:type="pct"/>
          </w:tcPr>
          <w:p w14:paraId="6E2341D3" w14:textId="77777777" w:rsidR="00F1171E" w:rsidRPr="00763C25" w:rsidRDefault="00C72125" w:rsidP="00C72125">
            <w:pPr>
              <w:ind w:left="360"/>
              <w:rPr>
                <w:rFonts w:ascii="Arial" w:hAnsi="Arial" w:cs="Arial"/>
                <w:b/>
                <w:bCs/>
                <w:sz w:val="20"/>
                <w:szCs w:val="20"/>
                <w:lang w:val="en-GB"/>
              </w:rPr>
            </w:pPr>
            <w:r w:rsidRPr="00763C25">
              <w:rPr>
                <w:rFonts w:ascii="Arial" w:hAnsi="Arial" w:cs="Arial"/>
                <w:b/>
                <w:bCs/>
                <w:sz w:val="20"/>
                <w:szCs w:val="20"/>
                <w:lang w:val="en-GB"/>
              </w:rPr>
              <w:t xml:space="preserve">In Abstract is not </w:t>
            </w:r>
            <w:proofErr w:type="gramStart"/>
            <w:r w:rsidRPr="00763C25">
              <w:rPr>
                <w:rFonts w:ascii="Arial" w:hAnsi="Arial" w:cs="Arial"/>
                <w:b/>
                <w:bCs/>
                <w:sz w:val="20"/>
                <w:szCs w:val="20"/>
                <w:lang w:val="en-GB"/>
              </w:rPr>
              <w:t>enough..</w:t>
            </w:r>
            <w:proofErr w:type="gramEnd"/>
            <w:r w:rsidRPr="00763C25">
              <w:rPr>
                <w:rFonts w:ascii="Arial" w:hAnsi="Arial" w:cs="Arial"/>
                <w:b/>
                <w:bCs/>
                <w:sz w:val="20"/>
                <w:szCs w:val="20"/>
                <w:lang w:val="en-GB"/>
              </w:rPr>
              <w:t xml:space="preserve"> It is important to include a description of the specific smart materials used in the research, along with a comparison to identify which materials perform better in terms of sustainability, responsiveness, and efficiency</w:t>
            </w:r>
          </w:p>
        </w:tc>
        <w:tc>
          <w:tcPr>
            <w:tcW w:w="1523" w:type="pct"/>
          </w:tcPr>
          <w:p w14:paraId="59A12680" w14:textId="77777777" w:rsidR="00F1171E" w:rsidRPr="00763C25" w:rsidRDefault="00F1171E" w:rsidP="007222C8">
            <w:pPr>
              <w:pStyle w:val="Heading2"/>
              <w:jc w:val="left"/>
              <w:rPr>
                <w:rFonts w:ascii="Arial" w:hAnsi="Arial" w:cs="Arial"/>
                <w:b w:val="0"/>
                <w:lang w:val="en-GB"/>
              </w:rPr>
            </w:pPr>
          </w:p>
        </w:tc>
      </w:tr>
      <w:tr w:rsidR="00F1171E" w:rsidRPr="00763C25" w14:paraId="7CD86526" w14:textId="77777777" w:rsidTr="007222C8">
        <w:trPr>
          <w:trHeight w:val="859"/>
        </w:trPr>
        <w:tc>
          <w:tcPr>
            <w:tcW w:w="1265" w:type="pct"/>
            <w:noWrap/>
          </w:tcPr>
          <w:p w14:paraId="69A417B9" w14:textId="77777777" w:rsidR="00F1171E" w:rsidRPr="00763C25" w:rsidRDefault="00DC6FED" w:rsidP="007222C8">
            <w:pPr>
              <w:ind w:left="360"/>
              <w:rPr>
                <w:rFonts w:ascii="Arial" w:hAnsi="Arial" w:cs="Arial"/>
                <w:b/>
                <w:bCs/>
                <w:sz w:val="20"/>
                <w:szCs w:val="20"/>
                <w:u w:val="single"/>
                <w:lang w:val="en-GB"/>
              </w:rPr>
            </w:pPr>
            <w:r w:rsidRPr="00763C25">
              <w:rPr>
                <w:rFonts w:ascii="Arial" w:hAnsi="Arial" w:cs="Arial"/>
                <w:b/>
                <w:bCs/>
                <w:sz w:val="20"/>
                <w:szCs w:val="20"/>
                <w:lang w:val="en-GB"/>
              </w:rPr>
              <w:t>Is the manuscript scientifically, correct? Please write here.</w:t>
            </w:r>
          </w:p>
        </w:tc>
        <w:tc>
          <w:tcPr>
            <w:tcW w:w="2212" w:type="pct"/>
          </w:tcPr>
          <w:p w14:paraId="572F08DF" w14:textId="77777777" w:rsidR="00F1171E" w:rsidRPr="00763C25" w:rsidRDefault="00880564" w:rsidP="007222C8">
            <w:pPr>
              <w:pStyle w:val="ListParagraph"/>
              <w:ind w:left="0"/>
              <w:rPr>
                <w:rFonts w:ascii="Arial" w:hAnsi="Arial" w:cs="Arial"/>
                <w:b/>
                <w:bCs/>
                <w:sz w:val="20"/>
                <w:szCs w:val="20"/>
                <w:lang w:val="en-GB"/>
              </w:rPr>
            </w:pPr>
            <w:r w:rsidRPr="00763C25">
              <w:rPr>
                <w:rFonts w:ascii="Arial" w:hAnsi="Arial" w:cs="Arial"/>
                <w:b/>
                <w:bCs/>
                <w:sz w:val="20"/>
                <w:szCs w:val="20"/>
                <w:lang w:val="en-GB"/>
              </w:rPr>
              <w:t>Yes</w:t>
            </w:r>
          </w:p>
        </w:tc>
        <w:tc>
          <w:tcPr>
            <w:tcW w:w="1523" w:type="pct"/>
          </w:tcPr>
          <w:p w14:paraId="427425BC" w14:textId="77777777" w:rsidR="00F1171E" w:rsidRPr="00763C25" w:rsidRDefault="00F1171E" w:rsidP="007222C8">
            <w:pPr>
              <w:pStyle w:val="Heading2"/>
              <w:jc w:val="left"/>
              <w:rPr>
                <w:rFonts w:ascii="Arial" w:hAnsi="Arial" w:cs="Arial"/>
                <w:b w:val="0"/>
                <w:lang w:val="en-GB"/>
              </w:rPr>
            </w:pPr>
          </w:p>
        </w:tc>
      </w:tr>
      <w:tr w:rsidR="00F1171E" w:rsidRPr="00763C25" w14:paraId="6CC3DB44" w14:textId="77777777" w:rsidTr="007222C8">
        <w:trPr>
          <w:trHeight w:val="703"/>
        </w:trPr>
        <w:tc>
          <w:tcPr>
            <w:tcW w:w="1265" w:type="pct"/>
            <w:noWrap/>
          </w:tcPr>
          <w:p w14:paraId="14AD6A6E" w14:textId="77777777" w:rsidR="00F1171E" w:rsidRPr="00763C25" w:rsidRDefault="00F1171E" w:rsidP="007222C8">
            <w:pPr>
              <w:ind w:left="360"/>
              <w:rPr>
                <w:rFonts w:ascii="Arial" w:hAnsi="Arial" w:cs="Arial"/>
                <w:b/>
                <w:bCs/>
                <w:sz w:val="20"/>
                <w:szCs w:val="20"/>
                <w:lang w:val="en-GB"/>
              </w:rPr>
            </w:pPr>
            <w:r w:rsidRPr="00763C25">
              <w:rPr>
                <w:rFonts w:ascii="Arial" w:hAnsi="Arial" w:cs="Arial"/>
                <w:b/>
                <w:bCs/>
                <w:sz w:val="20"/>
                <w:szCs w:val="20"/>
                <w:lang w:val="en-GB"/>
              </w:rPr>
              <w:t>Are the references sufficient and recent? If you have suggestions of additional references, please mention them in the review form.</w:t>
            </w:r>
          </w:p>
          <w:p w14:paraId="5BD8A8BE" w14:textId="77777777" w:rsidR="00F1171E" w:rsidRPr="00763C25" w:rsidRDefault="00F1171E" w:rsidP="007222C8">
            <w:pPr>
              <w:ind w:left="360"/>
              <w:rPr>
                <w:rFonts w:ascii="Arial" w:hAnsi="Arial" w:cs="Arial"/>
                <w:b/>
                <w:bCs/>
                <w:sz w:val="20"/>
                <w:szCs w:val="20"/>
                <w:u w:val="single"/>
                <w:lang w:val="en-GB"/>
              </w:rPr>
            </w:pPr>
            <w:r w:rsidRPr="00763C25">
              <w:rPr>
                <w:rFonts w:ascii="Arial" w:hAnsi="Arial" w:cs="Arial"/>
                <w:b/>
                <w:bCs/>
                <w:sz w:val="20"/>
                <w:szCs w:val="20"/>
                <w:u w:val="single"/>
                <w:lang w:val="en-GB"/>
              </w:rPr>
              <w:t>-</w:t>
            </w:r>
          </w:p>
        </w:tc>
        <w:tc>
          <w:tcPr>
            <w:tcW w:w="2212" w:type="pct"/>
          </w:tcPr>
          <w:p w14:paraId="21CE765D" w14:textId="77777777" w:rsidR="00F1171E" w:rsidRPr="00763C25" w:rsidRDefault="00C72125" w:rsidP="00B2275A">
            <w:pPr>
              <w:pStyle w:val="ListParagraph"/>
              <w:ind w:left="0"/>
              <w:rPr>
                <w:rFonts w:ascii="Arial" w:hAnsi="Arial" w:cs="Arial"/>
                <w:b/>
                <w:bCs/>
                <w:sz w:val="20"/>
                <w:szCs w:val="20"/>
                <w:lang w:val="en-GB"/>
              </w:rPr>
            </w:pPr>
            <w:r w:rsidRPr="00763C25">
              <w:rPr>
                <w:rFonts w:ascii="Arial" w:hAnsi="Arial" w:cs="Arial"/>
                <w:b/>
                <w:bCs/>
                <w:sz w:val="20"/>
                <w:szCs w:val="20"/>
                <w:lang w:val="en-GB"/>
              </w:rPr>
              <w:t>30 references</w:t>
            </w:r>
            <w:r w:rsidR="00B2275A" w:rsidRPr="00763C25">
              <w:rPr>
                <w:rFonts w:ascii="Arial" w:hAnsi="Arial" w:cs="Arial"/>
                <w:b/>
                <w:bCs/>
                <w:sz w:val="20"/>
                <w:szCs w:val="20"/>
                <w:lang w:val="en-GB"/>
              </w:rPr>
              <w:t xml:space="preserve"> used in this paper... include some more recent references</w:t>
            </w:r>
            <w:proofErr w:type="gramStart"/>
            <w:r w:rsidR="00B2275A" w:rsidRPr="00763C25">
              <w:rPr>
                <w:rFonts w:ascii="Arial" w:hAnsi="Arial" w:cs="Arial"/>
                <w:b/>
                <w:bCs/>
                <w:sz w:val="20"/>
                <w:szCs w:val="20"/>
                <w:lang w:val="en-GB"/>
              </w:rPr>
              <w:t xml:space="preserve"> </w:t>
            </w:r>
            <w:r w:rsidRPr="00763C25">
              <w:rPr>
                <w:rFonts w:ascii="Arial" w:hAnsi="Arial" w:cs="Arial"/>
                <w:b/>
                <w:bCs/>
                <w:sz w:val="20"/>
                <w:szCs w:val="20"/>
                <w:lang w:val="en-GB"/>
              </w:rPr>
              <w:t>..</w:t>
            </w:r>
            <w:proofErr w:type="gramEnd"/>
            <w:r w:rsidRPr="00763C25">
              <w:rPr>
                <w:rFonts w:ascii="Arial" w:hAnsi="Arial" w:cs="Arial"/>
                <w:b/>
                <w:bCs/>
                <w:sz w:val="20"/>
                <w:szCs w:val="20"/>
                <w:lang w:val="en-GB"/>
              </w:rPr>
              <w:t xml:space="preserve"> but check the formatting... lack of uniformity </w:t>
            </w:r>
            <w:r w:rsidR="00B2275A" w:rsidRPr="00763C25">
              <w:rPr>
                <w:rFonts w:ascii="Arial" w:hAnsi="Arial" w:cs="Arial"/>
                <w:b/>
                <w:bCs/>
                <w:sz w:val="20"/>
                <w:szCs w:val="20"/>
                <w:lang w:val="en-GB"/>
              </w:rPr>
              <w:t xml:space="preserve">in reference </w:t>
            </w:r>
            <w:proofErr w:type="gramStart"/>
            <w:r w:rsidR="00B2275A" w:rsidRPr="00763C25">
              <w:rPr>
                <w:rFonts w:ascii="Arial" w:hAnsi="Arial" w:cs="Arial"/>
                <w:b/>
                <w:bCs/>
                <w:sz w:val="20"/>
                <w:szCs w:val="20"/>
                <w:lang w:val="en-GB"/>
              </w:rPr>
              <w:t>paper..</w:t>
            </w:r>
            <w:proofErr w:type="gramEnd"/>
            <w:r w:rsidR="00B2275A" w:rsidRPr="00763C25">
              <w:rPr>
                <w:rFonts w:ascii="Arial" w:hAnsi="Arial" w:cs="Arial"/>
                <w:b/>
                <w:bCs/>
                <w:sz w:val="20"/>
                <w:szCs w:val="20"/>
                <w:lang w:val="en-GB"/>
              </w:rPr>
              <w:t xml:space="preserve"> </w:t>
            </w:r>
          </w:p>
        </w:tc>
        <w:tc>
          <w:tcPr>
            <w:tcW w:w="1523" w:type="pct"/>
          </w:tcPr>
          <w:p w14:paraId="089F9280" w14:textId="77777777" w:rsidR="00F1171E" w:rsidRPr="00763C25" w:rsidRDefault="00F1171E" w:rsidP="007222C8">
            <w:pPr>
              <w:pStyle w:val="Heading2"/>
              <w:jc w:val="left"/>
              <w:rPr>
                <w:rFonts w:ascii="Arial" w:hAnsi="Arial" w:cs="Arial"/>
                <w:b w:val="0"/>
                <w:lang w:val="en-GB"/>
              </w:rPr>
            </w:pPr>
          </w:p>
        </w:tc>
      </w:tr>
      <w:tr w:rsidR="00F1171E" w:rsidRPr="00763C25" w14:paraId="370FBFCE" w14:textId="77777777" w:rsidTr="007222C8">
        <w:trPr>
          <w:trHeight w:val="386"/>
        </w:trPr>
        <w:tc>
          <w:tcPr>
            <w:tcW w:w="1265" w:type="pct"/>
            <w:noWrap/>
          </w:tcPr>
          <w:p w14:paraId="30BFA455" w14:textId="77777777" w:rsidR="00F1171E" w:rsidRPr="00763C25" w:rsidRDefault="00F1171E" w:rsidP="007222C8">
            <w:pPr>
              <w:pStyle w:val="Heading2"/>
              <w:jc w:val="left"/>
              <w:rPr>
                <w:rFonts w:ascii="Arial" w:hAnsi="Arial" w:cs="Arial"/>
                <w:b w:val="0"/>
                <w:lang w:val="en-GB"/>
              </w:rPr>
            </w:pPr>
          </w:p>
          <w:p w14:paraId="4310289F" w14:textId="77777777" w:rsidR="00F1171E" w:rsidRPr="00763C25" w:rsidRDefault="00F1171E" w:rsidP="007222C8">
            <w:pPr>
              <w:pStyle w:val="Heading2"/>
              <w:ind w:left="360"/>
              <w:jc w:val="left"/>
              <w:rPr>
                <w:rFonts w:ascii="Arial" w:hAnsi="Arial" w:cs="Arial"/>
                <w:bCs w:val="0"/>
                <w:lang w:val="en-GB"/>
              </w:rPr>
            </w:pPr>
            <w:r w:rsidRPr="00763C25">
              <w:rPr>
                <w:rFonts w:ascii="Arial" w:hAnsi="Arial" w:cs="Arial"/>
                <w:bCs w:val="0"/>
                <w:lang w:val="en-GB"/>
              </w:rPr>
              <w:t>Is the language/English quality of the article suitable for scholarly communications?</w:t>
            </w:r>
          </w:p>
          <w:p w14:paraId="5DF32A23" w14:textId="77777777" w:rsidR="00F1171E" w:rsidRPr="00763C25" w:rsidRDefault="00F1171E" w:rsidP="007222C8">
            <w:pPr>
              <w:rPr>
                <w:rFonts w:ascii="Arial" w:hAnsi="Arial" w:cs="Arial"/>
                <w:sz w:val="20"/>
                <w:szCs w:val="20"/>
                <w:lang w:val="en-GB"/>
              </w:rPr>
            </w:pPr>
          </w:p>
        </w:tc>
        <w:tc>
          <w:tcPr>
            <w:tcW w:w="2212" w:type="pct"/>
          </w:tcPr>
          <w:p w14:paraId="54A45A67" w14:textId="77777777" w:rsidR="00F1171E" w:rsidRPr="00763C25" w:rsidRDefault="00F1171E" w:rsidP="007222C8">
            <w:pPr>
              <w:rPr>
                <w:rFonts w:ascii="Arial" w:hAnsi="Arial" w:cs="Arial"/>
                <w:sz w:val="20"/>
                <w:szCs w:val="20"/>
                <w:lang w:val="en-GB"/>
              </w:rPr>
            </w:pPr>
          </w:p>
          <w:p w14:paraId="402D0B84" w14:textId="77777777" w:rsidR="00F1171E" w:rsidRPr="00763C25" w:rsidRDefault="00F1171E" w:rsidP="007222C8">
            <w:pPr>
              <w:rPr>
                <w:rFonts w:ascii="Arial" w:hAnsi="Arial" w:cs="Arial"/>
                <w:sz w:val="20"/>
                <w:szCs w:val="20"/>
                <w:lang w:val="en-GB"/>
              </w:rPr>
            </w:pPr>
          </w:p>
          <w:p w14:paraId="1B1FA896" w14:textId="77777777" w:rsidR="00F1171E" w:rsidRPr="00763C25" w:rsidRDefault="00880564" w:rsidP="007222C8">
            <w:pPr>
              <w:rPr>
                <w:rFonts w:ascii="Arial" w:hAnsi="Arial" w:cs="Arial"/>
                <w:sz w:val="20"/>
                <w:szCs w:val="20"/>
                <w:lang w:val="en-GB"/>
              </w:rPr>
            </w:pPr>
            <w:r w:rsidRPr="00763C25">
              <w:rPr>
                <w:rFonts w:ascii="Arial" w:hAnsi="Arial" w:cs="Arial"/>
                <w:sz w:val="20"/>
                <w:szCs w:val="20"/>
                <w:lang w:val="en-GB"/>
              </w:rPr>
              <w:t>Yes</w:t>
            </w:r>
          </w:p>
          <w:p w14:paraId="28934FF8" w14:textId="77777777" w:rsidR="00F1171E" w:rsidRPr="00763C25" w:rsidRDefault="00F1171E" w:rsidP="007222C8">
            <w:pPr>
              <w:rPr>
                <w:rFonts w:ascii="Arial" w:hAnsi="Arial" w:cs="Arial"/>
                <w:sz w:val="20"/>
                <w:szCs w:val="20"/>
                <w:lang w:val="en-GB"/>
              </w:rPr>
            </w:pPr>
          </w:p>
          <w:p w14:paraId="366FAFE4" w14:textId="77777777" w:rsidR="00F1171E" w:rsidRPr="00763C25" w:rsidRDefault="00F1171E" w:rsidP="007222C8">
            <w:pPr>
              <w:rPr>
                <w:rFonts w:ascii="Arial" w:hAnsi="Arial" w:cs="Arial"/>
                <w:sz w:val="20"/>
                <w:szCs w:val="20"/>
                <w:lang w:val="en-GB"/>
              </w:rPr>
            </w:pPr>
          </w:p>
        </w:tc>
        <w:tc>
          <w:tcPr>
            <w:tcW w:w="1523" w:type="pct"/>
          </w:tcPr>
          <w:p w14:paraId="75BB8CA6" w14:textId="77777777" w:rsidR="00F1171E" w:rsidRPr="00763C25" w:rsidRDefault="00F1171E" w:rsidP="007222C8">
            <w:pPr>
              <w:rPr>
                <w:rFonts w:ascii="Arial" w:hAnsi="Arial" w:cs="Arial"/>
                <w:sz w:val="20"/>
                <w:szCs w:val="20"/>
                <w:lang w:val="en-GB"/>
              </w:rPr>
            </w:pPr>
          </w:p>
        </w:tc>
      </w:tr>
      <w:tr w:rsidR="00F1171E" w:rsidRPr="00763C25" w14:paraId="2903B406" w14:textId="77777777" w:rsidTr="007222C8">
        <w:trPr>
          <w:trHeight w:val="1178"/>
        </w:trPr>
        <w:tc>
          <w:tcPr>
            <w:tcW w:w="1265" w:type="pct"/>
            <w:noWrap/>
          </w:tcPr>
          <w:p w14:paraId="723E1348" w14:textId="77777777" w:rsidR="00F1171E" w:rsidRPr="00763C25" w:rsidRDefault="00F1171E" w:rsidP="007222C8">
            <w:pPr>
              <w:pStyle w:val="Heading2"/>
              <w:jc w:val="left"/>
              <w:rPr>
                <w:rFonts w:ascii="Arial" w:hAnsi="Arial" w:cs="Arial"/>
                <w:b w:val="0"/>
                <w:bCs w:val="0"/>
                <w:lang w:val="en-GB"/>
              </w:rPr>
            </w:pPr>
            <w:r w:rsidRPr="00763C25">
              <w:rPr>
                <w:rFonts w:ascii="Arial" w:hAnsi="Arial" w:cs="Arial"/>
                <w:bCs w:val="0"/>
                <w:u w:val="single"/>
                <w:lang w:val="en-GB"/>
              </w:rPr>
              <w:t>Optional/</w:t>
            </w:r>
            <w:proofErr w:type="spellStart"/>
            <w:r w:rsidRPr="00763C25">
              <w:rPr>
                <w:rFonts w:ascii="Arial" w:hAnsi="Arial" w:cs="Arial"/>
                <w:bCs w:val="0"/>
                <w:u w:val="single"/>
                <w:lang w:val="en-GB"/>
              </w:rPr>
              <w:t>General</w:t>
            </w:r>
            <w:r w:rsidRPr="00763C25">
              <w:rPr>
                <w:rFonts w:ascii="Arial" w:hAnsi="Arial" w:cs="Arial"/>
                <w:b w:val="0"/>
                <w:bCs w:val="0"/>
                <w:lang w:val="en-GB"/>
              </w:rPr>
              <w:t>comments</w:t>
            </w:r>
            <w:proofErr w:type="spellEnd"/>
          </w:p>
          <w:p w14:paraId="52769C01" w14:textId="77777777" w:rsidR="00F1171E" w:rsidRPr="00763C25" w:rsidRDefault="00F1171E" w:rsidP="007222C8">
            <w:pPr>
              <w:pStyle w:val="Heading2"/>
              <w:jc w:val="left"/>
              <w:rPr>
                <w:rFonts w:ascii="Arial" w:hAnsi="Arial" w:cs="Arial"/>
                <w:b w:val="0"/>
                <w:lang w:val="en-GB"/>
              </w:rPr>
            </w:pPr>
          </w:p>
        </w:tc>
        <w:tc>
          <w:tcPr>
            <w:tcW w:w="2212" w:type="pct"/>
          </w:tcPr>
          <w:p w14:paraId="2B4BAD1A" w14:textId="77777777" w:rsidR="00F1171E" w:rsidRPr="00763C25" w:rsidRDefault="0053214A" w:rsidP="007222C8">
            <w:pPr>
              <w:rPr>
                <w:rFonts w:ascii="Arial" w:hAnsi="Arial" w:cs="Arial"/>
                <w:sz w:val="20"/>
                <w:szCs w:val="20"/>
                <w:lang w:val="en-GB"/>
              </w:rPr>
            </w:pPr>
            <w:r w:rsidRPr="00763C25">
              <w:rPr>
                <w:rFonts w:ascii="Arial" w:hAnsi="Arial" w:cs="Arial"/>
                <w:sz w:val="20"/>
                <w:szCs w:val="20"/>
                <w:lang w:val="en-GB"/>
              </w:rPr>
              <w:t>In tables general information about the articles are provided need to give the materials used in that research and their effectiveness</w:t>
            </w:r>
            <w:proofErr w:type="gramStart"/>
            <w:r w:rsidRPr="00763C25">
              <w:rPr>
                <w:rFonts w:ascii="Arial" w:hAnsi="Arial" w:cs="Arial"/>
                <w:sz w:val="20"/>
                <w:szCs w:val="20"/>
                <w:lang w:val="en-GB"/>
              </w:rPr>
              <w:t>.....</w:t>
            </w:r>
            <w:proofErr w:type="gramEnd"/>
          </w:p>
          <w:p w14:paraId="113C9704" w14:textId="77777777" w:rsidR="00F1171E" w:rsidRPr="00763C25" w:rsidRDefault="00880564" w:rsidP="007222C8">
            <w:pPr>
              <w:rPr>
                <w:rFonts w:ascii="Arial" w:hAnsi="Arial" w:cs="Arial"/>
                <w:sz w:val="20"/>
                <w:szCs w:val="20"/>
                <w:lang w:val="en-GB"/>
              </w:rPr>
            </w:pPr>
            <w:r w:rsidRPr="00763C25">
              <w:rPr>
                <w:rFonts w:ascii="Arial" w:hAnsi="Arial" w:cs="Arial"/>
                <w:sz w:val="20"/>
                <w:szCs w:val="20"/>
                <w:lang w:val="en-GB"/>
              </w:rPr>
              <w:t>Che</w:t>
            </w:r>
            <w:r w:rsidR="0053214A" w:rsidRPr="00763C25">
              <w:rPr>
                <w:rFonts w:ascii="Arial" w:hAnsi="Arial" w:cs="Arial"/>
                <w:sz w:val="20"/>
                <w:szCs w:val="20"/>
                <w:lang w:val="en-GB"/>
              </w:rPr>
              <w:t>ck the entire alignment of the paper....</w:t>
            </w:r>
            <w:r w:rsidR="0053214A" w:rsidRPr="00763C25">
              <w:rPr>
                <w:rFonts w:ascii="Arial" w:hAnsi="Arial" w:cs="Arial"/>
                <w:sz w:val="20"/>
                <w:szCs w:val="20"/>
                <w:lang w:val="en-GB"/>
              </w:rPr>
              <w:br/>
            </w:r>
            <w:r w:rsidR="00460B92" w:rsidRPr="00763C25">
              <w:rPr>
                <w:rFonts w:ascii="Arial" w:hAnsi="Arial" w:cs="Arial"/>
                <w:sz w:val="20"/>
                <w:szCs w:val="20"/>
                <w:lang w:val="en-GB"/>
              </w:rPr>
              <w:t xml:space="preserve">Need </w:t>
            </w:r>
            <w:r w:rsidR="0053214A" w:rsidRPr="00763C25">
              <w:rPr>
                <w:rFonts w:ascii="Arial" w:hAnsi="Arial" w:cs="Arial"/>
                <w:sz w:val="20"/>
                <w:szCs w:val="20"/>
                <w:lang w:val="en-GB"/>
              </w:rPr>
              <w:t>to include more content in the abstract</w:t>
            </w:r>
            <w:proofErr w:type="gramStart"/>
            <w:r w:rsidR="0053214A" w:rsidRPr="00763C25">
              <w:rPr>
                <w:rFonts w:ascii="Arial" w:hAnsi="Arial" w:cs="Arial"/>
                <w:sz w:val="20"/>
                <w:szCs w:val="20"/>
                <w:lang w:val="en-GB"/>
              </w:rPr>
              <w:t xml:space="preserve"> ..</w:t>
            </w:r>
            <w:proofErr w:type="gramEnd"/>
          </w:p>
          <w:p w14:paraId="5C7A1C63" w14:textId="77777777" w:rsidR="00F1171E" w:rsidRPr="00763C25" w:rsidRDefault="00F1171E" w:rsidP="007222C8">
            <w:pPr>
              <w:rPr>
                <w:rFonts w:ascii="Arial" w:hAnsi="Arial" w:cs="Arial"/>
                <w:sz w:val="20"/>
                <w:szCs w:val="20"/>
                <w:lang w:val="en-GB"/>
              </w:rPr>
            </w:pPr>
          </w:p>
          <w:p w14:paraId="539FFB0C" w14:textId="77777777" w:rsidR="00F1171E" w:rsidRPr="00763C25" w:rsidRDefault="00F1171E" w:rsidP="007222C8">
            <w:pPr>
              <w:rPr>
                <w:rFonts w:ascii="Arial" w:hAnsi="Arial" w:cs="Arial"/>
                <w:sz w:val="20"/>
                <w:szCs w:val="20"/>
                <w:lang w:val="en-GB"/>
              </w:rPr>
            </w:pPr>
          </w:p>
        </w:tc>
        <w:tc>
          <w:tcPr>
            <w:tcW w:w="1523" w:type="pct"/>
          </w:tcPr>
          <w:p w14:paraId="3B6EE994" w14:textId="77777777" w:rsidR="00F1171E" w:rsidRPr="00763C25" w:rsidRDefault="00F1171E" w:rsidP="007222C8">
            <w:pPr>
              <w:rPr>
                <w:rFonts w:ascii="Arial" w:hAnsi="Arial" w:cs="Arial"/>
                <w:sz w:val="20"/>
                <w:szCs w:val="20"/>
                <w:lang w:val="en-GB"/>
              </w:rPr>
            </w:pPr>
          </w:p>
        </w:tc>
      </w:tr>
    </w:tbl>
    <w:p w14:paraId="0E1E1B2E" w14:textId="77777777" w:rsidR="00F1171E" w:rsidRPr="00763C25" w:rsidRDefault="00F1171E" w:rsidP="00F1171E">
      <w:pPr>
        <w:pStyle w:val="BodyText"/>
        <w:rPr>
          <w:rFonts w:ascii="Arial" w:hAnsi="Arial" w:cs="Arial"/>
          <w:b/>
          <w:bCs/>
          <w:sz w:val="20"/>
          <w:szCs w:val="20"/>
          <w:u w:val="single"/>
          <w:lang w:val="en-GB"/>
        </w:rPr>
      </w:pPr>
    </w:p>
    <w:p w14:paraId="340574C0" w14:textId="77777777" w:rsidR="00F1171E" w:rsidRPr="00763C25" w:rsidRDefault="00F1171E" w:rsidP="00F1171E">
      <w:pPr>
        <w:pStyle w:val="BodyText"/>
        <w:rPr>
          <w:rFonts w:ascii="Arial" w:hAnsi="Arial" w:cs="Arial"/>
          <w:b/>
          <w:bCs/>
          <w:sz w:val="20"/>
          <w:szCs w:val="20"/>
          <w:u w:val="single"/>
          <w:lang w:val="en-GB"/>
        </w:rPr>
      </w:pPr>
    </w:p>
    <w:p w14:paraId="505CB6B3" w14:textId="77777777" w:rsidR="00F1171E" w:rsidRPr="00763C25" w:rsidRDefault="00F1171E" w:rsidP="00F1171E">
      <w:pPr>
        <w:pStyle w:val="BodyText"/>
        <w:rPr>
          <w:rFonts w:ascii="Arial" w:hAnsi="Arial" w:cs="Arial"/>
          <w:b/>
          <w:bCs/>
          <w:sz w:val="20"/>
          <w:szCs w:val="20"/>
          <w:u w:val="single"/>
          <w:lang w:val="en-GB"/>
        </w:rPr>
      </w:pPr>
    </w:p>
    <w:p w14:paraId="0FD9DFC6" w14:textId="77777777" w:rsidR="00F1171E" w:rsidRPr="00763C25" w:rsidRDefault="00F1171E" w:rsidP="00F1171E">
      <w:pPr>
        <w:pStyle w:val="BodyText"/>
        <w:rPr>
          <w:rFonts w:ascii="Arial" w:hAnsi="Arial" w:cs="Arial"/>
          <w:b/>
          <w:bCs/>
          <w:sz w:val="20"/>
          <w:szCs w:val="20"/>
          <w:u w:val="single"/>
          <w:lang w:val="en-GB"/>
        </w:rPr>
      </w:pPr>
    </w:p>
    <w:p w14:paraId="346A743D" w14:textId="77777777" w:rsidR="00F1171E" w:rsidRPr="00763C25" w:rsidRDefault="00F1171E" w:rsidP="00F1171E">
      <w:pPr>
        <w:pStyle w:val="BodyText"/>
        <w:rPr>
          <w:rFonts w:ascii="Arial" w:hAnsi="Arial" w:cs="Arial"/>
          <w:b/>
          <w:bCs/>
          <w:sz w:val="20"/>
          <w:szCs w:val="20"/>
          <w:u w:val="single"/>
          <w:lang w:val="en-GB"/>
        </w:rPr>
      </w:pPr>
    </w:p>
    <w:p w14:paraId="22466CE1" w14:textId="77777777" w:rsidR="00F1171E" w:rsidRPr="00763C2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63C25" w14:paraId="0D35CDE8"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02CBC15E" w14:textId="77777777" w:rsidR="00F1171E" w:rsidRPr="00763C25" w:rsidRDefault="00F1171E" w:rsidP="007222C8">
            <w:pPr>
              <w:pStyle w:val="NormalWeb"/>
              <w:spacing w:before="0" w:beforeAutospacing="0" w:after="0" w:afterAutospacing="0"/>
              <w:rPr>
                <w:rFonts w:ascii="Arial" w:hAnsi="Arial" w:cs="Arial"/>
                <w:b/>
                <w:sz w:val="20"/>
                <w:szCs w:val="20"/>
                <w:u w:val="single"/>
                <w:lang w:val="en-GB"/>
              </w:rPr>
            </w:pPr>
            <w:r w:rsidRPr="00763C25">
              <w:rPr>
                <w:rFonts w:ascii="Arial" w:hAnsi="Arial" w:cs="Arial"/>
                <w:b/>
                <w:sz w:val="20"/>
                <w:szCs w:val="20"/>
                <w:highlight w:val="yellow"/>
                <w:u w:val="single"/>
                <w:lang w:val="en-GB"/>
              </w:rPr>
              <w:lastRenderedPageBreak/>
              <w:t>PART  2:</w:t>
            </w:r>
          </w:p>
          <w:p w14:paraId="5DC5ED84" w14:textId="77777777" w:rsidR="00F1171E" w:rsidRPr="00763C2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63C25" w14:paraId="5CF430C5" w14:textId="77777777" w:rsidTr="007222C8">
        <w:trPr>
          <w:trHeight w:val="935"/>
        </w:trPr>
        <w:tc>
          <w:tcPr>
            <w:tcW w:w="1615" w:type="pct"/>
            <w:shd w:val="clear" w:color="auto" w:fill="auto"/>
            <w:noWrap/>
            <w:tcMar>
              <w:top w:w="0" w:type="dxa"/>
              <w:left w:w="108" w:type="dxa"/>
              <w:bottom w:w="0" w:type="dxa"/>
              <w:right w:w="108" w:type="dxa"/>
            </w:tcMar>
            <w:vAlign w:val="center"/>
          </w:tcPr>
          <w:p w14:paraId="6428E571" w14:textId="77777777" w:rsidR="00F1171E" w:rsidRPr="00763C2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0FF707AE" w14:textId="77777777" w:rsidR="00F1171E" w:rsidRPr="00763C25" w:rsidRDefault="00F1171E" w:rsidP="007222C8">
            <w:pPr>
              <w:pStyle w:val="Heading2"/>
              <w:jc w:val="left"/>
              <w:rPr>
                <w:rFonts w:ascii="Arial" w:hAnsi="Arial" w:cs="Arial"/>
                <w:lang w:val="en-GB"/>
              </w:rPr>
            </w:pPr>
            <w:r w:rsidRPr="00763C25">
              <w:rPr>
                <w:rFonts w:ascii="Arial" w:hAnsi="Arial" w:cs="Arial"/>
                <w:lang w:val="en-GB"/>
              </w:rPr>
              <w:t>Reviewer’s comment</w:t>
            </w:r>
          </w:p>
        </w:tc>
        <w:tc>
          <w:tcPr>
            <w:tcW w:w="1342" w:type="pct"/>
            <w:shd w:val="clear" w:color="auto" w:fill="auto"/>
          </w:tcPr>
          <w:p w14:paraId="12EE59B5" w14:textId="77777777" w:rsidR="00F1171E" w:rsidRPr="00763C25" w:rsidRDefault="00F1171E" w:rsidP="007222C8">
            <w:pPr>
              <w:pStyle w:val="Heading2"/>
              <w:jc w:val="left"/>
              <w:rPr>
                <w:rFonts w:ascii="Arial" w:hAnsi="Arial" w:cs="Arial"/>
                <w:b w:val="0"/>
                <w:lang w:val="en-GB"/>
              </w:rPr>
            </w:pPr>
            <w:r w:rsidRPr="00763C25">
              <w:rPr>
                <w:rFonts w:ascii="Arial" w:hAnsi="Arial" w:cs="Arial"/>
                <w:lang w:val="en-GB"/>
              </w:rPr>
              <w:t xml:space="preserve">Author’s </w:t>
            </w:r>
            <w:proofErr w:type="gramStart"/>
            <w:r w:rsidRPr="00763C25">
              <w:rPr>
                <w:rFonts w:ascii="Arial" w:hAnsi="Arial" w:cs="Arial"/>
                <w:lang w:val="en-GB"/>
              </w:rPr>
              <w:t>comment</w:t>
            </w:r>
            <w:r w:rsidRPr="00763C25">
              <w:rPr>
                <w:rFonts w:ascii="Arial" w:hAnsi="Arial" w:cs="Arial"/>
                <w:b w:val="0"/>
                <w:i/>
                <w:lang w:val="en-GB"/>
              </w:rPr>
              <w:t>(</w:t>
            </w:r>
            <w:proofErr w:type="gramEnd"/>
            <w:r w:rsidRPr="00763C2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63C25" w14:paraId="43DD6EBC" w14:textId="77777777" w:rsidTr="007222C8">
        <w:trPr>
          <w:trHeight w:val="697"/>
        </w:trPr>
        <w:tc>
          <w:tcPr>
            <w:tcW w:w="1615" w:type="pct"/>
            <w:shd w:val="clear" w:color="auto" w:fill="auto"/>
            <w:noWrap/>
            <w:tcMar>
              <w:top w:w="0" w:type="dxa"/>
              <w:left w:w="108" w:type="dxa"/>
              <w:bottom w:w="0" w:type="dxa"/>
              <w:right w:w="108" w:type="dxa"/>
            </w:tcMar>
            <w:vAlign w:val="center"/>
          </w:tcPr>
          <w:p w14:paraId="1EFFE25D" w14:textId="77777777" w:rsidR="00F1171E" w:rsidRPr="00763C25" w:rsidRDefault="00F1171E" w:rsidP="007222C8">
            <w:pPr>
              <w:pStyle w:val="NormalWeb"/>
              <w:spacing w:before="0" w:beforeAutospacing="0" w:after="0" w:afterAutospacing="0"/>
              <w:rPr>
                <w:rFonts w:ascii="Arial" w:hAnsi="Arial" w:cs="Arial"/>
                <w:b/>
                <w:sz w:val="20"/>
                <w:szCs w:val="20"/>
                <w:lang w:val="en-GB"/>
              </w:rPr>
            </w:pPr>
            <w:r w:rsidRPr="00763C25">
              <w:rPr>
                <w:rFonts w:ascii="Arial" w:hAnsi="Arial" w:cs="Arial"/>
                <w:b/>
                <w:sz w:val="20"/>
                <w:szCs w:val="20"/>
                <w:lang w:val="en-GB"/>
              </w:rPr>
              <w:t xml:space="preserve">Are there ethical issues in this manuscript? </w:t>
            </w:r>
          </w:p>
          <w:p w14:paraId="599BD9BB" w14:textId="77777777" w:rsidR="00F1171E" w:rsidRPr="00763C2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4AFCD3DE" w14:textId="77777777" w:rsidR="00F1171E" w:rsidRPr="00763C25" w:rsidRDefault="00F1171E" w:rsidP="007222C8">
            <w:pPr>
              <w:pStyle w:val="NormalWeb"/>
              <w:spacing w:before="0" w:beforeAutospacing="0" w:after="0" w:afterAutospacing="0"/>
              <w:rPr>
                <w:rFonts w:ascii="Arial" w:hAnsi="Arial" w:cs="Arial"/>
                <w:i/>
                <w:iCs/>
                <w:sz w:val="20"/>
                <w:szCs w:val="20"/>
                <w:u w:val="single"/>
                <w:lang w:val="en-GB"/>
              </w:rPr>
            </w:pPr>
            <w:r w:rsidRPr="00763C25">
              <w:rPr>
                <w:rFonts w:ascii="Arial" w:hAnsi="Arial" w:cs="Arial"/>
                <w:i/>
                <w:iCs/>
                <w:sz w:val="20"/>
                <w:szCs w:val="20"/>
                <w:u w:val="single"/>
                <w:lang w:val="en-GB"/>
              </w:rPr>
              <w:t xml:space="preserve">(If yes, </w:t>
            </w:r>
            <w:proofErr w:type="gramStart"/>
            <w:r w:rsidRPr="00763C25">
              <w:rPr>
                <w:rFonts w:ascii="Arial" w:hAnsi="Arial" w:cs="Arial"/>
                <w:i/>
                <w:iCs/>
                <w:sz w:val="20"/>
                <w:szCs w:val="20"/>
                <w:u w:val="single"/>
                <w:lang w:val="en-GB"/>
              </w:rPr>
              <w:t>Kindly</w:t>
            </w:r>
            <w:proofErr w:type="gramEnd"/>
            <w:r w:rsidRPr="00763C25">
              <w:rPr>
                <w:rFonts w:ascii="Arial" w:hAnsi="Arial" w:cs="Arial"/>
                <w:i/>
                <w:iCs/>
                <w:sz w:val="20"/>
                <w:szCs w:val="20"/>
                <w:u w:val="single"/>
                <w:lang w:val="en-GB"/>
              </w:rPr>
              <w:t xml:space="preserve"> please write down the ethical issues here in detail)</w:t>
            </w:r>
          </w:p>
          <w:p w14:paraId="499452F6" w14:textId="6250740D" w:rsidR="00F1171E" w:rsidRPr="00763C25"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5A3F779D" w14:textId="77777777" w:rsidR="00F1171E" w:rsidRPr="00763C25" w:rsidRDefault="00F1171E" w:rsidP="007222C8">
            <w:pPr>
              <w:rPr>
                <w:rFonts w:ascii="Arial" w:eastAsia="Arial Unicode MS" w:hAnsi="Arial" w:cs="Arial"/>
                <w:sz w:val="20"/>
                <w:szCs w:val="20"/>
                <w:lang w:val="en-GB"/>
              </w:rPr>
            </w:pPr>
          </w:p>
          <w:p w14:paraId="4FDCB07B" w14:textId="77777777" w:rsidR="00F1171E" w:rsidRPr="00763C25" w:rsidRDefault="00F1171E" w:rsidP="007222C8">
            <w:pPr>
              <w:rPr>
                <w:rFonts w:ascii="Arial" w:eastAsia="Arial Unicode MS" w:hAnsi="Arial" w:cs="Arial"/>
                <w:sz w:val="20"/>
                <w:szCs w:val="20"/>
                <w:lang w:val="en-GB"/>
              </w:rPr>
            </w:pPr>
          </w:p>
          <w:p w14:paraId="606B2E7B" w14:textId="77777777" w:rsidR="00F1171E" w:rsidRPr="00763C25" w:rsidRDefault="00F1171E" w:rsidP="007222C8">
            <w:pPr>
              <w:rPr>
                <w:rFonts w:ascii="Arial" w:eastAsia="Arial Unicode MS" w:hAnsi="Arial" w:cs="Arial"/>
                <w:sz w:val="20"/>
                <w:szCs w:val="20"/>
                <w:lang w:val="en-GB"/>
              </w:rPr>
            </w:pPr>
          </w:p>
          <w:p w14:paraId="0AE30FAF" w14:textId="77777777" w:rsidR="00F1171E" w:rsidRPr="00763C25" w:rsidRDefault="00F1171E" w:rsidP="007222C8">
            <w:pPr>
              <w:pStyle w:val="NormalWeb"/>
              <w:spacing w:before="0" w:beforeAutospacing="0" w:after="0" w:afterAutospacing="0"/>
              <w:rPr>
                <w:rFonts w:ascii="Arial" w:hAnsi="Arial" w:cs="Arial"/>
                <w:sz w:val="20"/>
                <w:szCs w:val="20"/>
                <w:lang w:val="en-GB"/>
              </w:rPr>
            </w:pPr>
          </w:p>
        </w:tc>
      </w:tr>
    </w:tbl>
    <w:p w14:paraId="4A510437" w14:textId="77777777" w:rsidR="004C3DF1" w:rsidRDefault="004C3DF1">
      <w:pPr>
        <w:rPr>
          <w:rFonts w:ascii="Arial" w:hAnsi="Arial" w:cs="Arial"/>
          <w:b/>
          <w:sz w:val="20"/>
          <w:szCs w:val="20"/>
          <w:lang w:val="en-GB"/>
        </w:rPr>
      </w:pPr>
    </w:p>
    <w:p w14:paraId="72B6BBBA" w14:textId="77777777" w:rsidR="00763C25" w:rsidRPr="00DE6D56" w:rsidRDefault="00763C25" w:rsidP="00763C25">
      <w:pPr>
        <w:pStyle w:val="Affiliation"/>
        <w:spacing w:after="0" w:line="240" w:lineRule="auto"/>
        <w:jc w:val="left"/>
        <w:rPr>
          <w:rFonts w:ascii="Arial" w:hAnsi="Arial" w:cs="Arial"/>
          <w:b/>
          <w:u w:val="single"/>
        </w:rPr>
      </w:pPr>
      <w:r w:rsidRPr="00DE6D56">
        <w:rPr>
          <w:rFonts w:ascii="Arial" w:hAnsi="Arial" w:cs="Arial"/>
          <w:b/>
          <w:u w:val="single"/>
        </w:rPr>
        <w:t>Reviewer details:</w:t>
      </w:r>
    </w:p>
    <w:p w14:paraId="674CBD9D" w14:textId="77777777" w:rsidR="00763C25" w:rsidRPr="00DE6D56" w:rsidRDefault="00763C25" w:rsidP="00763C25">
      <w:pPr>
        <w:pStyle w:val="Affiliation"/>
        <w:spacing w:after="0" w:line="240" w:lineRule="auto"/>
        <w:jc w:val="left"/>
        <w:rPr>
          <w:rFonts w:ascii="Arial" w:hAnsi="Arial" w:cs="Arial"/>
          <w:b/>
        </w:rPr>
      </w:pPr>
      <w:r w:rsidRPr="00DE6D56">
        <w:rPr>
          <w:rFonts w:ascii="Arial" w:hAnsi="Arial" w:cs="Arial"/>
          <w:b/>
          <w:color w:val="000000"/>
        </w:rPr>
        <w:t xml:space="preserve">S P Revathy, </w:t>
      </w:r>
      <w:proofErr w:type="spellStart"/>
      <w:r w:rsidRPr="00DE6D56">
        <w:rPr>
          <w:rFonts w:ascii="Arial" w:hAnsi="Arial" w:cs="Arial"/>
          <w:b/>
          <w:color w:val="000000"/>
        </w:rPr>
        <w:t>Velammal</w:t>
      </w:r>
      <w:proofErr w:type="spellEnd"/>
      <w:r w:rsidRPr="00DE6D56">
        <w:rPr>
          <w:rFonts w:ascii="Arial" w:hAnsi="Arial" w:cs="Arial"/>
          <w:b/>
          <w:color w:val="000000"/>
        </w:rPr>
        <w:t xml:space="preserve"> Engineering College, India</w:t>
      </w:r>
    </w:p>
    <w:p w14:paraId="59729A2A" w14:textId="77777777" w:rsidR="00763C25" w:rsidRPr="00763C25" w:rsidRDefault="00763C25">
      <w:pPr>
        <w:rPr>
          <w:rFonts w:ascii="Arial" w:hAnsi="Arial" w:cs="Arial"/>
          <w:b/>
          <w:sz w:val="20"/>
          <w:szCs w:val="20"/>
        </w:rPr>
      </w:pPr>
    </w:p>
    <w:sectPr w:rsidR="00763C25" w:rsidRPr="00763C2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B2E3D" w14:textId="77777777" w:rsidR="00D926E8" w:rsidRPr="0000007A" w:rsidRDefault="00D926E8" w:rsidP="0099583E">
      <w:r>
        <w:separator/>
      </w:r>
    </w:p>
  </w:endnote>
  <w:endnote w:type="continuationSeparator" w:id="0">
    <w:p w14:paraId="25259B5E" w14:textId="77777777" w:rsidR="00D926E8" w:rsidRPr="0000007A" w:rsidRDefault="00D926E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1E977"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E789A" w14:textId="77777777" w:rsidR="00D926E8" w:rsidRPr="0000007A" w:rsidRDefault="00D926E8" w:rsidP="0099583E">
      <w:r>
        <w:separator/>
      </w:r>
    </w:p>
  </w:footnote>
  <w:footnote w:type="continuationSeparator" w:id="0">
    <w:p w14:paraId="260161C4" w14:textId="77777777" w:rsidR="00D926E8" w:rsidRPr="0000007A" w:rsidRDefault="00D926E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E2050"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788A54BB"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DE1888F"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66238779">
    <w:abstractNumId w:val="3"/>
  </w:num>
  <w:num w:numId="2" w16cid:durableId="715205413">
    <w:abstractNumId w:val="6"/>
  </w:num>
  <w:num w:numId="3" w16cid:durableId="567031456">
    <w:abstractNumId w:val="5"/>
  </w:num>
  <w:num w:numId="4" w16cid:durableId="1291519263">
    <w:abstractNumId w:val="7"/>
  </w:num>
  <w:num w:numId="5" w16cid:durableId="85080976">
    <w:abstractNumId w:val="4"/>
  </w:num>
  <w:num w:numId="6" w16cid:durableId="1623262884">
    <w:abstractNumId w:val="0"/>
  </w:num>
  <w:num w:numId="7" w16cid:durableId="850290876">
    <w:abstractNumId w:val="1"/>
  </w:num>
  <w:num w:numId="8" w16cid:durableId="1969236024">
    <w:abstractNumId w:val="9"/>
  </w:num>
  <w:num w:numId="9" w16cid:durableId="719482375">
    <w:abstractNumId w:val="8"/>
  </w:num>
  <w:num w:numId="10" w16cid:durableId="2077312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275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12EF"/>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1C"/>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14EE"/>
    <w:rsid w:val="00303E44"/>
    <w:rsid w:val="00312559"/>
    <w:rsid w:val="003204B8"/>
    <w:rsid w:val="00326D7D"/>
    <w:rsid w:val="0033018A"/>
    <w:rsid w:val="0033692F"/>
    <w:rsid w:val="00353718"/>
    <w:rsid w:val="00374F93"/>
    <w:rsid w:val="00377F1D"/>
    <w:rsid w:val="00394901"/>
    <w:rsid w:val="003A04E7"/>
    <w:rsid w:val="003A1C45"/>
    <w:rsid w:val="003A4991"/>
    <w:rsid w:val="003A6E1A"/>
    <w:rsid w:val="003B0FD3"/>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0B92"/>
    <w:rsid w:val="00461309"/>
    <w:rsid w:val="00462996"/>
    <w:rsid w:val="00474129"/>
    <w:rsid w:val="00477844"/>
    <w:rsid w:val="004847FF"/>
    <w:rsid w:val="00495DBB"/>
    <w:rsid w:val="004B03BF"/>
    <w:rsid w:val="004B0965"/>
    <w:rsid w:val="004B4CAD"/>
    <w:rsid w:val="004B4FDC"/>
    <w:rsid w:val="004C0178"/>
    <w:rsid w:val="004C3DF1"/>
    <w:rsid w:val="004D1ADE"/>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214A"/>
    <w:rsid w:val="00533FC1"/>
    <w:rsid w:val="0054564B"/>
    <w:rsid w:val="00545A13"/>
    <w:rsid w:val="00546343"/>
    <w:rsid w:val="00546E3F"/>
    <w:rsid w:val="00555430"/>
    <w:rsid w:val="00557CD3"/>
    <w:rsid w:val="00560D3C"/>
    <w:rsid w:val="00565D90"/>
    <w:rsid w:val="00567DE0"/>
    <w:rsid w:val="00573567"/>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38EE"/>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3C25"/>
    <w:rsid w:val="00766889"/>
    <w:rsid w:val="00766A0D"/>
    <w:rsid w:val="00767F8C"/>
    <w:rsid w:val="00780B67"/>
    <w:rsid w:val="00781D07"/>
    <w:rsid w:val="00785608"/>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0564"/>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6E78"/>
    <w:rsid w:val="009E13C3"/>
    <w:rsid w:val="009E6A30"/>
    <w:rsid w:val="009F07D4"/>
    <w:rsid w:val="009F29EB"/>
    <w:rsid w:val="009F7A71"/>
    <w:rsid w:val="00A001A0"/>
    <w:rsid w:val="00A064A4"/>
    <w:rsid w:val="00A079B9"/>
    <w:rsid w:val="00A12C83"/>
    <w:rsid w:val="00A14C4F"/>
    <w:rsid w:val="00A15F2F"/>
    <w:rsid w:val="00A17184"/>
    <w:rsid w:val="00A31AAC"/>
    <w:rsid w:val="00A32905"/>
    <w:rsid w:val="00A36C95"/>
    <w:rsid w:val="00A37BAB"/>
    <w:rsid w:val="00A37DE3"/>
    <w:rsid w:val="00A40B00"/>
    <w:rsid w:val="00A4787C"/>
    <w:rsid w:val="00A51369"/>
    <w:rsid w:val="00A519D1"/>
    <w:rsid w:val="00A5303B"/>
    <w:rsid w:val="00A65C50"/>
    <w:rsid w:val="00A77B2F"/>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75A"/>
    <w:rsid w:val="00B22FE6"/>
    <w:rsid w:val="00B3033D"/>
    <w:rsid w:val="00B334D9"/>
    <w:rsid w:val="00B53059"/>
    <w:rsid w:val="00B562D2"/>
    <w:rsid w:val="00B62087"/>
    <w:rsid w:val="00B62F41"/>
    <w:rsid w:val="00B63782"/>
    <w:rsid w:val="00B66599"/>
    <w:rsid w:val="00B760E1"/>
    <w:rsid w:val="00B82FFC"/>
    <w:rsid w:val="00B94450"/>
    <w:rsid w:val="00BA1AB3"/>
    <w:rsid w:val="00BA55B7"/>
    <w:rsid w:val="00BA6421"/>
    <w:rsid w:val="00BB21AB"/>
    <w:rsid w:val="00BB4FEC"/>
    <w:rsid w:val="00BC402F"/>
    <w:rsid w:val="00BD0DF5"/>
    <w:rsid w:val="00BD6447"/>
    <w:rsid w:val="00BD7527"/>
    <w:rsid w:val="00BE13EF"/>
    <w:rsid w:val="00BE40A5"/>
    <w:rsid w:val="00BE6454"/>
    <w:rsid w:val="00BF0695"/>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2125"/>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144E"/>
    <w:rsid w:val="00CF7035"/>
    <w:rsid w:val="00D1283A"/>
    <w:rsid w:val="00D1287B"/>
    <w:rsid w:val="00D12970"/>
    <w:rsid w:val="00D17979"/>
    <w:rsid w:val="00D2075F"/>
    <w:rsid w:val="00D24CBE"/>
    <w:rsid w:val="00D27A79"/>
    <w:rsid w:val="00D32AC2"/>
    <w:rsid w:val="00D40416"/>
    <w:rsid w:val="00D430AB"/>
    <w:rsid w:val="00D4782A"/>
    <w:rsid w:val="00D709EB"/>
    <w:rsid w:val="00D7603E"/>
    <w:rsid w:val="00D90124"/>
    <w:rsid w:val="00D926E8"/>
    <w:rsid w:val="00D9392F"/>
    <w:rsid w:val="00D9427C"/>
    <w:rsid w:val="00DA2679"/>
    <w:rsid w:val="00DA3C3D"/>
    <w:rsid w:val="00DA41F5"/>
    <w:rsid w:val="00DB7E1B"/>
    <w:rsid w:val="00DC1D81"/>
    <w:rsid w:val="00DC6FED"/>
    <w:rsid w:val="00DD0C4A"/>
    <w:rsid w:val="00DD137E"/>
    <w:rsid w:val="00DD274C"/>
    <w:rsid w:val="00DE6C7E"/>
    <w:rsid w:val="00DE7D30"/>
    <w:rsid w:val="00DF04E3"/>
    <w:rsid w:val="00E03C32"/>
    <w:rsid w:val="00E224EC"/>
    <w:rsid w:val="00E3111A"/>
    <w:rsid w:val="00E451EA"/>
    <w:rsid w:val="00E57F4B"/>
    <w:rsid w:val="00E63889"/>
    <w:rsid w:val="00E63A98"/>
    <w:rsid w:val="00E645E9"/>
    <w:rsid w:val="00E65596"/>
    <w:rsid w:val="00E66385"/>
    <w:rsid w:val="00E71C8D"/>
    <w:rsid w:val="00E72360"/>
    <w:rsid w:val="00E728AA"/>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3F3B"/>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CDFA9D"/>
  <w15:docId w15:val="{DBABB8F5-E768-43FE-8BF8-FD15B985C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03E4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03E44"/>
    <w:rPr>
      <w:rFonts w:asciiTheme="majorHAnsi" w:eastAsiaTheme="majorEastAsia" w:hAnsiTheme="majorHAnsi" w:cstheme="majorBidi"/>
      <w:color w:val="365F91" w:themeColor="accent1" w:themeShade="BF"/>
      <w:sz w:val="32"/>
      <w:szCs w:val="32"/>
      <w:lang w:val="en-US" w:eastAsia="en-US"/>
    </w:rPr>
  </w:style>
  <w:style w:type="character" w:customStyle="1" w:styleId="UnresolvedMention2">
    <w:name w:val="Unresolved Mention2"/>
    <w:basedOn w:val="DefaultParagraphFont"/>
    <w:uiPriority w:val="99"/>
    <w:semiHidden/>
    <w:unhideWhenUsed/>
    <w:rsid w:val="00573567"/>
    <w:rPr>
      <w:color w:val="605E5C"/>
      <w:shd w:val="clear" w:color="auto" w:fill="E1DFDD"/>
    </w:rPr>
  </w:style>
  <w:style w:type="paragraph" w:customStyle="1" w:styleId="Affiliation">
    <w:name w:val="Affiliation"/>
    <w:basedOn w:val="Normal"/>
    <w:rsid w:val="00763C2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6224081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9472084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2815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2025-05-20T10:40:00Z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