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A6931" w14:paraId="1643A4CA" w14:textId="77777777" w:rsidTr="004847FF">
        <w:trPr>
          <w:trHeight w:val="450"/>
        </w:trPr>
        <w:tc>
          <w:tcPr>
            <w:tcW w:w="5000" w:type="pct"/>
            <w:gridSpan w:val="2"/>
            <w:tcBorders>
              <w:top w:val="nil"/>
              <w:left w:val="nil"/>
              <w:right w:val="nil"/>
            </w:tcBorders>
          </w:tcPr>
          <w:p w14:paraId="4C55E51F" w14:textId="77777777" w:rsidR="00602F7D" w:rsidRPr="00BA6931" w:rsidRDefault="00602F7D" w:rsidP="00F2643C">
            <w:pPr>
              <w:pStyle w:val="Heading2"/>
              <w:jc w:val="left"/>
              <w:rPr>
                <w:rFonts w:ascii="Arial" w:hAnsi="Arial" w:cs="Arial"/>
                <w:b w:val="0"/>
                <w:bCs w:val="0"/>
                <w:lang w:val="en-US"/>
              </w:rPr>
            </w:pPr>
          </w:p>
        </w:tc>
      </w:tr>
      <w:tr w:rsidR="0000007A" w:rsidRPr="00BA6931" w14:paraId="127EAD7E" w14:textId="77777777" w:rsidTr="00F33C84">
        <w:trPr>
          <w:trHeight w:val="413"/>
        </w:trPr>
        <w:tc>
          <w:tcPr>
            <w:tcW w:w="1234" w:type="pct"/>
          </w:tcPr>
          <w:p w14:paraId="3C159AA5" w14:textId="77777777" w:rsidR="0000007A" w:rsidRPr="00BA6931" w:rsidRDefault="00D27A79" w:rsidP="00696CAD">
            <w:pPr>
              <w:pStyle w:val="BodyText"/>
              <w:ind w:left="90"/>
              <w:jc w:val="left"/>
              <w:rPr>
                <w:rFonts w:ascii="Arial" w:hAnsi="Arial" w:cs="Arial"/>
                <w:bCs/>
                <w:sz w:val="20"/>
                <w:szCs w:val="20"/>
                <w:lang w:val="en-GB"/>
              </w:rPr>
            </w:pPr>
            <w:r w:rsidRPr="00BA6931">
              <w:rPr>
                <w:rFonts w:ascii="Arial" w:hAnsi="Arial" w:cs="Arial"/>
                <w:bCs/>
                <w:sz w:val="20"/>
                <w:szCs w:val="20"/>
                <w:lang w:val="en-GB"/>
              </w:rPr>
              <w:t xml:space="preserve">Book </w:t>
            </w:r>
            <w:r w:rsidR="0000007A" w:rsidRPr="00BA693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8418433" w:rsidR="0000007A" w:rsidRPr="00BA6931" w:rsidRDefault="009E6F17" w:rsidP="00054BC4">
            <w:pPr>
              <w:pStyle w:val="NormalWeb"/>
              <w:rPr>
                <w:rFonts w:ascii="Arial" w:hAnsi="Arial" w:cs="Arial"/>
                <w:b/>
                <w:bCs/>
                <w:sz w:val="20"/>
                <w:szCs w:val="20"/>
                <w:u w:val="single"/>
              </w:rPr>
            </w:pPr>
            <w:hyperlink r:id="rId7" w:history="1">
              <w:r w:rsidRPr="00BA6931">
                <w:rPr>
                  <w:rStyle w:val="Hyperlink"/>
                  <w:rFonts w:ascii="Arial" w:hAnsi="Arial" w:cs="Arial"/>
                  <w:b/>
                  <w:bCs/>
                  <w:sz w:val="20"/>
                  <w:szCs w:val="20"/>
                </w:rPr>
                <w:t>New Horizons of Science, Technology and Culture</w:t>
              </w:r>
            </w:hyperlink>
          </w:p>
        </w:tc>
      </w:tr>
      <w:tr w:rsidR="0000007A" w:rsidRPr="00BA6931" w14:paraId="73C90375" w14:textId="77777777" w:rsidTr="002E7787">
        <w:trPr>
          <w:trHeight w:val="290"/>
        </w:trPr>
        <w:tc>
          <w:tcPr>
            <w:tcW w:w="1234" w:type="pct"/>
          </w:tcPr>
          <w:p w14:paraId="20D28135" w14:textId="77777777" w:rsidR="0000007A" w:rsidRPr="00BA6931" w:rsidRDefault="0000007A" w:rsidP="00696CAD">
            <w:pPr>
              <w:pStyle w:val="BodyText"/>
              <w:ind w:left="90"/>
              <w:jc w:val="left"/>
              <w:rPr>
                <w:rFonts w:ascii="Arial" w:hAnsi="Arial" w:cs="Arial"/>
                <w:bCs/>
                <w:sz w:val="20"/>
                <w:szCs w:val="20"/>
                <w:lang w:val="en-GB"/>
              </w:rPr>
            </w:pPr>
            <w:r w:rsidRPr="00BA693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C4B0DB8" w:rsidR="0000007A" w:rsidRPr="00BA6931" w:rsidRDefault="00E72A8E" w:rsidP="00F3669D">
            <w:pPr>
              <w:pStyle w:val="NormalWeb"/>
              <w:spacing w:before="0" w:beforeAutospacing="0" w:after="0" w:afterAutospacing="0"/>
              <w:rPr>
                <w:rFonts w:ascii="Arial" w:hAnsi="Arial" w:cs="Arial"/>
                <w:b/>
                <w:bCs/>
                <w:sz w:val="20"/>
                <w:szCs w:val="20"/>
                <w:highlight w:val="yellow"/>
                <w:lang w:val="en-GB"/>
              </w:rPr>
            </w:pPr>
            <w:r w:rsidRPr="00BA6931">
              <w:rPr>
                <w:rFonts w:ascii="Arial" w:hAnsi="Arial" w:cs="Arial"/>
                <w:b/>
                <w:bCs/>
                <w:sz w:val="20"/>
                <w:szCs w:val="20"/>
                <w:lang w:val="en-GB"/>
              </w:rPr>
              <w:t>Ms_BP</w:t>
            </w:r>
            <w:r w:rsidR="00FC432A" w:rsidRPr="00BA6931">
              <w:rPr>
                <w:rFonts w:ascii="Arial" w:hAnsi="Arial" w:cs="Arial"/>
                <w:b/>
                <w:bCs/>
                <w:sz w:val="20"/>
                <w:szCs w:val="20"/>
                <w:lang w:val="en-GB"/>
              </w:rPr>
              <w:t>R</w:t>
            </w:r>
            <w:r w:rsidRPr="00BA6931">
              <w:rPr>
                <w:rFonts w:ascii="Arial" w:hAnsi="Arial" w:cs="Arial"/>
                <w:b/>
                <w:bCs/>
                <w:sz w:val="20"/>
                <w:szCs w:val="20"/>
                <w:lang w:val="en-GB"/>
              </w:rPr>
              <w:t>_</w:t>
            </w:r>
            <w:r w:rsidR="00BF08FB" w:rsidRPr="00BA6931">
              <w:rPr>
                <w:rFonts w:ascii="Arial" w:hAnsi="Arial" w:cs="Arial"/>
                <w:b/>
                <w:bCs/>
                <w:sz w:val="20"/>
                <w:szCs w:val="20"/>
                <w:lang w:val="en-GB"/>
              </w:rPr>
              <w:t>6107</w:t>
            </w:r>
          </w:p>
        </w:tc>
      </w:tr>
      <w:tr w:rsidR="0000007A" w:rsidRPr="00BA6931" w14:paraId="05B60576" w14:textId="77777777" w:rsidTr="002109D6">
        <w:trPr>
          <w:trHeight w:val="331"/>
        </w:trPr>
        <w:tc>
          <w:tcPr>
            <w:tcW w:w="1234" w:type="pct"/>
          </w:tcPr>
          <w:p w14:paraId="0196A627" w14:textId="77777777" w:rsidR="0000007A" w:rsidRPr="00BA6931" w:rsidRDefault="0000007A" w:rsidP="00696CAD">
            <w:pPr>
              <w:pStyle w:val="BodyText"/>
              <w:ind w:left="90"/>
              <w:jc w:val="left"/>
              <w:rPr>
                <w:rFonts w:ascii="Arial" w:hAnsi="Arial" w:cs="Arial"/>
                <w:bCs/>
                <w:sz w:val="20"/>
                <w:szCs w:val="20"/>
                <w:lang w:val="en-GB"/>
              </w:rPr>
            </w:pPr>
            <w:r w:rsidRPr="00BA693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F089054" w:rsidR="0000007A" w:rsidRPr="00BA6931" w:rsidRDefault="00974E87" w:rsidP="000450FC">
            <w:pPr>
              <w:pStyle w:val="NormalWeb"/>
              <w:spacing w:before="0" w:beforeAutospacing="0" w:after="0" w:afterAutospacing="0"/>
              <w:rPr>
                <w:rFonts w:ascii="Arial" w:hAnsi="Arial" w:cs="Arial"/>
                <w:b/>
                <w:sz w:val="20"/>
                <w:szCs w:val="20"/>
                <w:highlight w:val="yellow"/>
                <w:lang w:val="en-GB"/>
              </w:rPr>
            </w:pPr>
            <w:r w:rsidRPr="00BA6931">
              <w:rPr>
                <w:rFonts w:ascii="Arial" w:hAnsi="Arial" w:cs="Arial"/>
                <w:b/>
                <w:sz w:val="20"/>
                <w:szCs w:val="20"/>
                <w:lang w:val="en-GB"/>
              </w:rPr>
              <w:t>Towards Achieving Electronic Human Resource Management: Challenges Facing Public Enterprises in Adopting Technology</w:t>
            </w:r>
          </w:p>
        </w:tc>
      </w:tr>
      <w:tr w:rsidR="00CF0BBB" w:rsidRPr="00BA6931" w14:paraId="6D508B1C" w14:textId="77777777" w:rsidTr="002E7787">
        <w:trPr>
          <w:trHeight w:val="332"/>
        </w:trPr>
        <w:tc>
          <w:tcPr>
            <w:tcW w:w="1234" w:type="pct"/>
          </w:tcPr>
          <w:p w14:paraId="32FC28F7" w14:textId="77777777" w:rsidR="00CF0BBB" w:rsidRPr="00BA6931" w:rsidRDefault="00CF0BBB" w:rsidP="00696CAD">
            <w:pPr>
              <w:pStyle w:val="BodyText"/>
              <w:ind w:left="90"/>
              <w:jc w:val="left"/>
              <w:rPr>
                <w:rFonts w:ascii="Arial" w:hAnsi="Arial" w:cs="Arial"/>
                <w:bCs/>
                <w:sz w:val="20"/>
                <w:szCs w:val="20"/>
                <w:lang w:val="en-GB"/>
              </w:rPr>
            </w:pPr>
            <w:r w:rsidRPr="00BA693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5024C21" w:rsidR="00CF0BBB" w:rsidRPr="00BA6931" w:rsidRDefault="00BF08FB" w:rsidP="000450FC">
            <w:pPr>
              <w:pStyle w:val="NormalWeb"/>
              <w:spacing w:before="0" w:beforeAutospacing="0" w:after="0" w:afterAutospacing="0"/>
              <w:rPr>
                <w:rFonts w:ascii="Arial" w:hAnsi="Arial" w:cs="Arial"/>
                <w:b/>
                <w:sz w:val="20"/>
                <w:szCs w:val="20"/>
                <w:lang w:val="en-GB"/>
              </w:rPr>
            </w:pPr>
            <w:r w:rsidRPr="00BA6931">
              <w:rPr>
                <w:rFonts w:ascii="Arial" w:hAnsi="Arial" w:cs="Arial"/>
                <w:b/>
                <w:sz w:val="20"/>
                <w:szCs w:val="20"/>
                <w:lang w:val="en-GB"/>
              </w:rPr>
              <w:t>Book Chapter</w:t>
            </w:r>
          </w:p>
        </w:tc>
      </w:tr>
    </w:tbl>
    <w:p w14:paraId="45F5983C" w14:textId="77777777" w:rsidR="00037D52" w:rsidRPr="00BA6931" w:rsidRDefault="00037D52" w:rsidP="0000007A">
      <w:pPr>
        <w:pStyle w:val="BodyText"/>
        <w:rPr>
          <w:rFonts w:ascii="Arial" w:hAnsi="Arial" w:cs="Arial"/>
          <w:b/>
          <w:bCs/>
          <w:sz w:val="20"/>
          <w:szCs w:val="20"/>
          <w:u w:val="single"/>
          <w:lang w:val="en-GB"/>
        </w:rPr>
      </w:pPr>
    </w:p>
    <w:p w14:paraId="79DE1CF8" w14:textId="77777777" w:rsidR="00605952" w:rsidRPr="00BA6931" w:rsidRDefault="00605952" w:rsidP="0000007A">
      <w:pPr>
        <w:pStyle w:val="BodyText"/>
        <w:rPr>
          <w:rFonts w:ascii="Arial" w:hAnsi="Arial" w:cs="Arial"/>
          <w:b/>
          <w:bCs/>
          <w:sz w:val="20"/>
          <w:szCs w:val="20"/>
          <w:u w:val="single"/>
          <w:lang w:val="en-GB"/>
        </w:rPr>
      </w:pPr>
    </w:p>
    <w:p w14:paraId="590A5ADE" w14:textId="77777777" w:rsidR="00D9392F" w:rsidRPr="00BA6931" w:rsidRDefault="00D9392F" w:rsidP="0000007A">
      <w:pPr>
        <w:pStyle w:val="BodyText"/>
        <w:rPr>
          <w:rFonts w:ascii="Arial" w:hAnsi="Arial" w:cs="Arial"/>
          <w:i/>
          <w:sz w:val="20"/>
          <w:szCs w:val="20"/>
          <w:u w:val="single"/>
          <w:lang w:val="en-GB"/>
        </w:rPr>
      </w:pPr>
    </w:p>
    <w:p w14:paraId="17599C49" w14:textId="77777777" w:rsidR="00626025" w:rsidRPr="00BA6931" w:rsidRDefault="00626025" w:rsidP="00D27A79">
      <w:pPr>
        <w:pStyle w:val="BodyText"/>
        <w:jc w:val="left"/>
        <w:rPr>
          <w:rFonts w:ascii="Arial" w:hAnsi="Arial" w:cs="Arial"/>
          <w:color w:val="222222"/>
          <w:sz w:val="20"/>
          <w:szCs w:val="20"/>
          <w:lang w:val="en-GB"/>
        </w:rPr>
      </w:pPr>
    </w:p>
    <w:p w14:paraId="37E43B60" w14:textId="77777777" w:rsidR="0086369B" w:rsidRPr="00BA6931" w:rsidRDefault="0086369B" w:rsidP="00626025">
      <w:pPr>
        <w:pStyle w:val="BodyText"/>
        <w:rPr>
          <w:rFonts w:ascii="Arial" w:hAnsi="Arial" w:cs="Arial"/>
          <w:b/>
          <w:color w:val="222222"/>
          <w:sz w:val="20"/>
          <w:szCs w:val="20"/>
          <w:u w:val="single"/>
          <w:lang w:val="en-US"/>
        </w:rPr>
      </w:pPr>
    </w:p>
    <w:p w14:paraId="63CD6BCB" w14:textId="0FFEAA9E" w:rsidR="00626025" w:rsidRPr="00BA6931" w:rsidRDefault="00640538" w:rsidP="00626025">
      <w:pPr>
        <w:pStyle w:val="BodyText"/>
        <w:rPr>
          <w:rFonts w:ascii="Arial" w:hAnsi="Arial" w:cs="Arial"/>
          <w:b/>
          <w:color w:val="222222"/>
          <w:sz w:val="20"/>
          <w:szCs w:val="20"/>
          <w:u w:val="single"/>
          <w:lang w:val="en-US"/>
        </w:rPr>
      </w:pPr>
      <w:r w:rsidRPr="00BA6931">
        <w:rPr>
          <w:rFonts w:ascii="Arial" w:hAnsi="Arial" w:cs="Arial"/>
          <w:b/>
          <w:color w:val="222222"/>
          <w:sz w:val="20"/>
          <w:szCs w:val="20"/>
          <w:u w:val="single"/>
          <w:lang w:val="en-US"/>
        </w:rPr>
        <w:t>Special note:</w:t>
      </w:r>
    </w:p>
    <w:p w14:paraId="1AC448A2" w14:textId="77777777" w:rsidR="007B54A4" w:rsidRPr="00BA6931" w:rsidRDefault="007B54A4" w:rsidP="00626025">
      <w:pPr>
        <w:pStyle w:val="BodyText"/>
        <w:rPr>
          <w:rFonts w:ascii="Arial" w:hAnsi="Arial" w:cs="Arial"/>
          <w:b/>
          <w:color w:val="222222"/>
          <w:sz w:val="20"/>
          <w:szCs w:val="20"/>
          <w:u w:val="single"/>
          <w:lang w:val="en-US"/>
        </w:rPr>
      </w:pPr>
    </w:p>
    <w:p w14:paraId="7F950B43" w14:textId="3CFD7BBC" w:rsidR="007B54A4" w:rsidRPr="00BA6931" w:rsidRDefault="00955E45" w:rsidP="00626025">
      <w:pPr>
        <w:pStyle w:val="BodyText"/>
        <w:rPr>
          <w:rFonts w:ascii="Arial" w:hAnsi="Arial" w:cs="Arial"/>
          <w:b/>
          <w:color w:val="222222"/>
          <w:sz w:val="20"/>
          <w:szCs w:val="20"/>
          <w:lang w:val="en-US"/>
        </w:rPr>
      </w:pPr>
      <w:r w:rsidRPr="00BA693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488EE55" w:rsidR="00640538" w:rsidRPr="00BA6931" w:rsidRDefault="0040742D" w:rsidP="00626025">
      <w:pPr>
        <w:pStyle w:val="BodyText"/>
        <w:rPr>
          <w:rFonts w:ascii="Arial" w:hAnsi="Arial" w:cs="Arial"/>
          <w:b/>
          <w:color w:val="222222"/>
          <w:sz w:val="20"/>
          <w:szCs w:val="20"/>
          <w:u w:val="single"/>
          <w:lang w:val="en-US"/>
        </w:rPr>
      </w:pPr>
      <w:r w:rsidRPr="00BA693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5993574C">
                <wp:simplePos x="0" y="0"/>
                <wp:positionH relativeFrom="column">
                  <wp:posOffset>-121920</wp:posOffset>
                </wp:positionH>
                <wp:positionV relativeFrom="paragraph">
                  <wp:posOffset>180975</wp:posOffset>
                </wp:positionV>
                <wp:extent cx="13606145" cy="1584325"/>
                <wp:effectExtent l="11430" t="7620" r="12700" b="8255"/>
                <wp:wrapNone/>
                <wp:docPr id="14487185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199DD7E" w:rsidR="00E03C32" w:rsidRDefault="00676236" w:rsidP="00E03C32">
                            <w:pPr>
                              <w:pStyle w:val="BodyText"/>
                              <w:jc w:val="left"/>
                              <w:rPr>
                                <w:rFonts w:ascii="Arial" w:hAnsi="Arial" w:cs="Arial"/>
                                <w:b/>
                                <w:color w:val="222222"/>
                                <w:sz w:val="32"/>
                                <w:lang w:val="en-US"/>
                              </w:rPr>
                            </w:pPr>
                            <w:r w:rsidRPr="00676236">
                              <w:rPr>
                                <w:rFonts w:ascii="Arial" w:hAnsi="Arial" w:cs="Arial"/>
                                <w:b/>
                                <w:color w:val="222222"/>
                                <w:sz w:val="32"/>
                                <w:lang w:val="en-US"/>
                              </w:rPr>
                              <w:t>Indonesian Journal of Innovation and Applied Sciences</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676236">
                              <w:rPr>
                                <w:rFonts w:ascii="Arial" w:hAnsi="Arial" w:cs="Arial"/>
                                <w:b/>
                                <w:color w:val="222222"/>
                                <w:sz w:val="32"/>
                                <w:lang w:val="en-US"/>
                              </w:rPr>
                              <w:t>111 – 117</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00C5FB19" w:rsidR="00E03C32" w:rsidRPr="007B54A4" w:rsidRDefault="00676236" w:rsidP="00676236">
                            <w:pPr>
                              <w:pStyle w:val="BodyText"/>
                              <w:jc w:val="left"/>
                              <w:rPr>
                                <w:rFonts w:ascii="Arial" w:hAnsi="Arial" w:cs="Arial"/>
                                <w:b/>
                                <w:color w:val="222222"/>
                                <w:sz w:val="32"/>
                                <w:lang w:val="en-US"/>
                              </w:rPr>
                            </w:pPr>
                            <w:r w:rsidRPr="00676236">
                              <w:rPr>
                                <w:rFonts w:ascii="Arial" w:hAnsi="Arial" w:cs="Arial"/>
                                <w:b/>
                                <w:color w:val="222222"/>
                                <w:sz w:val="32"/>
                                <w:lang w:val="en-US"/>
                              </w:rPr>
                              <w:t>DOI: 10.47540/</w:t>
                            </w:r>
                            <w:proofErr w:type="gramStart"/>
                            <w:r w:rsidRPr="00676236">
                              <w:rPr>
                                <w:rFonts w:ascii="Arial" w:hAnsi="Arial" w:cs="Arial"/>
                                <w:b/>
                                <w:color w:val="222222"/>
                                <w:sz w:val="32"/>
                                <w:lang w:val="en-US"/>
                              </w:rPr>
                              <w:t>ijias.v</w:t>
                            </w:r>
                            <w:proofErr w:type="gramEnd"/>
                            <w:r w:rsidRPr="00676236">
                              <w:rPr>
                                <w:rFonts w:ascii="Arial" w:hAnsi="Arial" w:cs="Arial"/>
                                <w:b/>
                                <w:color w:val="222222"/>
                                <w:sz w:val="32"/>
                                <w:lang w:val="en-US"/>
                              </w:rPr>
                              <w:t>3i2.905</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199DD7E" w:rsidR="00E03C32" w:rsidRDefault="00676236" w:rsidP="00E03C32">
                      <w:pPr>
                        <w:pStyle w:val="BodyText"/>
                        <w:jc w:val="left"/>
                        <w:rPr>
                          <w:rFonts w:ascii="Arial" w:hAnsi="Arial" w:cs="Arial"/>
                          <w:b/>
                          <w:color w:val="222222"/>
                          <w:sz w:val="32"/>
                          <w:lang w:val="en-US"/>
                        </w:rPr>
                      </w:pPr>
                      <w:r w:rsidRPr="00676236">
                        <w:rPr>
                          <w:rFonts w:ascii="Arial" w:hAnsi="Arial" w:cs="Arial"/>
                          <w:b/>
                          <w:color w:val="222222"/>
                          <w:sz w:val="32"/>
                          <w:lang w:val="en-US"/>
                        </w:rPr>
                        <w:t>Indonesian Journal of Innovation and Applied Sciences</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676236">
                        <w:rPr>
                          <w:rFonts w:ascii="Arial" w:hAnsi="Arial" w:cs="Arial"/>
                          <w:b/>
                          <w:color w:val="222222"/>
                          <w:sz w:val="32"/>
                          <w:lang w:val="en-US"/>
                        </w:rPr>
                        <w:t>111 – 117</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00C5FB19" w:rsidR="00E03C32" w:rsidRPr="007B54A4" w:rsidRDefault="00676236" w:rsidP="00676236">
                      <w:pPr>
                        <w:pStyle w:val="BodyText"/>
                        <w:jc w:val="left"/>
                        <w:rPr>
                          <w:rFonts w:ascii="Arial" w:hAnsi="Arial" w:cs="Arial"/>
                          <w:b/>
                          <w:color w:val="222222"/>
                          <w:sz w:val="32"/>
                          <w:lang w:val="en-US"/>
                        </w:rPr>
                      </w:pPr>
                      <w:r w:rsidRPr="00676236">
                        <w:rPr>
                          <w:rFonts w:ascii="Arial" w:hAnsi="Arial" w:cs="Arial"/>
                          <w:b/>
                          <w:color w:val="222222"/>
                          <w:sz w:val="32"/>
                          <w:lang w:val="en-US"/>
                        </w:rPr>
                        <w:t>DOI: 10.47540/</w:t>
                      </w:r>
                      <w:proofErr w:type="gramStart"/>
                      <w:r w:rsidRPr="00676236">
                        <w:rPr>
                          <w:rFonts w:ascii="Arial" w:hAnsi="Arial" w:cs="Arial"/>
                          <w:b/>
                          <w:color w:val="222222"/>
                          <w:sz w:val="32"/>
                          <w:lang w:val="en-US"/>
                        </w:rPr>
                        <w:t>ijias.v</w:t>
                      </w:r>
                      <w:proofErr w:type="gramEnd"/>
                      <w:r w:rsidRPr="00676236">
                        <w:rPr>
                          <w:rFonts w:ascii="Arial" w:hAnsi="Arial" w:cs="Arial"/>
                          <w:b/>
                          <w:color w:val="222222"/>
                          <w:sz w:val="32"/>
                          <w:lang w:val="en-US"/>
                        </w:rPr>
                        <w:t>3i2.905</w:t>
                      </w:r>
                      <w:r>
                        <w:rPr>
                          <w:rFonts w:ascii="Arial" w:hAnsi="Arial" w:cs="Arial"/>
                          <w:b/>
                          <w:color w:val="222222"/>
                          <w:sz w:val="32"/>
                          <w:lang w:val="en-US"/>
                        </w:rPr>
                        <w:t xml:space="preserve"> </w:t>
                      </w:r>
                    </w:p>
                  </w:txbxContent>
                </v:textbox>
              </v:rect>
            </w:pict>
          </mc:Fallback>
        </mc:AlternateContent>
      </w:r>
    </w:p>
    <w:p w14:paraId="40641486" w14:textId="77777777" w:rsidR="00D9392F" w:rsidRPr="00BA6931" w:rsidRDefault="002A3D7C" w:rsidP="00626025">
      <w:pPr>
        <w:pStyle w:val="BodyText"/>
        <w:jc w:val="left"/>
        <w:rPr>
          <w:rFonts w:ascii="Arial" w:hAnsi="Arial" w:cs="Arial"/>
          <w:color w:val="222222"/>
          <w:sz w:val="20"/>
          <w:szCs w:val="20"/>
          <w:lang w:val="en-IN"/>
        </w:rPr>
      </w:pPr>
      <w:r w:rsidRPr="00BA6931">
        <w:rPr>
          <w:rFonts w:ascii="Arial" w:hAnsi="Arial" w:cs="Arial"/>
          <w:color w:val="222222"/>
          <w:sz w:val="20"/>
          <w:szCs w:val="20"/>
          <w:lang w:val="en-IN"/>
        </w:rPr>
        <w:br w:type="page"/>
      </w:r>
    </w:p>
    <w:p w14:paraId="5A743ECE" w14:textId="77777777" w:rsidR="00D27A79" w:rsidRPr="00BA693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A6931" w14:paraId="71A94C1F" w14:textId="77777777" w:rsidTr="007222C8">
        <w:tc>
          <w:tcPr>
            <w:tcW w:w="5000" w:type="pct"/>
            <w:gridSpan w:val="3"/>
            <w:tcBorders>
              <w:top w:val="nil"/>
              <w:left w:val="nil"/>
              <w:right w:val="nil"/>
            </w:tcBorders>
            <w:noWrap/>
          </w:tcPr>
          <w:p w14:paraId="0BC15285" w14:textId="75BEB51F" w:rsidR="00F1171E" w:rsidRPr="00BA6931" w:rsidRDefault="00F1171E" w:rsidP="007222C8">
            <w:pPr>
              <w:pStyle w:val="Heading2"/>
              <w:jc w:val="left"/>
              <w:rPr>
                <w:rFonts w:ascii="Arial" w:hAnsi="Arial" w:cs="Arial"/>
                <w:lang w:val="en-GB"/>
              </w:rPr>
            </w:pPr>
            <w:r w:rsidRPr="00BA6931">
              <w:rPr>
                <w:rFonts w:ascii="Arial" w:hAnsi="Arial" w:cs="Arial"/>
                <w:highlight w:val="yellow"/>
                <w:lang w:val="en-GB"/>
              </w:rPr>
              <w:t>PART  1:</w:t>
            </w:r>
            <w:r w:rsidRPr="00BA6931">
              <w:rPr>
                <w:rFonts w:ascii="Arial" w:hAnsi="Arial" w:cs="Arial"/>
                <w:lang w:val="en-GB"/>
              </w:rPr>
              <w:t xml:space="preserve"> Comments</w:t>
            </w:r>
          </w:p>
          <w:p w14:paraId="1287753C" w14:textId="77777777" w:rsidR="00F1171E" w:rsidRPr="00BA6931" w:rsidRDefault="00F1171E" w:rsidP="007222C8">
            <w:pPr>
              <w:rPr>
                <w:rFonts w:ascii="Arial" w:hAnsi="Arial" w:cs="Arial"/>
                <w:sz w:val="20"/>
                <w:szCs w:val="20"/>
                <w:lang w:val="en-GB"/>
              </w:rPr>
            </w:pPr>
          </w:p>
        </w:tc>
      </w:tr>
      <w:tr w:rsidR="00F1171E" w:rsidRPr="00BA6931" w14:paraId="5EA12279" w14:textId="77777777" w:rsidTr="007222C8">
        <w:tc>
          <w:tcPr>
            <w:tcW w:w="1265" w:type="pct"/>
            <w:noWrap/>
          </w:tcPr>
          <w:p w14:paraId="7AE9682F" w14:textId="77777777" w:rsidR="00F1171E" w:rsidRPr="00BA6931" w:rsidRDefault="00F1171E" w:rsidP="007222C8">
            <w:pPr>
              <w:pStyle w:val="Heading2"/>
              <w:jc w:val="left"/>
              <w:rPr>
                <w:rFonts w:ascii="Arial" w:hAnsi="Arial" w:cs="Arial"/>
                <w:lang w:val="en-GB"/>
              </w:rPr>
            </w:pPr>
          </w:p>
        </w:tc>
        <w:tc>
          <w:tcPr>
            <w:tcW w:w="2212" w:type="pct"/>
          </w:tcPr>
          <w:p w14:paraId="5B8DBE06" w14:textId="77777777" w:rsidR="00F1171E" w:rsidRPr="00BA6931" w:rsidRDefault="00F1171E" w:rsidP="007222C8">
            <w:pPr>
              <w:pStyle w:val="Heading2"/>
              <w:jc w:val="left"/>
              <w:rPr>
                <w:rFonts w:ascii="Arial" w:hAnsi="Arial" w:cs="Arial"/>
                <w:lang w:val="en-GB"/>
              </w:rPr>
            </w:pPr>
            <w:r w:rsidRPr="00BA6931">
              <w:rPr>
                <w:rFonts w:ascii="Arial" w:hAnsi="Arial" w:cs="Arial"/>
                <w:lang w:val="en-GB"/>
              </w:rPr>
              <w:t>Reviewer’s comment</w:t>
            </w:r>
          </w:p>
          <w:p w14:paraId="693A9C4D" w14:textId="77777777" w:rsidR="00421DBF" w:rsidRPr="00BA6931" w:rsidRDefault="00421DBF" w:rsidP="00421DBF">
            <w:pPr>
              <w:rPr>
                <w:rFonts w:ascii="Arial" w:hAnsi="Arial" w:cs="Arial"/>
                <w:b/>
                <w:bCs/>
                <w:sz w:val="20"/>
                <w:szCs w:val="20"/>
              </w:rPr>
            </w:pPr>
            <w:r w:rsidRPr="00BA693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A6931" w:rsidRDefault="00421DBF" w:rsidP="00421DBF">
            <w:pPr>
              <w:rPr>
                <w:rFonts w:ascii="Arial" w:hAnsi="Arial" w:cs="Arial"/>
                <w:sz w:val="20"/>
                <w:szCs w:val="20"/>
                <w:lang w:val="en-GB"/>
              </w:rPr>
            </w:pPr>
          </w:p>
        </w:tc>
        <w:tc>
          <w:tcPr>
            <w:tcW w:w="1523" w:type="pct"/>
          </w:tcPr>
          <w:p w14:paraId="57792C30" w14:textId="77777777" w:rsidR="00F1171E" w:rsidRPr="00BA6931" w:rsidRDefault="00F1171E" w:rsidP="007222C8">
            <w:pPr>
              <w:pStyle w:val="Heading2"/>
              <w:jc w:val="left"/>
              <w:rPr>
                <w:rFonts w:ascii="Arial" w:hAnsi="Arial" w:cs="Arial"/>
                <w:b w:val="0"/>
                <w:lang w:val="en-GB"/>
              </w:rPr>
            </w:pPr>
            <w:r w:rsidRPr="00BA6931">
              <w:rPr>
                <w:rFonts w:ascii="Arial" w:hAnsi="Arial" w:cs="Arial"/>
                <w:lang w:val="en-GB"/>
              </w:rPr>
              <w:t>Author’s Feedback</w:t>
            </w:r>
            <w:r w:rsidRPr="00BA6931">
              <w:rPr>
                <w:rFonts w:ascii="Arial" w:hAnsi="Arial" w:cs="Arial"/>
                <w:b w:val="0"/>
                <w:lang w:val="en-GB"/>
              </w:rPr>
              <w:t xml:space="preserve"> </w:t>
            </w:r>
            <w:r w:rsidRPr="00BA6931">
              <w:rPr>
                <w:rFonts w:ascii="Arial" w:hAnsi="Arial" w:cs="Arial"/>
                <w:b w:val="0"/>
                <w:i/>
                <w:lang w:val="en-GB"/>
              </w:rPr>
              <w:t>(Please correct the manuscript and highlight that part in the manuscript. It is mandatory that authors should write his/her feedback here)</w:t>
            </w:r>
          </w:p>
        </w:tc>
      </w:tr>
      <w:tr w:rsidR="00F1171E" w:rsidRPr="00BA6931" w14:paraId="5C0AB4EC" w14:textId="77777777" w:rsidTr="007222C8">
        <w:trPr>
          <w:trHeight w:val="1264"/>
        </w:trPr>
        <w:tc>
          <w:tcPr>
            <w:tcW w:w="1265" w:type="pct"/>
            <w:noWrap/>
          </w:tcPr>
          <w:p w14:paraId="66B47184" w14:textId="48030299" w:rsidR="00F1171E" w:rsidRPr="00BA6931" w:rsidRDefault="00F1171E" w:rsidP="007222C8">
            <w:pPr>
              <w:ind w:left="360"/>
              <w:rPr>
                <w:rFonts w:ascii="Arial" w:hAnsi="Arial" w:cs="Arial"/>
                <w:b/>
                <w:bCs/>
                <w:sz w:val="20"/>
                <w:szCs w:val="20"/>
                <w:lang w:val="en-GB"/>
              </w:rPr>
            </w:pPr>
            <w:r w:rsidRPr="00BA693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A6931" w:rsidRDefault="00F1171E" w:rsidP="007222C8">
            <w:pPr>
              <w:ind w:left="360"/>
              <w:rPr>
                <w:rFonts w:ascii="Arial" w:eastAsia="MS Mincho" w:hAnsi="Arial" w:cs="Arial"/>
                <w:b/>
                <w:bCs/>
                <w:sz w:val="20"/>
                <w:szCs w:val="20"/>
                <w:lang w:val="en-GB"/>
              </w:rPr>
            </w:pPr>
          </w:p>
        </w:tc>
        <w:tc>
          <w:tcPr>
            <w:tcW w:w="2212" w:type="pct"/>
          </w:tcPr>
          <w:p w14:paraId="7DBC9196" w14:textId="724D1554" w:rsidR="00F1171E" w:rsidRPr="00BA6931" w:rsidRDefault="005A7B72" w:rsidP="0040742D">
            <w:pPr>
              <w:pStyle w:val="ListParagraph"/>
              <w:ind w:left="0"/>
              <w:jc w:val="both"/>
              <w:rPr>
                <w:rFonts w:ascii="Arial" w:hAnsi="Arial" w:cs="Arial"/>
                <w:sz w:val="20"/>
                <w:szCs w:val="20"/>
                <w:lang w:val="en-GB"/>
              </w:rPr>
            </w:pPr>
            <w:r w:rsidRPr="00BA6931">
              <w:rPr>
                <w:rFonts w:ascii="Arial" w:hAnsi="Arial" w:cs="Arial"/>
                <w:sz w:val="20"/>
                <w:szCs w:val="20"/>
                <w:lang w:val="en-GB"/>
              </w:rPr>
              <w:t xml:space="preserve">This research study is quite interesting which has been conducted comprising of Public Enterprises and </w:t>
            </w:r>
            <w:proofErr w:type="gramStart"/>
            <w:r w:rsidRPr="00BA6931">
              <w:rPr>
                <w:rFonts w:ascii="Arial" w:hAnsi="Arial" w:cs="Arial"/>
                <w:sz w:val="20"/>
                <w:szCs w:val="20"/>
                <w:lang w:val="en-GB"/>
              </w:rPr>
              <w:t>SOE’s  in</w:t>
            </w:r>
            <w:proofErr w:type="gramEnd"/>
            <w:r w:rsidRPr="00BA6931">
              <w:rPr>
                <w:rFonts w:ascii="Arial" w:hAnsi="Arial" w:cs="Arial"/>
                <w:sz w:val="20"/>
                <w:szCs w:val="20"/>
                <w:lang w:val="en-GB"/>
              </w:rPr>
              <w:t xml:space="preserve"> South African </w:t>
            </w:r>
            <w:proofErr w:type="gramStart"/>
            <w:r w:rsidRPr="00BA6931">
              <w:rPr>
                <w:rFonts w:ascii="Arial" w:hAnsi="Arial" w:cs="Arial"/>
                <w:sz w:val="20"/>
                <w:szCs w:val="20"/>
                <w:lang w:val="en-GB"/>
              </w:rPr>
              <w:t>State  is</w:t>
            </w:r>
            <w:proofErr w:type="gramEnd"/>
            <w:r w:rsidRPr="00BA6931">
              <w:rPr>
                <w:rFonts w:ascii="Arial" w:hAnsi="Arial" w:cs="Arial"/>
                <w:sz w:val="20"/>
                <w:szCs w:val="20"/>
                <w:lang w:val="en-GB"/>
              </w:rPr>
              <w:t xml:space="preserve"> quite apt and timely. When the world of business and the work have undergone major transition which is familiarly captioned as Industrial </w:t>
            </w:r>
            <w:proofErr w:type="spellStart"/>
            <w:r w:rsidRPr="00BA6931">
              <w:rPr>
                <w:rFonts w:ascii="Arial" w:hAnsi="Arial" w:cs="Arial"/>
                <w:sz w:val="20"/>
                <w:szCs w:val="20"/>
                <w:lang w:val="en-GB"/>
              </w:rPr>
              <w:t>Revolition</w:t>
            </w:r>
            <w:proofErr w:type="spellEnd"/>
            <w:r w:rsidRPr="00BA6931">
              <w:rPr>
                <w:rFonts w:ascii="Arial" w:hAnsi="Arial" w:cs="Arial"/>
                <w:sz w:val="20"/>
                <w:szCs w:val="20"/>
                <w:lang w:val="en-GB"/>
              </w:rPr>
              <w:t xml:space="preserve">- </w:t>
            </w:r>
            <w:proofErr w:type="gramStart"/>
            <w:r w:rsidRPr="00BA6931">
              <w:rPr>
                <w:rFonts w:ascii="Arial" w:hAnsi="Arial" w:cs="Arial"/>
                <w:sz w:val="20"/>
                <w:szCs w:val="20"/>
                <w:lang w:val="en-GB"/>
              </w:rPr>
              <w:t>5.0  encompassing</w:t>
            </w:r>
            <w:proofErr w:type="gramEnd"/>
            <w:r w:rsidRPr="00BA6931">
              <w:rPr>
                <w:rFonts w:ascii="Arial" w:hAnsi="Arial" w:cs="Arial"/>
                <w:sz w:val="20"/>
                <w:szCs w:val="20"/>
                <w:lang w:val="en-GB"/>
              </w:rPr>
              <w:t xml:space="preserve"> advanced technologies like AI and Robotics</w:t>
            </w:r>
            <w:r w:rsidR="0040742D" w:rsidRPr="00BA6931">
              <w:rPr>
                <w:rFonts w:ascii="Arial" w:hAnsi="Arial" w:cs="Arial"/>
                <w:sz w:val="20"/>
                <w:szCs w:val="20"/>
                <w:lang w:val="en-GB"/>
              </w:rPr>
              <w:t xml:space="preserve">, it certainly calls for a radical change in the style and nature of working in SOE’s. </w:t>
            </w:r>
            <w:r w:rsidRPr="00BA6931">
              <w:rPr>
                <w:rFonts w:ascii="Arial" w:hAnsi="Arial" w:cs="Arial"/>
                <w:sz w:val="20"/>
                <w:szCs w:val="20"/>
                <w:lang w:val="en-GB"/>
              </w:rPr>
              <w:t xml:space="preserve"> Today, we are in the digital age which does not limit to only few sectors but the entire industrial economy which has changed the way people live and work.</w:t>
            </w:r>
          </w:p>
        </w:tc>
        <w:tc>
          <w:tcPr>
            <w:tcW w:w="1523" w:type="pct"/>
          </w:tcPr>
          <w:p w14:paraId="462A339C" w14:textId="77777777" w:rsidR="00F1171E" w:rsidRPr="00BA6931" w:rsidRDefault="00F1171E" w:rsidP="007222C8">
            <w:pPr>
              <w:pStyle w:val="Heading2"/>
              <w:jc w:val="left"/>
              <w:rPr>
                <w:rFonts w:ascii="Arial" w:hAnsi="Arial" w:cs="Arial"/>
                <w:b w:val="0"/>
                <w:lang w:val="en-GB"/>
              </w:rPr>
            </w:pPr>
          </w:p>
        </w:tc>
      </w:tr>
      <w:tr w:rsidR="00F1171E" w:rsidRPr="00BA6931" w14:paraId="0D8B5B2C" w14:textId="77777777" w:rsidTr="007222C8">
        <w:trPr>
          <w:trHeight w:val="1262"/>
        </w:trPr>
        <w:tc>
          <w:tcPr>
            <w:tcW w:w="1265" w:type="pct"/>
            <w:noWrap/>
          </w:tcPr>
          <w:p w14:paraId="21CBA5FE" w14:textId="77777777" w:rsidR="00F1171E" w:rsidRPr="00BA6931" w:rsidRDefault="00F1171E" w:rsidP="007222C8">
            <w:pPr>
              <w:ind w:left="360"/>
              <w:rPr>
                <w:rFonts w:ascii="Arial" w:hAnsi="Arial" w:cs="Arial"/>
                <w:b/>
                <w:bCs/>
                <w:sz w:val="20"/>
                <w:szCs w:val="20"/>
                <w:lang w:val="en-GB"/>
              </w:rPr>
            </w:pPr>
            <w:r w:rsidRPr="00BA6931">
              <w:rPr>
                <w:rFonts w:ascii="Arial" w:hAnsi="Arial" w:cs="Arial"/>
                <w:b/>
                <w:bCs/>
                <w:sz w:val="20"/>
                <w:szCs w:val="20"/>
                <w:lang w:val="en-GB"/>
              </w:rPr>
              <w:t>Is the title of the article suitable?</w:t>
            </w:r>
          </w:p>
          <w:p w14:paraId="1CABB61A" w14:textId="77777777" w:rsidR="00F1171E" w:rsidRPr="00BA6931" w:rsidRDefault="00F1171E" w:rsidP="007222C8">
            <w:pPr>
              <w:ind w:left="360"/>
              <w:rPr>
                <w:rFonts w:ascii="Arial" w:hAnsi="Arial" w:cs="Arial"/>
                <w:b/>
                <w:bCs/>
                <w:sz w:val="20"/>
                <w:szCs w:val="20"/>
                <w:lang w:val="en-GB"/>
              </w:rPr>
            </w:pPr>
            <w:r w:rsidRPr="00BA6931">
              <w:rPr>
                <w:rFonts w:ascii="Arial" w:hAnsi="Arial" w:cs="Arial"/>
                <w:b/>
                <w:bCs/>
                <w:sz w:val="20"/>
                <w:szCs w:val="20"/>
                <w:lang w:val="en-GB"/>
              </w:rPr>
              <w:t>(If not please suggest an alternative title)</w:t>
            </w:r>
          </w:p>
          <w:p w14:paraId="0275B919" w14:textId="77777777" w:rsidR="00F1171E" w:rsidRPr="00BA6931" w:rsidRDefault="00F1171E" w:rsidP="007222C8">
            <w:pPr>
              <w:pStyle w:val="Heading2"/>
              <w:jc w:val="left"/>
              <w:rPr>
                <w:rFonts w:ascii="Arial" w:hAnsi="Arial" w:cs="Arial"/>
                <w:u w:val="single"/>
                <w:lang w:val="en-GB"/>
              </w:rPr>
            </w:pPr>
          </w:p>
        </w:tc>
        <w:tc>
          <w:tcPr>
            <w:tcW w:w="2212" w:type="pct"/>
          </w:tcPr>
          <w:p w14:paraId="794AA9A7" w14:textId="5B1AF721" w:rsidR="00F1171E" w:rsidRPr="00BA6931" w:rsidRDefault="005A7B72" w:rsidP="0040742D">
            <w:pPr>
              <w:rPr>
                <w:rFonts w:ascii="Arial" w:hAnsi="Arial" w:cs="Arial"/>
                <w:sz w:val="20"/>
                <w:szCs w:val="20"/>
                <w:lang w:val="en-GB"/>
              </w:rPr>
            </w:pPr>
            <w:r w:rsidRPr="00BA6931">
              <w:rPr>
                <w:rFonts w:ascii="Arial" w:hAnsi="Arial" w:cs="Arial"/>
                <w:sz w:val="20"/>
                <w:szCs w:val="20"/>
                <w:lang w:val="en-GB"/>
              </w:rPr>
              <w:t>Quite Good</w:t>
            </w:r>
          </w:p>
        </w:tc>
        <w:tc>
          <w:tcPr>
            <w:tcW w:w="1523" w:type="pct"/>
          </w:tcPr>
          <w:p w14:paraId="405B6701" w14:textId="77777777" w:rsidR="00F1171E" w:rsidRPr="00BA6931" w:rsidRDefault="00F1171E" w:rsidP="007222C8">
            <w:pPr>
              <w:pStyle w:val="Heading2"/>
              <w:jc w:val="left"/>
              <w:rPr>
                <w:rFonts w:ascii="Arial" w:hAnsi="Arial" w:cs="Arial"/>
                <w:b w:val="0"/>
                <w:lang w:val="en-GB"/>
              </w:rPr>
            </w:pPr>
          </w:p>
        </w:tc>
      </w:tr>
      <w:tr w:rsidR="00F1171E" w:rsidRPr="00BA6931" w14:paraId="5604762A" w14:textId="77777777" w:rsidTr="007222C8">
        <w:trPr>
          <w:trHeight w:val="1262"/>
        </w:trPr>
        <w:tc>
          <w:tcPr>
            <w:tcW w:w="1265" w:type="pct"/>
            <w:noWrap/>
          </w:tcPr>
          <w:p w14:paraId="3635573D" w14:textId="77777777" w:rsidR="00F1171E" w:rsidRPr="00BA6931" w:rsidRDefault="00F1171E" w:rsidP="007222C8">
            <w:pPr>
              <w:pStyle w:val="Heading2"/>
              <w:ind w:left="360"/>
              <w:jc w:val="left"/>
              <w:rPr>
                <w:rFonts w:ascii="Arial" w:hAnsi="Arial" w:cs="Arial"/>
                <w:lang w:val="en-GB"/>
              </w:rPr>
            </w:pPr>
            <w:r w:rsidRPr="00BA693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A6931" w:rsidRDefault="00F1171E" w:rsidP="007222C8">
            <w:pPr>
              <w:pStyle w:val="Heading2"/>
              <w:jc w:val="left"/>
              <w:rPr>
                <w:rFonts w:ascii="Arial" w:hAnsi="Arial" w:cs="Arial"/>
                <w:u w:val="single"/>
                <w:lang w:val="en-GB"/>
              </w:rPr>
            </w:pPr>
          </w:p>
        </w:tc>
        <w:tc>
          <w:tcPr>
            <w:tcW w:w="2212" w:type="pct"/>
          </w:tcPr>
          <w:p w14:paraId="0FB7E83A" w14:textId="6E0BC35C" w:rsidR="00F1171E" w:rsidRPr="00BA6931" w:rsidRDefault="005A7B72" w:rsidP="0040742D">
            <w:pPr>
              <w:rPr>
                <w:rFonts w:ascii="Arial" w:hAnsi="Arial" w:cs="Arial"/>
                <w:sz w:val="20"/>
                <w:szCs w:val="20"/>
                <w:lang w:val="en-GB"/>
              </w:rPr>
            </w:pPr>
            <w:r w:rsidRPr="00BA6931">
              <w:rPr>
                <w:rFonts w:ascii="Arial" w:hAnsi="Arial" w:cs="Arial"/>
                <w:sz w:val="20"/>
                <w:szCs w:val="20"/>
                <w:lang w:val="en-GB"/>
              </w:rPr>
              <w:t xml:space="preserve">Good. One suggestion is that </w:t>
            </w:r>
            <w:proofErr w:type="spellStart"/>
            <w:r w:rsidR="00D06602" w:rsidRPr="00BA6931">
              <w:rPr>
                <w:rFonts w:ascii="Arial" w:hAnsi="Arial" w:cs="Arial"/>
                <w:sz w:val="20"/>
                <w:szCs w:val="20"/>
                <w:lang w:val="en-GB"/>
              </w:rPr>
              <w:t>a</w:t>
            </w:r>
            <w:r w:rsidRPr="00BA6931">
              <w:rPr>
                <w:rFonts w:ascii="Arial" w:hAnsi="Arial" w:cs="Arial"/>
                <w:sz w:val="20"/>
                <w:szCs w:val="20"/>
                <w:lang w:val="en-GB"/>
              </w:rPr>
              <w:t>bbrevations</w:t>
            </w:r>
            <w:proofErr w:type="spellEnd"/>
            <w:r w:rsidRPr="00BA6931">
              <w:rPr>
                <w:rFonts w:ascii="Arial" w:hAnsi="Arial" w:cs="Arial"/>
                <w:sz w:val="20"/>
                <w:szCs w:val="20"/>
                <w:lang w:val="en-GB"/>
              </w:rPr>
              <w:t xml:space="preserve"> </w:t>
            </w:r>
            <w:r w:rsidR="00D06602" w:rsidRPr="00BA6931">
              <w:rPr>
                <w:rFonts w:ascii="Arial" w:hAnsi="Arial" w:cs="Arial"/>
                <w:sz w:val="20"/>
                <w:szCs w:val="20"/>
                <w:lang w:val="en-GB"/>
              </w:rPr>
              <w:t>like OECD, SOE’s used in the research paper should be expanded for common understanding of the reader.</w:t>
            </w:r>
          </w:p>
        </w:tc>
        <w:tc>
          <w:tcPr>
            <w:tcW w:w="1523" w:type="pct"/>
          </w:tcPr>
          <w:p w14:paraId="1D54B730" w14:textId="77777777" w:rsidR="00F1171E" w:rsidRPr="00BA6931" w:rsidRDefault="00F1171E" w:rsidP="007222C8">
            <w:pPr>
              <w:pStyle w:val="Heading2"/>
              <w:jc w:val="left"/>
              <w:rPr>
                <w:rFonts w:ascii="Arial" w:hAnsi="Arial" w:cs="Arial"/>
                <w:b w:val="0"/>
                <w:lang w:val="en-GB"/>
              </w:rPr>
            </w:pPr>
          </w:p>
        </w:tc>
      </w:tr>
      <w:tr w:rsidR="00F1171E" w:rsidRPr="00BA6931" w14:paraId="2F579F54" w14:textId="77777777" w:rsidTr="007222C8">
        <w:trPr>
          <w:trHeight w:val="859"/>
        </w:trPr>
        <w:tc>
          <w:tcPr>
            <w:tcW w:w="1265" w:type="pct"/>
            <w:noWrap/>
          </w:tcPr>
          <w:p w14:paraId="04361F46" w14:textId="368783AB" w:rsidR="00F1171E" w:rsidRPr="00BA6931" w:rsidRDefault="00DC6FED" w:rsidP="007222C8">
            <w:pPr>
              <w:ind w:left="360"/>
              <w:rPr>
                <w:rFonts w:ascii="Arial" w:hAnsi="Arial" w:cs="Arial"/>
                <w:b/>
                <w:bCs/>
                <w:sz w:val="20"/>
                <w:szCs w:val="20"/>
                <w:u w:val="single"/>
                <w:lang w:val="en-GB"/>
              </w:rPr>
            </w:pPr>
            <w:r w:rsidRPr="00BA6931">
              <w:rPr>
                <w:rFonts w:ascii="Arial" w:hAnsi="Arial" w:cs="Arial"/>
                <w:b/>
                <w:bCs/>
                <w:sz w:val="20"/>
                <w:szCs w:val="20"/>
                <w:lang w:val="en-GB"/>
              </w:rPr>
              <w:t xml:space="preserve">Is the manuscript scientifically, correct? Please write here. </w:t>
            </w:r>
          </w:p>
        </w:tc>
        <w:tc>
          <w:tcPr>
            <w:tcW w:w="2212" w:type="pct"/>
          </w:tcPr>
          <w:p w14:paraId="2B5A7721" w14:textId="739886D5" w:rsidR="00F1171E" w:rsidRPr="00BA6931" w:rsidRDefault="00D06602" w:rsidP="007222C8">
            <w:pPr>
              <w:pStyle w:val="ListParagraph"/>
              <w:ind w:left="0"/>
              <w:rPr>
                <w:rFonts w:ascii="Arial" w:hAnsi="Arial" w:cs="Arial"/>
                <w:sz w:val="20"/>
                <w:szCs w:val="20"/>
                <w:lang w:val="en-GB"/>
              </w:rPr>
            </w:pPr>
            <w:r w:rsidRPr="00BA6931">
              <w:rPr>
                <w:rFonts w:ascii="Arial" w:hAnsi="Arial" w:cs="Arial"/>
                <w:sz w:val="20"/>
                <w:szCs w:val="20"/>
                <w:lang w:val="en-GB"/>
              </w:rPr>
              <w:t>Yes</w:t>
            </w:r>
          </w:p>
        </w:tc>
        <w:tc>
          <w:tcPr>
            <w:tcW w:w="1523" w:type="pct"/>
          </w:tcPr>
          <w:p w14:paraId="4898F764" w14:textId="77777777" w:rsidR="00F1171E" w:rsidRPr="00BA6931" w:rsidRDefault="00F1171E" w:rsidP="007222C8">
            <w:pPr>
              <w:pStyle w:val="Heading2"/>
              <w:jc w:val="left"/>
              <w:rPr>
                <w:rFonts w:ascii="Arial" w:hAnsi="Arial" w:cs="Arial"/>
                <w:b w:val="0"/>
                <w:lang w:val="en-GB"/>
              </w:rPr>
            </w:pPr>
          </w:p>
        </w:tc>
      </w:tr>
      <w:tr w:rsidR="00F1171E" w:rsidRPr="00BA6931" w14:paraId="73739464" w14:textId="77777777" w:rsidTr="007222C8">
        <w:trPr>
          <w:trHeight w:val="703"/>
        </w:trPr>
        <w:tc>
          <w:tcPr>
            <w:tcW w:w="1265" w:type="pct"/>
            <w:noWrap/>
          </w:tcPr>
          <w:p w14:paraId="09C25322" w14:textId="77777777" w:rsidR="00F1171E" w:rsidRPr="00BA6931" w:rsidRDefault="00F1171E" w:rsidP="007222C8">
            <w:pPr>
              <w:ind w:left="360"/>
              <w:rPr>
                <w:rFonts w:ascii="Arial" w:hAnsi="Arial" w:cs="Arial"/>
                <w:b/>
                <w:bCs/>
                <w:sz w:val="20"/>
                <w:szCs w:val="20"/>
                <w:lang w:val="en-GB"/>
              </w:rPr>
            </w:pPr>
            <w:r w:rsidRPr="00BA693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A6931" w:rsidRDefault="00F1171E" w:rsidP="007222C8">
            <w:pPr>
              <w:ind w:left="360"/>
              <w:rPr>
                <w:rFonts w:ascii="Arial" w:hAnsi="Arial" w:cs="Arial"/>
                <w:b/>
                <w:bCs/>
                <w:sz w:val="20"/>
                <w:szCs w:val="20"/>
                <w:u w:val="single"/>
                <w:lang w:val="en-GB"/>
              </w:rPr>
            </w:pPr>
            <w:r w:rsidRPr="00BA6931">
              <w:rPr>
                <w:rFonts w:ascii="Arial" w:hAnsi="Arial" w:cs="Arial"/>
                <w:b/>
                <w:bCs/>
                <w:sz w:val="20"/>
                <w:szCs w:val="20"/>
                <w:u w:val="single"/>
                <w:lang w:val="en-GB"/>
              </w:rPr>
              <w:t>-</w:t>
            </w:r>
          </w:p>
        </w:tc>
        <w:tc>
          <w:tcPr>
            <w:tcW w:w="2212" w:type="pct"/>
          </w:tcPr>
          <w:p w14:paraId="24FE0567" w14:textId="4B95519B" w:rsidR="00F1171E" w:rsidRPr="00BA6931" w:rsidRDefault="00D06602" w:rsidP="007222C8">
            <w:pPr>
              <w:pStyle w:val="ListParagraph"/>
              <w:ind w:left="0"/>
              <w:rPr>
                <w:rFonts w:ascii="Arial" w:hAnsi="Arial" w:cs="Arial"/>
                <w:sz w:val="20"/>
                <w:szCs w:val="20"/>
                <w:lang w:val="en-GB"/>
              </w:rPr>
            </w:pPr>
            <w:r w:rsidRPr="00BA6931">
              <w:rPr>
                <w:rFonts w:ascii="Arial" w:hAnsi="Arial" w:cs="Arial"/>
                <w:sz w:val="20"/>
                <w:szCs w:val="20"/>
                <w:lang w:val="en-GB"/>
              </w:rPr>
              <w:t>Okay</w:t>
            </w:r>
          </w:p>
        </w:tc>
        <w:tc>
          <w:tcPr>
            <w:tcW w:w="1523" w:type="pct"/>
          </w:tcPr>
          <w:p w14:paraId="40220055" w14:textId="77777777" w:rsidR="00F1171E" w:rsidRPr="00BA6931" w:rsidRDefault="00F1171E" w:rsidP="007222C8">
            <w:pPr>
              <w:pStyle w:val="Heading2"/>
              <w:jc w:val="left"/>
              <w:rPr>
                <w:rFonts w:ascii="Arial" w:hAnsi="Arial" w:cs="Arial"/>
                <w:b w:val="0"/>
                <w:lang w:val="en-GB"/>
              </w:rPr>
            </w:pPr>
          </w:p>
        </w:tc>
      </w:tr>
      <w:tr w:rsidR="00F1171E" w:rsidRPr="00BA6931" w14:paraId="73CC4A50" w14:textId="77777777" w:rsidTr="007222C8">
        <w:trPr>
          <w:trHeight w:val="386"/>
        </w:trPr>
        <w:tc>
          <w:tcPr>
            <w:tcW w:w="1265" w:type="pct"/>
            <w:noWrap/>
          </w:tcPr>
          <w:p w14:paraId="029CE8D0" w14:textId="77777777" w:rsidR="00F1171E" w:rsidRPr="00BA6931" w:rsidRDefault="00F1171E" w:rsidP="007222C8">
            <w:pPr>
              <w:pStyle w:val="Heading2"/>
              <w:jc w:val="left"/>
              <w:rPr>
                <w:rFonts w:ascii="Arial" w:hAnsi="Arial" w:cs="Arial"/>
                <w:b w:val="0"/>
                <w:lang w:val="en-GB"/>
              </w:rPr>
            </w:pPr>
          </w:p>
          <w:p w14:paraId="589C16C7" w14:textId="77777777" w:rsidR="00F1171E" w:rsidRPr="00BA6931" w:rsidRDefault="00F1171E" w:rsidP="007222C8">
            <w:pPr>
              <w:pStyle w:val="Heading2"/>
              <w:ind w:left="360"/>
              <w:jc w:val="left"/>
              <w:rPr>
                <w:rFonts w:ascii="Arial" w:hAnsi="Arial" w:cs="Arial"/>
                <w:bCs w:val="0"/>
                <w:lang w:val="en-GB"/>
              </w:rPr>
            </w:pPr>
            <w:r w:rsidRPr="00BA6931">
              <w:rPr>
                <w:rFonts w:ascii="Arial" w:hAnsi="Arial" w:cs="Arial"/>
                <w:bCs w:val="0"/>
                <w:lang w:val="en-GB"/>
              </w:rPr>
              <w:t>Is the language/English quality of the article suitable for scholarly communications?</w:t>
            </w:r>
          </w:p>
          <w:p w14:paraId="7722B85E" w14:textId="77777777" w:rsidR="00F1171E" w:rsidRPr="00BA6931" w:rsidRDefault="00F1171E" w:rsidP="007222C8">
            <w:pPr>
              <w:rPr>
                <w:rFonts w:ascii="Arial" w:hAnsi="Arial" w:cs="Arial"/>
                <w:sz w:val="20"/>
                <w:szCs w:val="20"/>
                <w:lang w:val="en-GB"/>
              </w:rPr>
            </w:pPr>
          </w:p>
        </w:tc>
        <w:tc>
          <w:tcPr>
            <w:tcW w:w="2212" w:type="pct"/>
          </w:tcPr>
          <w:p w14:paraId="0A07EA75" w14:textId="77777777" w:rsidR="00F1171E" w:rsidRPr="00BA6931" w:rsidRDefault="00F1171E" w:rsidP="007222C8">
            <w:pPr>
              <w:rPr>
                <w:rFonts w:ascii="Arial" w:hAnsi="Arial" w:cs="Arial"/>
                <w:sz w:val="20"/>
                <w:szCs w:val="20"/>
                <w:lang w:val="en-GB"/>
              </w:rPr>
            </w:pPr>
          </w:p>
          <w:p w14:paraId="6CBA4B2A" w14:textId="54BE4483" w:rsidR="00F1171E" w:rsidRPr="00BA6931" w:rsidRDefault="00D06602" w:rsidP="007222C8">
            <w:pPr>
              <w:rPr>
                <w:rFonts w:ascii="Arial" w:hAnsi="Arial" w:cs="Arial"/>
                <w:sz w:val="20"/>
                <w:szCs w:val="20"/>
                <w:lang w:val="en-GB"/>
              </w:rPr>
            </w:pPr>
            <w:r w:rsidRPr="00BA6931">
              <w:rPr>
                <w:rFonts w:ascii="Arial" w:hAnsi="Arial" w:cs="Arial"/>
                <w:sz w:val="20"/>
                <w:szCs w:val="20"/>
                <w:lang w:val="en-GB"/>
              </w:rPr>
              <w:t>Quite understandable and conveys the message</w:t>
            </w:r>
            <w:r w:rsidR="0040742D" w:rsidRPr="00BA6931">
              <w:rPr>
                <w:rFonts w:ascii="Arial" w:hAnsi="Arial" w:cs="Arial"/>
                <w:sz w:val="20"/>
                <w:szCs w:val="20"/>
                <w:lang w:val="en-GB"/>
              </w:rPr>
              <w:t xml:space="preserve"> to the reader.</w:t>
            </w:r>
          </w:p>
          <w:p w14:paraId="41E28118" w14:textId="77777777" w:rsidR="00F1171E" w:rsidRPr="00BA6931" w:rsidRDefault="00F1171E" w:rsidP="007222C8">
            <w:pPr>
              <w:rPr>
                <w:rFonts w:ascii="Arial" w:hAnsi="Arial" w:cs="Arial"/>
                <w:sz w:val="20"/>
                <w:szCs w:val="20"/>
                <w:lang w:val="en-GB"/>
              </w:rPr>
            </w:pPr>
          </w:p>
          <w:p w14:paraId="297F52DB" w14:textId="77777777" w:rsidR="00F1171E" w:rsidRPr="00BA6931" w:rsidRDefault="00F1171E" w:rsidP="007222C8">
            <w:pPr>
              <w:rPr>
                <w:rFonts w:ascii="Arial" w:hAnsi="Arial" w:cs="Arial"/>
                <w:sz w:val="20"/>
                <w:szCs w:val="20"/>
                <w:lang w:val="en-GB"/>
              </w:rPr>
            </w:pPr>
          </w:p>
          <w:p w14:paraId="149A6CEF" w14:textId="77777777" w:rsidR="00F1171E" w:rsidRPr="00BA6931" w:rsidRDefault="00F1171E" w:rsidP="007222C8">
            <w:pPr>
              <w:rPr>
                <w:rFonts w:ascii="Arial" w:hAnsi="Arial" w:cs="Arial"/>
                <w:sz w:val="20"/>
                <w:szCs w:val="20"/>
                <w:lang w:val="en-GB"/>
              </w:rPr>
            </w:pPr>
          </w:p>
        </w:tc>
        <w:tc>
          <w:tcPr>
            <w:tcW w:w="1523" w:type="pct"/>
          </w:tcPr>
          <w:p w14:paraId="0351CA58" w14:textId="77777777" w:rsidR="00F1171E" w:rsidRPr="00BA6931" w:rsidRDefault="00F1171E" w:rsidP="007222C8">
            <w:pPr>
              <w:rPr>
                <w:rFonts w:ascii="Arial" w:hAnsi="Arial" w:cs="Arial"/>
                <w:sz w:val="20"/>
                <w:szCs w:val="20"/>
                <w:lang w:val="en-GB"/>
              </w:rPr>
            </w:pPr>
          </w:p>
        </w:tc>
      </w:tr>
      <w:tr w:rsidR="00F1171E" w:rsidRPr="00BA6931" w14:paraId="20A16C0C" w14:textId="77777777" w:rsidTr="007222C8">
        <w:trPr>
          <w:trHeight w:val="1178"/>
        </w:trPr>
        <w:tc>
          <w:tcPr>
            <w:tcW w:w="1265" w:type="pct"/>
            <w:noWrap/>
          </w:tcPr>
          <w:p w14:paraId="7F4BCFAE" w14:textId="77777777" w:rsidR="00F1171E" w:rsidRPr="00BA6931" w:rsidRDefault="00F1171E" w:rsidP="007222C8">
            <w:pPr>
              <w:pStyle w:val="Heading2"/>
              <w:jc w:val="left"/>
              <w:rPr>
                <w:rFonts w:ascii="Arial" w:hAnsi="Arial" w:cs="Arial"/>
                <w:b w:val="0"/>
                <w:bCs w:val="0"/>
                <w:lang w:val="en-GB"/>
              </w:rPr>
            </w:pPr>
            <w:r w:rsidRPr="00BA6931">
              <w:rPr>
                <w:rFonts w:ascii="Arial" w:hAnsi="Arial" w:cs="Arial"/>
                <w:bCs w:val="0"/>
                <w:u w:val="single"/>
                <w:lang w:val="en-GB"/>
              </w:rPr>
              <w:t>Optional/General</w:t>
            </w:r>
            <w:r w:rsidRPr="00BA6931">
              <w:rPr>
                <w:rFonts w:ascii="Arial" w:hAnsi="Arial" w:cs="Arial"/>
                <w:bCs w:val="0"/>
                <w:lang w:val="en-GB"/>
              </w:rPr>
              <w:t xml:space="preserve"> </w:t>
            </w:r>
            <w:r w:rsidRPr="00BA6931">
              <w:rPr>
                <w:rFonts w:ascii="Arial" w:hAnsi="Arial" w:cs="Arial"/>
                <w:b w:val="0"/>
                <w:bCs w:val="0"/>
                <w:lang w:val="en-GB"/>
              </w:rPr>
              <w:t>comments</w:t>
            </w:r>
          </w:p>
          <w:p w14:paraId="1A6B3748" w14:textId="77777777" w:rsidR="00F1171E" w:rsidRPr="00BA6931" w:rsidRDefault="00F1171E" w:rsidP="007222C8">
            <w:pPr>
              <w:pStyle w:val="Heading2"/>
              <w:jc w:val="left"/>
              <w:rPr>
                <w:rFonts w:ascii="Arial" w:hAnsi="Arial" w:cs="Arial"/>
                <w:b w:val="0"/>
                <w:lang w:val="en-GB"/>
              </w:rPr>
            </w:pPr>
          </w:p>
        </w:tc>
        <w:tc>
          <w:tcPr>
            <w:tcW w:w="2212" w:type="pct"/>
          </w:tcPr>
          <w:p w14:paraId="1E347C61" w14:textId="77777777" w:rsidR="00F1171E" w:rsidRPr="00BA6931" w:rsidRDefault="00F1171E" w:rsidP="007222C8">
            <w:pPr>
              <w:rPr>
                <w:rFonts w:ascii="Arial" w:hAnsi="Arial" w:cs="Arial"/>
                <w:sz w:val="20"/>
                <w:szCs w:val="20"/>
                <w:lang w:val="en-GB"/>
              </w:rPr>
            </w:pPr>
          </w:p>
          <w:p w14:paraId="5E946A0E" w14:textId="1170FF5E" w:rsidR="00F1171E" w:rsidRPr="00BA6931" w:rsidRDefault="00D06602" w:rsidP="007222C8">
            <w:pPr>
              <w:rPr>
                <w:rFonts w:ascii="Arial" w:hAnsi="Arial" w:cs="Arial"/>
                <w:sz w:val="20"/>
                <w:szCs w:val="20"/>
                <w:lang w:val="en-GB"/>
              </w:rPr>
            </w:pPr>
            <w:r w:rsidRPr="00BA6931">
              <w:rPr>
                <w:rFonts w:ascii="Arial" w:hAnsi="Arial" w:cs="Arial"/>
                <w:sz w:val="20"/>
                <w:szCs w:val="20"/>
                <w:lang w:val="en-GB"/>
              </w:rPr>
              <w:t xml:space="preserve">Overall, the </w:t>
            </w:r>
            <w:proofErr w:type="spellStart"/>
            <w:r w:rsidRPr="00BA6931">
              <w:rPr>
                <w:rFonts w:ascii="Arial" w:hAnsi="Arial" w:cs="Arial"/>
                <w:sz w:val="20"/>
                <w:szCs w:val="20"/>
                <w:lang w:val="en-GB"/>
              </w:rPr>
              <w:t>the</w:t>
            </w:r>
            <w:proofErr w:type="spellEnd"/>
            <w:r w:rsidRPr="00BA6931">
              <w:rPr>
                <w:rFonts w:ascii="Arial" w:hAnsi="Arial" w:cs="Arial"/>
                <w:sz w:val="20"/>
                <w:szCs w:val="20"/>
                <w:lang w:val="en-GB"/>
              </w:rPr>
              <w:t xml:space="preserve"> subject of research is quite interesting. And it’s time for HR organizations in Public and </w:t>
            </w:r>
            <w:proofErr w:type="gramStart"/>
            <w:r w:rsidRPr="00BA6931">
              <w:rPr>
                <w:rFonts w:ascii="Arial" w:hAnsi="Arial" w:cs="Arial"/>
                <w:sz w:val="20"/>
                <w:szCs w:val="20"/>
                <w:lang w:val="en-GB"/>
              </w:rPr>
              <w:t>State Owned</w:t>
            </w:r>
            <w:proofErr w:type="gramEnd"/>
            <w:r w:rsidRPr="00BA6931">
              <w:rPr>
                <w:rFonts w:ascii="Arial" w:hAnsi="Arial" w:cs="Arial"/>
                <w:sz w:val="20"/>
                <w:szCs w:val="20"/>
                <w:lang w:val="en-GB"/>
              </w:rPr>
              <w:t xml:space="preserve"> Enterprises to reorient and retune to the present </w:t>
            </w:r>
            <w:r w:rsidR="0040742D" w:rsidRPr="00BA6931">
              <w:rPr>
                <w:rFonts w:ascii="Arial" w:hAnsi="Arial" w:cs="Arial"/>
                <w:sz w:val="20"/>
                <w:szCs w:val="20"/>
                <w:lang w:val="en-GB"/>
              </w:rPr>
              <w:t xml:space="preserve">needs and </w:t>
            </w:r>
            <w:proofErr w:type="gramStart"/>
            <w:r w:rsidRPr="00BA6931">
              <w:rPr>
                <w:rFonts w:ascii="Arial" w:hAnsi="Arial" w:cs="Arial"/>
                <w:sz w:val="20"/>
                <w:szCs w:val="20"/>
                <w:lang w:val="en-GB"/>
              </w:rPr>
              <w:t>trend</w:t>
            </w:r>
            <w:r w:rsidR="0040742D" w:rsidRPr="00BA6931">
              <w:rPr>
                <w:rFonts w:ascii="Arial" w:hAnsi="Arial" w:cs="Arial"/>
                <w:sz w:val="20"/>
                <w:szCs w:val="20"/>
                <w:lang w:val="en-GB"/>
              </w:rPr>
              <w:t xml:space="preserve">s, </w:t>
            </w:r>
            <w:r w:rsidRPr="00BA6931">
              <w:rPr>
                <w:rFonts w:ascii="Arial" w:hAnsi="Arial" w:cs="Arial"/>
                <w:sz w:val="20"/>
                <w:szCs w:val="20"/>
                <w:lang w:val="en-GB"/>
              </w:rPr>
              <w:t xml:space="preserve"> and</w:t>
            </w:r>
            <w:proofErr w:type="gramEnd"/>
            <w:r w:rsidRPr="00BA6931">
              <w:rPr>
                <w:rFonts w:ascii="Arial" w:hAnsi="Arial" w:cs="Arial"/>
                <w:sz w:val="20"/>
                <w:szCs w:val="20"/>
                <w:lang w:val="en-GB"/>
              </w:rPr>
              <w:t xml:space="preserve"> inspire the HR team to collaborate and cohesively work </w:t>
            </w:r>
            <w:r w:rsidR="0040742D" w:rsidRPr="00BA6931">
              <w:rPr>
                <w:rFonts w:ascii="Arial" w:hAnsi="Arial" w:cs="Arial"/>
                <w:sz w:val="20"/>
                <w:szCs w:val="20"/>
                <w:lang w:val="en-GB"/>
              </w:rPr>
              <w:t>in</w:t>
            </w:r>
            <w:r w:rsidRPr="00BA6931">
              <w:rPr>
                <w:rFonts w:ascii="Arial" w:hAnsi="Arial" w:cs="Arial"/>
                <w:sz w:val="20"/>
                <w:szCs w:val="20"/>
                <w:lang w:val="en-GB"/>
              </w:rPr>
              <w:t xml:space="preserve"> improv</w:t>
            </w:r>
            <w:r w:rsidR="0040742D" w:rsidRPr="00BA6931">
              <w:rPr>
                <w:rFonts w:ascii="Arial" w:hAnsi="Arial" w:cs="Arial"/>
                <w:sz w:val="20"/>
                <w:szCs w:val="20"/>
                <w:lang w:val="en-GB"/>
              </w:rPr>
              <w:t>ing</w:t>
            </w:r>
            <w:r w:rsidRPr="00BA6931">
              <w:rPr>
                <w:rFonts w:ascii="Arial" w:hAnsi="Arial" w:cs="Arial"/>
                <w:sz w:val="20"/>
                <w:szCs w:val="20"/>
                <w:lang w:val="en-GB"/>
              </w:rPr>
              <w:t xml:space="preserve"> the organizational effectiveness.</w:t>
            </w:r>
          </w:p>
          <w:p w14:paraId="37017039" w14:textId="4D3B0197" w:rsidR="00507E6F" w:rsidRPr="00BA6931" w:rsidRDefault="00507E6F" w:rsidP="007222C8">
            <w:pPr>
              <w:rPr>
                <w:rFonts w:ascii="Arial" w:hAnsi="Arial" w:cs="Arial"/>
                <w:sz w:val="20"/>
                <w:szCs w:val="20"/>
                <w:lang w:val="en-GB"/>
              </w:rPr>
            </w:pPr>
          </w:p>
          <w:p w14:paraId="6BB8D140" w14:textId="2C406476" w:rsidR="00507E6F" w:rsidRPr="00BA6931" w:rsidRDefault="00507E6F" w:rsidP="007222C8">
            <w:pPr>
              <w:rPr>
                <w:rFonts w:ascii="Arial" w:hAnsi="Arial" w:cs="Arial"/>
                <w:sz w:val="20"/>
                <w:szCs w:val="20"/>
                <w:lang w:val="en-GB"/>
              </w:rPr>
            </w:pPr>
            <w:r w:rsidRPr="00BA6931">
              <w:rPr>
                <w:rFonts w:ascii="Arial" w:hAnsi="Arial" w:cs="Arial"/>
                <w:sz w:val="20"/>
                <w:szCs w:val="20"/>
                <w:lang w:val="en-GB"/>
              </w:rPr>
              <w:t xml:space="preserve">The researcher has done the work systematically that has been carried </w:t>
            </w:r>
            <w:proofErr w:type="gramStart"/>
            <w:r w:rsidRPr="00BA6931">
              <w:rPr>
                <w:rFonts w:ascii="Arial" w:hAnsi="Arial" w:cs="Arial"/>
                <w:sz w:val="20"/>
                <w:szCs w:val="20"/>
                <w:lang w:val="en-GB"/>
              </w:rPr>
              <w:t>out  in</w:t>
            </w:r>
            <w:proofErr w:type="gramEnd"/>
            <w:r w:rsidRPr="00BA6931">
              <w:rPr>
                <w:rFonts w:ascii="Arial" w:hAnsi="Arial" w:cs="Arial"/>
                <w:sz w:val="20"/>
                <w:szCs w:val="20"/>
                <w:lang w:val="en-GB"/>
              </w:rPr>
              <w:t xml:space="preserve"> all the four themes which is the crux of the issue in Public and SOE’s. It is duly recommended that there should not be any room for red </w:t>
            </w:r>
            <w:proofErr w:type="spellStart"/>
            <w:r w:rsidRPr="00BA6931">
              <w:rPr>
                <w:rFonts w:ascii="Arial" w:hAnsi="Arial" w:cs="Arial"/>
                <w:sz w:val="20"/>
                <w:szCs w:val="20"/>
                <w:lang w:val="en-GB"/>
              </w:rPr>
              <w:t>tapism</w:t>
            </w:r>
            <w:proofErr w:type="spellEnd"/>
            <w:r w:rsidRPr="00BA6931">
              <w:rPr>
                <w:rFonts w:ascii="Arial" w:hAnsi="Arial" w:cs="Arial"/>
                <w:sz w:val="20"/>
                <w:szCs w:val="20"/>
                <w:lang w:val="en-GB"/>
              </w:rPr>
              <w:t xml:space="preserve"> and bureaucratic style of working in today’s working environment irrespective of the nature and type of organizations. Concerned employees should be given proper and adequate training to cope with the changing technology and improve the overall effectiveness of an organization.</w:t>
            </w:r>
          </w:p>
          <w:p w14:paraId="7EB58C99" w14:textId="77777777" w:rsidR="00F1171E" w:rsidRPr="00BA6931" w:rsidRDefault="00F1171E" w:rsidP="007222C8">
            <w:pPr>
              <w:rPr>
                <w:rFonts w:ascii="Arial" w:hAnsi="Arial" w:cs="Arial"/>
                <w:sz w:val="20"/>
                <w:szCs w:val="20"/>
                <w:lang w:val="en-GB"/>
              </w:rPr>
            </w:pPr>
          </w:p>
          <w:p w14:paraId="15DFD0E8" w14:textId="77777777" w:rsidR="00F1171E" w:rsidRPr="00BA6931" w:rsidRDefault="00F1171E" w:rsidP="007222C8">
            <w:pPr>
              <w:rPr>
                <w:rFonts w:ascii="Arial" w:hAnsi="Arial" w:cs="Arial"/>
                <w:sz w:val="20"/>
                <w:szCs w:val="20"/>
                <w:lang w:val="en-GB"/>
              </w:rPr>
            </w:pPr>
          </w:p>
        </w:tc>
        <w:tc>
          <w:tcPr>
            <w:tcW w:w="1523" w:type="pct"/>
          </w:tcPr>
          <w:p w14:paraId="465E098E" w14:textId="77777777" w:rsidR="00F1171E" w:rsidRPr="00BA6931" w:rsidRDefault="00F1171E" w:rsidP="007222C8">
            <w:pPr>
              <w:rPr>
                <w:rFonts w:ascii="Arial" w:hAnsi="Arial" w:cs="Arial"/>
                <w:sz w:val="20"/>
                <w:szCs w:val="20"/>
                <w:lang w:val="en-GB"/>
              </w:rPr>
            </w:pPr>
          </w:p>
        </w:tc>
      </w:tr>
    </w:tbl>
    <w:p w14:paraId="6BBACB91" w14:textId="77777777" w:rsidR="00F1171E" w:rsidRPr="00BA6931" w:rsidRDefault="00F1171E" w:rsidP="00F1171E">
      <w:pPr>
        <w:pStyle w:val="BodyText"/>
        <w:rPr>
          <w:rFonts w:ascii="Arial" w:hAnsi="Arial" w:cs="Arial"/>
          <w:b/>
          <w:bCs/>
          <w:sz w:val="20"/>
          <w:szCs w:val="20"/>
          <w:u w:val="single"/>
          <w:lang w:val="en-GB"/>
        </w:rPr>
      </w:pPr>
    </w:p>
    <w:p w14:paraId="78207741" w14:textId="77777777" w:rsidR="00F1171E" w:rsidRPr="00BA6931" w:rsidRDefault="00F1171E" w:rsidP="00F1171E">
      <w:pPr>
        <w:pStyle w:val="BodyText"/>
        <w:rPr>
          <w:rFonts w:ascii="Arial" w:hAnsi="Arial" w:cs="Arial"/>
          <w:b/>
          <w:bCs/>
          <w:sz w:val="20"/>
          <w:szCs w:val="20"/>
          <w:u w:val="single"/>
          <w:lang w:val="en-GB"/>
        </w:rPr>
      </w:pPr>
    </w:p>
    <w:p w14:paraId="108BE2F1" w14:textId="77777777" w:rsidR="00F1171E" w:rsidRDefault="00F1171E" w:rsidP="00F1171E">
      <w:pPr>
        <w:pStyle w:val="BodyText"/>
        <w:rPr>
          <w:rFonts w:ascii="Arial" w:hAnsi="Arial" w:cs="Arial"/>
          <w:b/>
          <w:bCs/>
          <w:sz w:val="20"/>
          <w:szCs w:val="20"/>
          <w:u w:val="single"/>
          <w:lang w:val="en-GB"/>
        </w:rPr>
      </w:pPr>
    </w:p>
    <w:p w14:paraId="2288A3EB" w14:textId="77777777" w:rsidR="00BA6931" w:rsidRDefault="00BA6931" w:rsidP="00F1171E">
      <w:pPr>
        <w:pStyle w:val="BodyText"/>
        <w:rPr>
          <w:rFonts w:ascii="Arial" w:hAnsi="Arial" w:cs="Arial"/>
          <w:b/>
          <w:bCs/>
          <w:sz w:val="20"/>
          <w:szCs w:val="20"/>
          <w:u w:val="single"/>
          <w:lang w:val="en-GB"/>
        </w:rPr>
      </w:pPr>
    </w:p>
    <w:p w14:paraId="334C4F5E" w14:textId="77777777" w:rsidR="00BA6931" w:rsidRPr="00BA6931" w:rsidRDefault="00BA6931" w:rsidP="00F1171E">
      <w:pPr>
        <w:pStyle w:val="BodyText"/>
        <w:rPr>
          <w:rFonts w:ascii="Arial" w:hAnsi="Arial" w:cs="Arial"/>
          <w:b/>
          <w:bCs/>
          <w:sz w:val="20"/>
          <w:szCs w:val="20"/>
          <w:u w:val="single"/>
          <w:lang w:val="en-GB"/>
        </w:rPr>
      </w:pPr>
    </w:p>
    <w:p w14:paraId="618DE16F" w14:textId="77777777" w:rsidR="00F1171E" w:rsidRPr="00BA693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9A6A80" w:rsidRPr="00BA6931" w14:paraId="5DCE201A" w14:textId="77777777" w:rsidTr="009A6A8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F12CCC8" w14:textId="77777777" w:rsidR="009A6A80" w:rsidRPr="00BA6931" w:rsidRDefault="009A6A80">
            <w:pPr>
              <w:spacing w:line="276" w:lineRule="auto"/>
              <w:rPr>
                <w:rFonts w:ascii="Arial" w:eastAsia="Arial Unicode MS" w:hAnsi="Arial" w:cs="Arial"/>
                <w:b/>
                <w:sz w:val="20"/>
                <w:szCs w:val="20"/>
                <w:u w:val="single"/>
                <w:lang w:val="en-GB"/>
              </w:rPr>
            </w:pPr>
            <w:bookmarkStart w:id="0" w:name="_Hlk156057883"/>
            <w:bookmarkStart w:id="1" w:name="_Hlk156057704"/>
            <w:r w:rsidRPr="00BA6931">
              <w:rPr>
                <w:rFonts w:ascii="Arial" w:eastAsia="Arial Unicode MS" w:hAnsi="Arial" w:cs="Arial"/>
                <w:b/>
                <w:sz w:val="20"/>
                <w:szCs w:val="20"/>
                <w:highlight w:val="yellow"/>
                <w:u w:val="single"/>
                <w:lang w:val="en-GB"/>
              </w:rPr>
              <w:lastRenderedPageBreak/>
              <w:t>PART  2:</w:t>
            </w:r>
            <w:r w:rsidRPr="00BA6931">
              <w:rPr>
                <w:rFonts w:ascii="Arial" w:eastAsia="Arial Unicode MS" w:hAnsi="Arial" w:cs="Arial"/>
                <w:b/>
                <w:sz w:val="20"/>
                <w:szCs w:val="20"/>
                <w:u w:val="single"/>
                <w:lang w:val="en-GB"/>
              </w:rPr>
              <w:t xml:space="preserve"> </w:t>
            </w:r>
          </w:p>
          <w:p w14:paraId="7F46E50D" w14:textId="77777777" w:rsidR="009A6A80" w:rsidRPr="00BA6931" w:rsidRDefault="009A6A80">
            <w:pPr>
              <w:spacing w:line="276" w:lineRule="auto"/>
              <w:rPr>
                <w:rFonts w:ascii="Arial" w:eastAsia="Arial Unicode MS" w:hAnsi="Arial" w:cs="Arial"/>
                <w:b/>
                <w:sz w:val="20"/>
                <w:szCs w:val="20"/>
                <w:u w:val="single"/>
                <w:lang w:val="en-GB"/>
              </w:rPr>
            </w:pPr>
          </w:p>
        </w:tc>
      </w:tr>
      <w:tr w:rsidR="009A6A80" w:rsidRPr="00BA6931" w14:paraId="434BEF30" w14:textId="77777777" w:rsidTr="009A6A8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7B2735D" w14:textId="77777777" w:rsidR="009A6A80" w:rsidRPr="00BA6931" w:rsidRDefault="009A6A8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00A289" w14:textId="77777777" w:rsidR="009A6A80" w:rsidRPr="00BA6931" w:rsidRDefault="009A6A80">
            <w:pPr>
              <w:keepNext/>
              <w:spacing w:line="276" w:lineRule="auto"/>
              <w:outlineLvl w:val="1"/>
              <w:rPr>
                <w:rFonts w:ascii="Arial" w:eastAsia="MS Mincho" w:hAnsi="Arial" w:cs="Arial"/>
                <w:b/>
                <w:bCs/>
                <w:sz w:val="20"/>
                <w:szCs w:val="20"/>
                <w:lang w:val="en-GB"/>
              </w:rPr>
            </w:pPr>
            <w:r w:rsidRPr="00BA6931">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7681CE3" w14:textId="77777777" w:rsidR="009A6A80" w:rsidRPr="00BA6931" w:rsidRDefault="009A6A80">
            <w:pPr>
              <w:spacing w:after="160" w:line="252" w:lineRule="auto"/>
              <w:rPr>
                <w:rFonts w:ascii="Arial" w:eastAsia="Calibri" w:hAnsi="Arial" w:cs="Arial"/>
                <w:kern w:val="2"/>
                <w:sz w:val="20"/>
                <w:szCs w:val="20"/>
                <w:lang w:val="en-IN"/>
              </w:rPr>
            </w:pPr>
            <w:r w:rsidRPr="00BA6931">
              <w:rPr>
                <w:rFonts w:ascii="Arial" w:eastAsia="Calibri" w:hAnsi="Arial" w:cs="Arial"/>
                <w:b/>
                <w:kern w:val="2"/>
                <w:sz w:val="20"/>
                <w:szCs w:val="20"/>
                <w:lang w:val="en-IN"/>
              </w:rPr>
              <w:t>Author’s Feedback</w:t>
            </w:r>
            <w:r w:rsidRPr="00BA6931">
              <w:rPr>
                <w:rFonts w:ascii="Arial" w:eastAsia="Calibri" w:hAnsi="Arial" w:cs="Arial"/>
                <w:kern w:val="2"/>
                <w:sz w:val="20"/>
                <w:szCs w:val="20"/>
                <w:lang w:val="en-IN"/>
              </w:rPr>
              <w:t xml:space="preserve"> (It is mandatory that authors should write his/her feedback here)</w:t>
            </w:r>
          </w:p>
          <w:p w14:paraId="0029165F" w14:textId="77777777" w:rsidR="009A6A80" w:rsidRPr="00BA6931" w:rsidRDefault="009A6A80">
            <w:pPr>
              <w:keepNext/>
              <w:spacing w:line="276" w:lineRule="auto"/>
              <w:outlineLvl w:val="1"/>
              <w:rPr>
                <w:rFonts w:ascii="Arial" w:eastAsia="MS Mincho" w:hAnsi="Arial" w:cs="Arial"/>
                <w:bCs/>
                <w:sz w:val="20"/>
                <w:szCs w:val="20"/>
                <w:lang w:val="en-GB"/>
              </w:rPr>
            </w:pPr>
          </w:p>
        </w:tc>
      </w:tr>
      <w:tr w:rsidR="009A6A80" w:rsidRPr="00BA6931" w14:paraId="23E3A3F2" w14:textId="77777777" w:rsidTr="009A6A8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323D283" w14:textId="77777777" w:rsidR="009A6A80" w:rsidRPr="00BA6931" w:rsidRDefault="009A6A80">
            <w:pPr>
              <w:spacing w:line="276" w:lineRule="auto"/>
              <w:rPr>
                <w:rFonts w:ascii="Arial" w:eastAsia="Arial Unicode MS" w:hAnsi="Arial" w:cs="Arial"/>
                <w:b/>
                <w:sz w:val="20"/>
                <w:szCs w:val="20"/>
                <w:lang w:val="en-GB"/>
              </w:rPr>
            </w:pPr>
            <w:r w:rsidRPr="00BA6931">
              <w:rPr>
                <w:rFonts w:ascii="Arial" w:eastAsia="Arial Unicode MS" w:hAnsi="Arial" w:cs="Arial"/>
                <w:b/>
                <w:sz w:val="20"/>
                <w:szCs w:val="20"/>
                <w:lang w:val="en-GB"/>
              </w:rPr>
              <w:t xml:space="preserve">Are there ethical issues in this manuscript? </w:t>
            </w:r>
          </w:p>
          <w:p w14:paraId="204FDE28" w14:textId="77777777" w:rsidR="009A6A80" w:rsidRPr="00BA6931" w:rsidRDefault="009A6A8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0A73F5" w14:textId="77777777" w:rsidR="009A6A80" w:rsidRPr="00BA6931" w:rsidRDefault="009A6A80">
            <w:pPr>
              <w:spacing w:line="276" w:lineRule="auto"/>
              <w:rPr>
                <w:rFonts w:ascii="Arial" w:eastAsia="Arial Unicode MS" w:hAnsi="Arial" w:cs="Arial"/>
                <w:i/>
                <w:iCs/>
                <w:sz w:val="20"/>
                <w:szCs w:val="20"/>
                <w:u w:val="single"/>
                <w:lang w:val="en-GB"/>
              </w:rPr>
            </w:pPr>
            <w:r w:rsidRPr="00BA6931">
              <w:rPr>
                <w:rFonts w:ascii="Arial" w:eastAsia="Arial Unicode MS" w:hAnsi="Arial" w:cs="Arial"/>
                <w:i/>
                <w:iCs/>
                <w:sz w:val="20"/>
                <w:szCs w:val="20"/>
                <w:u w:val="single"/>
                <w:lang w:val="en-GB"/>
              </w:rPr>
              <w:t xml:space="preserve">(If yes, </w:t>
            </w:r>
            <w:proofErr w:type="gramStart"/>
            <w:r w:rsidRPr="00BA6931">
              <w:rPr>
                <w:rFonts w:ascii="Arial" w:eastAsia="Arial Unicode MS" w:hAnsi="Arial" w:cs="Arial"/>
                <w:i/>
                <w:iCs/>
                <w:sz w:val="20"/>
                <w:szCs w:val="20"/>
                <w:u w:val="single"/>
                <w:lang w:val="en-GB"/>
              </w:rPr>
              <w:t>Kindly</w:t>
            </w:r>
            <w:proofErr w:type="gramEnd"/>
            <w:r w:rsidRPr="00BA6931">
              <w:rPr>
                <w:rFonts w:ascii="Arial" w:eastAsia="Arial Unicode MS" w:hAnsi="Arial" w:cs="Arial"/>
                <w:i/>
                <w:iCs/>
                <w:sz w:val="20"/>
                <w:szCs w:val="20"/>
                <w:u w:val="single"/>
                <w:lang w:val="en-GB"/>
              </w:rPr>
              <w:t xml:space="preserve"> please write down the ethical issues here in details)</w:t>
            </w:r>
          </w:p>
          <w:p w14:paraId="330F4629" w14:textId="77777777" w:rsidR="009A6A80" w:rsidRPr="00BA6931" w:rsidRDefault="009A6A80">
            <w:pPr>
              <w:spacing w:line="276" w:lineRule="auto"/>
              <w:rPr>
                <w:rFonts w:ascii="Arial" w:eastAsia="Arial Unicode MS" w:hAnsi="Arial" w:cs="Arial"/>
                <w:sz w:val="20"/>
                <w:szCs w:val="20"/>
                <w:lang w:val="en-GB"/>
              </w:rPr>
            </w:pPr>
          </w:p>
          <w:p w14:paraId="6C0369A9" w14:textId="77777777" w:rsidR="009A6A80" w:rsidRPr="00BA6931" w:rsidRDefault="009A6A8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9F95F45" w14:textId="77777777" w:rsidR="009A6A80" w:rsidRPr="00BA6931" w:rsidRDefault="009A6A80">
            <w:pPr>
              <w:spacing w:line="276" w:lineRule="auto"/>
              <w:rPr>
                <w:rFonts w:ascii="Arial" w:eastAsia="Arial Unicode MS" w:hAnsi="Arial" w:cs="Arial"/>
                <w:sz w:val="20"/>
                <w:szCs w:val="20"/>
                <w:lang w:val="en-GB"/>
              </w:rPr>
            </w:pPr>
          </w:p>
          <w:p w14:paraId="4EC8C30A" w14:textId="77777777" w:rsidR="009A6A80" w:rsidRPr="00BA6931" w:rsidRDefault="009A6A80">
            <w:pPr>
              <w:spacing w:line="276" w:lineRule="auto"/>
              <w:rPr>
                <w:rFonts w:ascii="Arial" w:eastAsia="Arial Unicode MS" w:hAnsi="Arial" w:cs="Arial"/>
                <w:sz w:val="20"/>
                <w:szCs w:val="20"/>
                <w:lang w:val="en-GB"/>
              </w:rPr>
            </w:pPr>
          </w:p>
          <w:p w14:paraId="06EF42D5" w14:textId="77777777" w:rsidR="009A6A80" w:rsidRPr="00BA6931" w:rsidRDefault="009A6A80">
            <w:pPr>
              <w:spacing w:line="276" w:lineRule="auto"/>
              <w:rPr>
                <w:rFonts w:ascii="Arial" w:eastAsia="Arial Unicode MS" w:hAnsi="Arial" w:cs="Arial"/>
                <w:sz w:val="20"/>
                <w:szCs w:val="20"/>
                <w:lang w:val="en-GB"/>
              </w:rPr>
            </w:pPr>
          </w:p>
        </w:tc>
      </w:tr>
      <w:bookmarkEnd w:id="0"/>
    </w:tbl>
    <w:p w14:paraId="6F154816" w14:textId="77777777" w:rsidR="009A6A80" w:rsidRPr="00BA6931" w:rsidRDefault="009A6A80" w:rsidP="009A6A80">
      <w:pPr>
        <w:rPr>
          <w:rFonts w:ascii="Arial" w:hAnsi="Arial" w:cs="Arial"/>
          <w:sz w:val="20"/>
          <w:szCs w:val="20"/>
        </w:rPr>
      </w:pPr>
    </w:p>
    <w:bookmarkEnd w:id="1"/>
    <w:p w14:paraId="046AFF73" w14:textId="77777777" w:rsidR="00BA6931" w:rsidRPr="00546297" w:rsidRDefault="00BA6931" w:rsidP="00BA6931">
      <w:pPr>
        <w:pStyle w:val="Affiliation"/>
        <w:spacing w:after="0" w:line="240" w:lineRule="auto"/>
        <w:jc w:val="left"/>
        <w:rPr>
          <w:rFonts w:ascii="Arial" w:hAnsi="Arial" w:cs="Arial"/>
          <w:b/>
          <w:u w:val="single"/>
        </w:rPr>
      </w:pPr>
      <w:r w:rsidRPr="00546297">
        <w:rPr>
          <w:rFonts w:ascii="Arial" w:hAnsi="Arial" w:cs="Arial"/>
          <w:b/>
          <w:u w:val="single"/>
        </w:rPr>
        <w:t>Reviewer details:</w:t>
      </w:r>
    </w:p>
    <w:p w14:paraId="17D6A463" w14:textId="77777777" w:rsidR="00BA6931" w:rsidRPr="00546297" w:rsidRDefault="00BA6931" w:rsidP="00BA6931">
      <w:pPr>
        <w:pStyle w:val="Affiliation"/>
        <w:spacing w:after="0" w:line="240" w:lineRule="auto"/>
        <w:jc w:val="left"/>
        <w:rPr>
          <w:rFonts w:ascii="Arial" w:hAnsi="Arial" w:cs="Arial"/>
          <w:b/>
        </w:rPr>
      </w:pPr>
      <w:r w:rsidRPr="00546297">
        <w:rPr>
          <w:rFonts w:ascii="Arial" w:hAnsi="Arial" w:cs="Arial"/>
          <w:b/>
          <w:color w:val="000000"/>
        </w:rPr>
        <w:t>Subramanya Manjunath, University of Mysore, India</w:t>
      </w:r>
    </w:p>
    <w:p w14:paraId="658398F9" w14:textId="77777777" w:rsidR="009A6A80" w:rsidRPr="00BA6931" w:rsidRDefault="009A6A80" w:rsidP="009A6A80">
      <w:pPr>
        <w:rPr>
          <w:rFonts w:ascii="Arial" w:hAnsi="Arial" w:cs="Arial"/>
          <w:sz w:val="20"/>
          <w:szCs w:val="20"/>
        </w:rPr>
      </w:pPr>
    </w:p>
    <w:p w14:paraId="1B0E4DC5" w14:textId="77777777" w:rsidR="00F1171E" w:rsidRPr="00BA6931" w:rsidRDefault="00F1171E" w:rsidP="00F1171E">
      <w:pPr>
        <w:pStyle w:val="BodyText"/>
        <w:rPr>
          <w:rFonts w:ascii="Arial" w:hAnsi="Arial" w:cs="Arial"/>
          <w:b/>
          <w:bCs/>
          <w:sz w:val="20"/>
          <w:szCs w:val="20"/>
          <w:u w:val="single"/>
          <w:lang w:val="en-GB"/>
        </w:rPr>
      </w:pPr>
    </w:p>
    <w:sectPr w:rsidR="00F1171E" w:rsidRPr="00BA693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056C9" w14:textId="77777777" w:rsidR="00EF272B" w:rsidRPr="0000007A" w:rsidRDefault="00EF272B" w:rsidP="0099583E">
      <w:r>
        <w:separator/>
      </w:r>
    </w:p>
  </w:endnote>
  <w:endnote w:type="continuationSeparator" w:id="0">
    <w:p w14:paraId="556251C1" w14:textId="77777777" w:rsidR="00EF272B" w:rsidRPr="0000007A" w:rsidRDefault="00EF272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696B1" w14:textId="77777777" w:rsidR="00EF272B" w:rsidRPr="0000007A" w:rsidRDefault="00EF272B" w:rsidP="0099583E">
      <w:r>
        <w:separator/>
      </w:r>
    </w:p>
  </w:footnote>
  <w:footnote w:type="continuationSeparator" w:id="0">
    <w:p w14:paraId="304C2FB0" w14:textId="77777777" w:rsidR="00EF272B" w:rsidRPr="0000007A" w:rsidRDefault="00EF272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D65"/>
    <w:multiLevelType w:val="hybridMultilevel"/>
    <w:tmpl w:val="2794DDFE"/>
    <w:lvl w:ilvl="0" w:tplc="AA7613D4">
      <w:numFmt w:val="bullet"/>
      <w:lvlText w:val=""/>
      <w:lvlJc w:val="left"/>
      <w:pPr>
        <w:ind w:left="720" w:hanging="360"/>
      </w:pPr>
      <w:rPr>
        <w:rFonts w:ascii="Wingdings" w:eastAsia="Arial Unicode MS" w:hAnsi="Wingding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42142252">
    <w:abstractNumId w:val="4"/>
  </w:num>
  <w:num w:numId="2" w16cid:durableId="268128716">
    <w:abstractNumId w:val="7"/>
  </w:num>
  <w:num w:numId="3" w16cid:durableId="2049909230">
    <w:abstractNumId w:val="6"/>
  </w:num>
  <w:num w:numId="4" w16cid:durableId="1647395508">
    <w:abstractNumId w:val="8"/>
  </w:num>
  <w:num w:numId="5" w16cid:durableId="1152333444">
    <w:abstractNumId w:val="5"/>
  </w:num>
  <w:num w:numId="6" w16cid:durableId="1321544605">
    <w:abstractNumId w:val="1"/>
  </w:num>
  <w:num w:numId="7" w16cid:durableId="858591919">
    <w:abstractNumId w:val="2"/>
  </w:num>
  <w:num w:numId="8" w16cid:durableId="1430615238">
    <w:abstractNumId w:val="10"/>
  </w:num>
  <w:num w:numId="9" w16cid:durableId="2133328221">
    <w:abstractNumId w:val="9"/>
  </w:num>
  <w:num w:numId="10" w16cid:durableId="16658662">
    <w:abstractNumId w:val="3"/>
  </w:num>
  <w:num w:numId="11" w16cid:durableId="1247108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665B"/>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3B1D"/>
    <w:rsid w:val="00374F93"/>
    <w:rsid w:val="00377F1D"/>
    <w:rsid w:val="00394901"/>
    <w:rsid w:val="003A04E7"/>
    <w:rsid w:val="003A1C45"/>
    <w:rsid w:val="003A4991"/>
    <w:rsid w:val="003A6E1A"/>
    <w:rsid w:val="003B1D0B"/>
    <w:rsid w:val="003B2172"/>
    <w:rsid w:val="003D1BDE"/>
    <w:rsid w:val="003E746A"/>
    <w:rsid w:val="00401C12"/>
    <w:rsid w:val="0040742D"/>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7E6F"/>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7B72"/>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236"/>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0C86"/>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6B6A"/>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46BEF"/>
    <w:rsid w:val="009553EC"/>
    <w:rsid w:val="00955E45"/>
    <w:rsid w:val="00962B70"/>
    <w:rsid w:val="00967C62"/>
    <w:rsid w:val="00974E87"/>
    <w:rsid w:val="00982766"/>
    <w:rsid w:val="009852C4"/>
    <w:rsid w:val="0099583E"/>
    <w:rsid w:val="009A0242"/>
    <w:rsid w:val="009A59ED"/>
    <w:rsid w:val="009A6A80"/>
    <w:rsid w:val="009B101F"/>
    <w:rsid w:val="009B239B"/>
    <w:rsid w:val="009C5642"/>
    <w:rsid w:val="009E13C3"/>
    <w:rsid w:val="009E6A30"/>
    <w:rsid w:val="009E6F17"/>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A6931"/>
    <w:rsid w:val="00BB21AB"/>
    <w:rsid w:val="00BB4FEC"/>
    <w:rsid w:val="00BC402F"/>
    <w:rsid w:val="00BD0DF5"/>
    <w:rsid w:val="00BD6447"/>
    <w:rsid w:val="00BD7527"/>
    <w:rsid w:val="00BE13EF"/>
    <w:rsid w:val="00BE40A5"/>
    <w:rsid w:val="00BE6454"/>
    <w:rsid w:val="00BF08FB"/>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2628"/>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6602"/>
    <w:rsid w:val="00D11BC3"/>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272B"/>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BD3"/>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A693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396722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3508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2025-08-05T07:36:00Z</dcterms:created>
  <dcterms:modified xsi:type="dcterms:W3CDTF">2025-08-18T10:12:00Z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