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tcMar>
              <w:top w:w="0" w:type="dxa"/>
              <w:left w:w="108" w:type="dxa"/>
              <w:bottom w:w="0" w:type="dxa"/>
              <w:right w:w="108" w:type="dxa"/>
            </w:tcMar>
            <w:vAlign w:val="center"/>
          </w:tcPr>
          <w:p w14:paraId="23DA8DCD" w14:textId="67109D11" w:rsidR="0000007A" w:rsidRPr="00DE7D30" w:rsidRDefault="007A010A" w:rsidP="00054BC4">
            <w:pPr>
              <w:pStyle w:val="NormalWeb"/>
              <w:rPr>
                <w:rFonts w:ascii="Arial" w:hAnsi="Arial" w:cs="Arial"/>
                <w:b/>
                <w:bCs/>
                <w:szCs w:val="28"/>
                <w:u w:val="single"/>
              </w:rPr>
            </w:pPr>
            <w:hyperlink r:id="rId7" w:history="1">
              <w:r w:rsidRPr="007A010A">
                <w:rPr>
                  <w:rStyle w:val="Hyperlink"/>
                  <w:rFonts w:ascii="Arial" w:hAnsi="Arial" w:cs="Arial"/>
                  <w:b/>
                  <w:bCs/>
                  <w:szCs w:val="28"/>
                </w:rPr>
                <w:t>An Overview of Disease and Health Research</w:t>
              </w:r>
            </w:hyperlink>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2365C7CB"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E17D10" w:rsidRPr="00E17D10">
              <w:rPr>
                <w:rFonts w:ascii="Arial" w:hAnsi="Arial" w:cs="Arial"/>
                <w:b/>
                <w:bCs/>
                <w:szCs w:val="28"/>
                <w:lang w:val="en-GB"/>
              </w:rPr>
              <w:t>7335</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04AEFD50" w:rsidR="0000007A" w:rsidRPr="00DE7D30" w:rsidRDefault="00DC260B" w:rsidP="000450FC">
            <w:pPr>
              <w:pStyle w:val="NormalWeb"/>
              <w:spacing w:before="0" w:beforeAutospacing="0" w:after="0" w:afterAutospacing="0"/>
              <w:rPr>
                <w:rFonts w:ascii="Arial" w:hAnsi="Arial" w:cs="Arial"/>
                <w:b/>
                <w:szCs w:val="28"/>
                <w:highlight w:val="yellow"/>
                <w:lang w:val="en-GB"/>
              </w:rPr>
            </w:pPr>
            <w:r w:rsidRPr="00DC260B">
              <w:rPr>
                <w:rFonts w:ascii="Arial" w:hAnsi="Arial" w:cs="Arial"/>
                <w:b/>
                <w:szCs w:val="28"/>
                <w:lang w:val="en-GB"/>
              </w:rPr>
              <w:t>Breast Carcinoma: A Global Perspective on Prevalence and Impact</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03F6D280" w:rsidR="00CF0BBB" w:rsidRPr="00DE7D30" w:rsidRDefault="00D5059A"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53D1B1CD" w14:textId="77777777" w:rsidR="003D3FFE" w:rsidRPr="00DE7D30" w:rsidRDefault="003D3FFE" w:rsidP="00626025">
      <w:pPr>
        <w:pStyle w:val="BodyText"/>
        <w:jc w:val="left"/>
        <w:rPr>
          <w:rFonts w:ascii="Arial" w:hAnsi="Arial" w:cs="Arial"/>
          <w:color w:val="222222"/>
          <w:sz w:val="20"/>
          <w:szCs w:val="18"/>
          <w:lang w:val="en-IN"/>
        </w:rPr>
      </w:pPr>
    </w:p>
    <w:p w14:paraId="5A743ECE" w14:textId="77777777" w:rsidR="00D27A79" w:rsidRPr="00DE7D3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5B8DBE06" w14:textId="77777777" w:rsidR="00F1171E"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p w14:paraId="674EDCCA" w14:textId="2AFB7F5C" w:rsidR="00421DBF" w:rsidRPr="00421DBF" w:rsidRDefault="00421DBF" w:rsidP="00877BD8">
            <w:pPr>
              <w:rPr>
                <w:lang w:val="en-GB"/>
              </w:rPr>
            </w:pP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28B4C9C9" w:rsidR="00F1171E" w:rsidRPr="00EE1320" w:rsidRDefault="00EE1320" w:rsidP="007222C8">
            <w:pPr>
              <w:pStyle w:val="ListParagraph"/>
              <w:ind w:left="0"/>
              <w:rPr>
                <w:sz w:val="20"/>
                <w:szCs w:val="20"/>
                <w:lang w:val="en-GB"/>
              </w:rPr>
            </w:pPr>
            <w:r w:rsidRPr="00EE1320">
              <w:rPr>
                <w:sz w:val="20"/>
                <w:szCs w:val="20"/>
                <w:lang w:val="en-GB"/>
              </w:rPr>
              <w:t xml:space="preserve">The manuscript </w:t>
            </w:r>
            <w:r>
              <w:rPr>
                <w:sz w:val="20"/>
                <w:szCs w:val="20"/>
                <w:lang w:val="en-GB"/>
              </w:rPr>
              <w:t>looks at a crucial global public health topic of concern, breast carcinoma. Breast carcinoma is currently the most type of cancer diagnosed among women globally, making the topic relevant.</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4BF7C4D4" w14:textId="4AB45688" w:rsidR="00F1171E" w:rsidRDefault="00EE1320" w:rsidP="00EE1320">
            <w:pPr>
              <w:rPr>
                <w:sz w:val="20"/>
                <w:szCs w:val="20"/>
                <w:lang w:val="en-GB"/>
              </w:rPr>
            </w:pPr>
            <w:r>
              <w:rPr>
                <w:sz w:val="20"/>
                <w:szCs w:val="20"/>
                <w:lang w:val="en-GB"/>
              </w:rPr>
              <w:t xml:space="preserve">The title is generally relevant because it identified the disease and epidemiology, however, the ‘global perspective is broad and </w:t>
            </w:r>
            <w:r w:rsidR="00877BD8">
              <w:rPr>
                <w:sz w:val="20"/>
                <w:szCs w:val="20"/>
                <w:lang w:val="en-GB"/>
              </w:rPr>
              <w:t>unclear</w:t>
            </w:r>
            <w:r>
              <w:rPr>
                <w:sz w:val="20"/>
                <w:szCs w:val="20"/>
                <w:lang w:val="en-GB"/>
              </w:rPr>
              <w:t>. I will suggest that the title be-</w:t>
            </w:r>
          </w:p>
          <w:p w14:paraId="16639D5C" w14:textId="2FB24698" w:rsidR="00EE1320" w:rsidRDefault="00EE1320" w:rsidP="00EE1320">
            <w:pPr>
              <w:rPr>
                <w:sz w:val="20"/>
                <w:szCs w:val="20"/>
                <w:lang w:val="en-GB"/>
              </w:rPr>
            </w:pPr>
            <w:r>
              <w:rPr>
                <w:sz w:val="20"/>
                <w:szCs w:val="20"/>
                <w:lang w:val="en-GB"/>
              </w:rPr>
              <w:t>‘Breast cancer: A review of epidemiology, risk factors, pathogenesis and therapeutic approaches’ and/or</w:t>
            </w:r>
          </w:p>
          <w:p w14:paraId="03AD3666" w14:textId="77777777" w:rsidR="00EE1320" w:rsidRDefault="00EE1320" w:rsidP="00EE1320">
            <w:pPr>
              <w:rPr>
                <w:sz w:val="20"/>
                <w:szCs w:val="20"/>
                <w:lang w:val="en-GB"/>
              </w:rPr>
            </w:pPr>
          </w:p>
          <w:p w14:paraId="794AA9A7" w14:textId="157D3FDF" w:rsidR="00EE1320" w:rsidRPr="00EE1320" w:rsidRDefault="00EE1320" w:rsidP="00EE1320">
            <w:pPr>
              <w:rPr>
                <w:sz w:val="20"/>
                <w:szCs w:val="20"/>
                <w:lang w:val="en-GB"/>
              </w:rPr>
            </w:pPr>
            <w:r>
              <w:rPr>
                <w:sz w:val="20"/>
                <w:szCs w:val="20"/>
                <w:lang w:val="en-GB"/>
              </w:rPr>
              <w:t>Breast cancer epidemiology, risk factors, pathogenesis and advances in diagnosis and treatment: A review</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6B6F6E4" w14:textId="77777777" w:rsidR="00F1171E" w:rsidRDefault="00EE1320" w:rsidP="00EE1320">
            <w:pPr>
              <w:rPr>
                <w:sz w:val="20"/>
                <w:szCs w:val="20"/>
              </w:rPr>
            </w:pPr>
            <w:r w:rsidRPr="00EE1320">
              <w:rPr>
                <w:sz w:val="20"/>
                <w:szCs w:val="20"/>
                <w:lang w:val="en-GB"/>
              </w:rPr>
              <w:t xml:space="preserve">The abstract </w:t>
            </w:r>
            <w:r>
              <w:rPr>
                <w:sz w:val="20"/>
                <w:szCs w:val="20"/>
                <w:lang w:val="en-GB"/>
              </w:rPr>
              <w:t xml:space="preserve">shows the general outlook of breast cancer, indicating its epidemiology, burden of the disease, risk factors and advances made in therapeutics – targeted therapy and immunotherapy. However, the abstract did not state the aim and type of study. The study area was not mentioned and the description of the methods was also not stated. Certain statements were generalized - </w:t>
            </w:r>
            <w:r w:rsidRPr="00EE1320">
              <w:rPr>
                <w:sz w:val="20"/>
                <w:szCs w:val="20"/>
              </w:rPr>
              <w:t>“Breast carcinoma threatens the lives of millions of people worldwide”</w:t>
            </w:r>
            <w:r>
              <w:rPr>
                <w:sz w:val="20"/>
                <w:szCs w:val="20"/>
              </w:rPr>
              <w:t xml:space="preserve"> are descriptive rather than analytical.</w:t>
            </w:r>
          </w:p>
          <w:p w14:paraId="0FB7E83A" w14:textId="74ED372A" w:rsidR="00EE1320" w:rsidRPr="00EE1320" w:rsidRDefault="00EE1320" w:rsidP="00EE1320">
            <w:pPr>
              <w:rPr>
                <w:sz w:val="20"/>
                <w:szCs w:val="20"/>
                <w:lang w:val="en-GB"/>
              </w:rPr>
            </w:pPr>
            <w:r>
              <w:rPr>
                <w:sz w:val="20"/>
                <w:szCs w:val="20"/>
              </w:rPr>
              <w:t>The abstract is about a global perspective but there are no mortality rates, regional trends survival rates. The information also needs updating to a current burden of the disease as at 2022.</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2B5A7721" w14:textId="63242F25" w:rsidR="00F1171E" w:rsidRPr="00EE1320" w:rsidRDefault="00EE1320" w:rsidP="007222C8">
            <w:pPr>
              <w:pStyle w:val="ListParagraph"/>
              <w:ind w:left="0"/>
              <w:rPr>
                <w:sz w:val="20"/>
                <w:szCs w:val="20"/>
                <w:lang w:val="en-GB"/>
              </w:rPr>
            </w:pPr>
            <w:r>
              <w:rPr>
                <w:sz w:val="20"/>
                <w:szCs w:val="20"/>
                <w:lang w:val="en-GB"/>
              </w:rPr>
              <w:t xml:space="preserve">The manuscript is scientifically correct in many ways – basic disease description, risk factors, molecular pathways and diagnostic approach, however, there are old and incomplete epidemiological data according to the recent findings from WHO and GLOBACON; inconsistencies in breast cancer terminologies – breast cancer, breast carcinoma, and malignant breast </w:t>
            </w:r>
            <w:proofErr w:type="spellStart"/>
            <w:r>
              <w:rPr>
                <w:sz w:val="20"/>
                <w:szCs w:val="20"/>
                <w:lang w:val="en-GB"/>
              </w:rPr>
              <w:t>tumor</w:t>
            </w:r>
            <w:proofErr w:type="spellEnd"/>
            <w:r>
              <w:rPr>
                <w:sz w:val="20"/>
                <w:szCs w:val="20"/>
                <w:lang w:val="en-GB"/>
              </w:rPr>
              <w:t xml:space="preserve"> among other minor scientific issues.</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6EFA5B8C" w:rsidR="00F1171E" w:rsidRPr="00EE1320" w:rsidRDefault="00EE1320" w:rsidP="007222C8">
            <w:pPr>
              <w:pStyle w:val="ListParagraph"/>
              <w:ind w:left="0"/>
              <w:rPr>
                <w:sz w:val="20"/>
                <w:szCs w:val="20"/>
                <w:lang w:val="en-GB"/>
              </w:rPr>
            </w:pPr>
            <w:r>
              <w:rPr>
                <w:sz w:val="20"/>
                <w:szCs w:val="20"/>
                <w:lang w:val="en-GB"/>
              </w:rPr>
              <w:t xml:space="preserve">The references are sufficient but are </w:t>
            </w:r>
            <w:proofErr w:type="spellStart"/>
            <w:r>
              <w:rPr>
                <w:sz w:val="20"/>
                <w:szCs w:val="20"/>
                <w:lang w:val="en-GB"/>
              </w:rPr>
              <w:t>relativeloy</w:t>
            </w:r>
            <w:proofErr w:type="spellEnd"/>
            <w:r>
              <w:rPr>
                <w:sz w:val="20"/>
                <w:szCs w:val="20"/>
                <w:lang w:val="en-GB"/>
              </w:rPr>
              <w:t xml:space="preserve"> old. There are a lot of new studies on breast cancer globally except there is a timeline, which was not stated.</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4E69AB17" w:rsidR="00F1171E" w:rsidRPr="00900E9B" w:rsidRDefault="00EE1320" w:rsidP="007222C8">
            <w:pPr>
              <w:rPr>
                <w:sz w:val="20"/>
                <w:szCs w:val="20"/>
                <w:lang w:val="en-GB"/>
              </w:rPr>
            </w:pPr>
            <w:r>
              <w:rPr>
                <w:sz w:val="20"/>
                <w:szCs w:val="20"/>
                <w:lang w:val="en-GB"/>
              </w:rPr>
              <w:t>The language is generally suitable but will benefit from some grammatical editing throughout the manuscript</w:t>
            </w:r>
          </w:p>
          <w:p w14:paraId="6CBA4B2A" w14:textId="77777777" w:rsidR="00F1171E" w:rsidRPr="00900E9B" w:rsidRDefault="00F1171E" w:rsidP="007222C8">
            <w:pPr>
              <w:rPr>
                <w:sz w:val="20"/>
                <w:szCs w:val="20"/>
                <w:lang w:val="en-GB"/>
              </w:rPr>
            </w:pPr>
          </w:p>
          <w:p w14:paraId="41E28118" w14:textId="77777777" w:rsidR="00F1171E" w:rsidRPr="00900E9B" w:rsidRDefault="00F1171E" w:rsidP="007222C8">
            <w:pPr>
              <w:rPr>
                <w:sz w:val="20"/>
                <w:szCs w:val="20"/>
                <w:lang w:val="en-GB"/>
              </w:rPr>
            </w:pPr>
          </w:p>
          <w:p w14:paraId="297F52DB" w14:textId="77777777" w:rsidR="00F1171E" w:rsidRPr="00900E9B" w:rsidRDefault="00F1171E" w:rsidP="007222C8">
            <w:pPr>
              <w:rPr>
                <w:sz w:val="20"/>
                <w:szCs w:val="20"/>
                <w:lang w:val="en-GB"/>
              </w:rPr>
            </w:pP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02D94FC0" w:rsidR="00F1171E" w:rsidRPr="00900E9B" w:rsidRDefault="00EE1320" w:rsidP="007222C8">
            <w:pPr>
              <w:rPr>
                <w:sz w:val="20"/>
                <w:szCs w:val="20"/>
                <w:lang w:val="en-GB"/>
              </w:rPr>
            </w:pPr>
            <w:r>
              <w:rPr>
                <w:sz w:val="20"/>
                <w:szCs w:val="20"/>
                <w:lang w:val="en-GB"/>
              </w:rPr>
              <w:t>With significant restructuring, improved and updated references and stronger scientific outlook, the article could be published as a review one.</w:t>
            </w:r>
          </w:p>
          <w:p w14:paraId="5E946A0E" w14:textId="77777777" w:rsidR="00F1171E" w:rsidRPr="00900E9B" w:rsidRDefault="00F1171E" w:rsidP="007222C8">
            <w:pPr>
              <w:rPr>
                <w:sz w:val="20"/>
                <w:szCs w:val="20"/>
                <w:lang w:val="en-GB"/>
              </w:rPr>
            </w:pPr>
          </w:p>
          <w:p w14:paraId="7EB58C99" w14:textId="77777777" w:rsidR="00F1171E" w:rsidRPr="00900E9B" w:rsidRDefault="00F1171E" w:rsidP="007222C8">
            <w:pPr>
              <w:rPr>
                <w:sz w:val="20"/>
                <w:szCs w:val="20"/>
                <w:lang w:val="en-GB"/>
              </w:rPr>
            </w:pP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3B76C16E" w:rsidR="00F1171E" w:rsidRDefault="00F1171E"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AE6B41" w:rsidRPr="00AE6B41" w14:paraId="326EA764" w14:textId="77777777" w:rsidTr="00853E26">
        <w:tc>
          <w:tcPr>
            <w:tcW w:w="5000" w:type="pct"/>
            <w:gridSpan w:val="3"/>
            <w:tcBorders>
              <w:top w:val="nil"/>
              <w:left w:val="nil"/>
              <w:right w:val="nil"/>
            </w:tcBorders>
            <w:noWrap/>
            <w:tcMar>
              <w:top w:w="0" w:type="dxa"/>
              <w:left w:w="108" w:type="dxa"/>
              <w:bottom w:w="0" w:type="dxa"/>
              <w:right w:w="108" w:type="dxa"/>
            </w:tcMar>
            <w:vAlign w:val="center"/>
          </w:tcPr>
          <w:p w14:paraId="3AE92B27" w14:textId="77777777" w:rsidR="00AE6B41" w:rsidRPr="00AE6B41" w:rsidRDefault="00AE6B41" w:rsidP="00AE6B41">
            <w:pPr>
              <w:rPr>
                <w:rFonts w:ascii="Arial" w:eastAsia="Arial Unicode MS" w:hAnsi="Arial" w:cs="Arial"/>
                <w:b/>
                <w:sz w:val="20"/>
                <w:szCs w:val="20"/>
                <w:u w:val="single"/>
                <w:lang w:val="en-GB"/>
              </w:rPr>
            </w:pPr>
            <w:bookmarkStart w:id="0" w:name="_Hlk156057883"/>
            <w:bookmarkStart w:id="1" w:name="_Hlk156057704"/>
            <w:r w:rsidRPr="00AE6B41">
              <w:rPr>
                <w:rFonts w:ascii="Arial" w:eastAsia="Arial Unicode MS" w:hAnsi="Arial" w:cs="Arial"/>
                <w:b/>
                <w:sz w:val="20"/>
                <w:szCs w:val="20"/>
                <w:highlight w:val="yellow"/>
                <w:u w:val="single"/>
                <w:lang w:val="en-GB"/>
              </w:rPr>
              <w:t>PART  2:</w:t>
            </w:r>
            <w:r w:rsidRPr="00AE6B41">
              <w:rPr>
                <w:rFonts w:ascii="Arial" w:eastAsia="Arial Unicode MS" w:hAnsi="Arial" w:cs="Arial"/>
                <w:b/>
                <w:sz w:val="20"/>
                <w:szCs w:val="20"/>
                <w:u w:val="single"/>
                <w:lang w:val="en-GB"/>
              </w:rPr>
              <w:t xml:space="preserve"> </w:t>
            </w:r>
          </w:p>
          <w:p w14:paraId="1E295355" w14:textId="77777777" w:rsidR="00AE6B41" w:rsidRPr="00AE6B41" w:rsidRDefault="00AE6B41" w:rsidP="00AE6B41">
            <w:pPr>
              <w:rPr>
                <w:rFonts w:ascii="Arial" w:eastAsia="Arial Unicode MS" w:hAnsi="Arial" w:cs="Arial"/>
                <w:b/>
                <w:sz w:val="20"/>
                <w:szCs w:val="20"/>
                <w:u w:val="single"/>
                <w:lang w:val="en-GB"/>
              </w:rPr>
            </w:pPr>
          </w:p>
        </w:tc>
      </w:tr>
      <w:tr w:rsidR="00AE6B41" w:rsidRPr="00AE6B41" w14:paraId="4540960C" w14:textId="77777777" w:rsidTr="00853E26">
        <w:tc>
          <w:tcPr>
            <w:tcW w:w="1615" w:type="pct"/>
            <w:noWrap/>
            <w:tcMar>
              <w:top w:w="0" w:type="dxa"/>
              <w:left w:w="108" w:type="dxa"/>
              <w:bottom w:w="0" w:type="dxa"/>
              <w:right w:w="108" w:type="dxa"/>
            </w:tcMar>
            <w:vAlign w:val="center"/>
          </w:tcPr>
          <w:p w14:paraId="5A18740E" w14:textId="77777777" w:rsidR="00AE6B41" w:rsidRPr="00AE6B41" w:rsidRDefault="00AE6B41" w:rsidP="00AE6B41">
            <w:pPr>
              <w:rPr>
                <w:rFonts w:ascii="Arial" w:eastAsia="Arial Unicode MS" w:hAnsi="Arial" w:cs="Arial"/>
                <w:sz w:val="20"/>
                <w:szCs w:val="20"/>
                <w:lang w:val="en-GB"/>
              </w:rPr>
            </w:pPr>
          </w:p>
        </w:tc>
        <w:tc>
          <w:tcPr>
            <w:tcW w:w="1694" w:type="pct"/>
            <w:tcMar>
              <w:top w:w="0" w:type="dxa"/>
              <w:left w:w="108" w:type="dxa"/>
              <w:bottom w:w="0" w:type="dxa"/>
              <w:right w:w="108" w:type="dxa"/>
            </w:tcMar>
          </w:tcPr>
          <w:p w14:paraId="772916EC" w14:textId="77777777" w:rsidR="00AE6B41" w:rsidRPr="00AE6B41" w:rsidRDefault="00AE6B41" w:rsidP="00AE6B41">
            <w:pPr>
              <w:keepNext/>
              <w:outlineLvl w:val="1"/>
              <w:rPr>
                <w:rFonts w:ascii="Arial" w:eastAsia="MS Mincho" w:hAnsi="Arial" w:cs="Arial"/>
                <w:b/>
                <w:bCs/>
                <w:sz w:val="20"/>
                <w:szCs w:val="20"/>
                <w:lang w:val="en-GB"/>
              </w:rPr>
            </w:pPr>
            <w:r w:rsidRPr="00AE6B41">
              <w:rPr>
                <w:rFonts w:ascii="Arial" w:eastAsia="MS Mincho" w:hAnsi="Arial" w:cs="Arial"/>
                <w:b/>
                <w:bCs/>
                <w:sz w:val="20"/>
                <w:szCs w:val="20"/>
                <w:lang w:val="en-GB"/>
              </w:rPr>
              <w:t>Reviewer’s comment</w:t>
            </w:r>
          </w:p>
        </w:tc>
        <w:tc>
          <w:tcPr>
            <w:tcW w:w="1691" w:type="pct"/>
          </w:tcPr>
          <w:p w14:paraId="7E6153C4" w14:textId="77777777" w:rsidR="00AE6B41" w:rsidRPr="00AE6B41" w:rsidRDefault="00AE6B41" w:rsidP="00AE6B41">
            <w:pPr>
              <w:spacing w:after="160" w:line="252" w:lineRule="auto"/>
              <w:rPr>
                <w:rFonts w:ascii="Arial" w:eastAsia="Calibri" w:hAnsi="Arial" w:cs="Arial"/>
                <w:kern w:val="2"/>
                <w:sz w:val="20"/>
                <w:szCs w:val="20"/>
                <w:lang w:val="en-IN"/>
              </w:rPr>
            </w:pPr>
            <w:r w:rsidRPr="00AE6B41">
              <w:rPr>
                <w:rFonts w:ascii="Arial" w:eastAsia="Calibri" w:hAnsi="Arial" w:cs="Arial"/>
                <w:b/>
                <w:kern w:val="2"/>
                <w:sz w:val="20"/>
                <w:szCs w:val="20"/>
                <w:lang w:val="en-IN"/>
              </w:rPr>
              <w:t>Author’s Feedback</w:t>
            </w:r>
            <w:r w:rsidRPr="00AE6B41">
              <w:rPr>
                <w:rFonts w:ascii="Arial" w:eastAsia="Calibri" w:hAnsi="Arial" w:cs="Arial"/>
                <w:kern w:val="2"/>
                <w:sz w:val="20"/>
                <w:szCs w:val="20"/>
                <w:lang w:val="en-IN"/>
              </w:rPr>
              <w:t xml:space="preserve"> (It is mandatory that authors should write his/her feedback here)</w:t>
            </w:r>
          </w:p>
          <w:p w14:paraId="76D7861A" w14:textId="77777777" w:rsidR="00AE6B41" w:rsidRPr="00AE6B41" w:rsidRDefault="00AE6B41" w:rsidP="00AE6B41">
            <w:pPr>
              <w:keepNext/>
              <w:outlineLvl w:val="1"/>
              <w:rPr>
                <w:rFonts w:ascii="Arial" w:eastAsia="MS Mincho" w:hAnsi="Arial" w:cs="Arial"/>
                <w:bCs/>
                <w:sz w:val="20"/>
                <w:szCs w:val="20"/>
                <w:lang w:val="en-GB"/>
              </w:rPr>
            </w:pPr>
          </w:p>
        </w:tc>
      </w:tr>
      <w:tr w:rsidR="00AE6B41" w:rsidRPr="00AE6B41" w14:paraId="3DA3D605" w14:textId="77777777" w:rsidTr="00853E26">
        <w:trPr>
          <w:trHeight w:val="890"/>
        </w:trPr>
        <w:tc>
          <w:tcPr>
            <w:tcW w:w="1615" w:type="pct"/>
            <w:noWrap/>
            <w:tcMar>
              <w:top w:w="0" w:type="dxa"/>
              <w:left w:w="108" w:type="dxa"/>
              <w:bottom w:w="0" w:type="dxa"/>
              <w:right w:w="108" w:type="dxa"/>
            </w:tcMar>
            <w:vAlign w:val="center"/>
          </w:tcPr>
          <w:p w14:paraId="59C914E9" w14:textId="77777777" w:rsidR="00AE6B41" w:rsidRPr="00AE6B41" w:rsidRDefault="00AE6B41" w:rsidP="00AE6B41">
            <w:pPr>
              <w:rPr>
                <w:rFonts w:ascii="Arial" w:eastAsia="Arial Unicode MS" w:hAnsi="Arial" w:cs="Arial"/>
                <w:b/>
                <w:sz w:val="20"/>
                <w:szCs w:val="20"/>
                <w:lang w:val="en-GB"/>
              </w:rPr>
            </w:pPr>
            <w:r w:rsidRPr="00AE6B41">
              <w:rPr>
                <w:rFonts w:ascii="Arial" w:eastAsia="Arial Unicode MS" w:hAnsi="Arial" w:cs="Arial"/>
                <w:b/>
                <w:sz w:val="20"/>
                <w:szCs w:val="20"/>
                <w:lang w:val="en-GB"/>
              </w:rPr>
              <w:t xml:space="preserve">Are there ethical issues in this manuscript? </w:t>
            </w:r>
          </w:p>
          <w:p w14:paraId="12342496" w14:textId="77777777" w:rsidR="00AE6B41" w:rsidRPr="00AE6B41" w:rsidRDefault="00AE6B41" w:rsidP="00AE6B41">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756C3E38" w14:textId="77777777" w:rsidR="00AE6B41" w:rsidRPr="00AE6B41" w:rsidRDefault="00AE6B41" w:rsidP="00AE6B41">
            <w:pPr>
              <w:rPr>
                <w:rFonts w:ascii="Arial" w:eastAsia="Arial Unicode MS" w:hAnsi="Arial" w:cs="Arial"/>
                <w:i/>
                <w:iCs/>
                <w:sz w:val="20"/>
                <w:szCs w:val="20"/>
                <w:u w:val="single"/>
                <w:lang w:val="en-GB"/>
              </w:rPr>
            </w:pPr>
            <w:r w:rsidRPr="00AE6B41">
              <w:rPr>
                <w:rFonts w:ascii="Arial" w:eastAsia="Arial Unicode MS" w:hAnsi="Arial" w:cs="Arial"/>
                <w:i/>
                <w:iCs/>
                <w:sz w:val="20"/>
                <w:szCs w:val="20"/>
                <w:u w:val="single"/>
                <w:lang w:val="en-GB"/>
              </w:rPr>
              <w:t xml:space="preserve">(If yes, </w:t>
            </w:r>
            <w:proofErr w:type="gramStart"/>
            <w:r w:rsidRPr="00AE6B41">
              <w:rPr>
                <w:rFonts w:ascii="Arial" w:eastAsia="Arial Unicode MS" w:hAnsi="Arial" w:cs="Arial"/>
                <w:i/>
                <w:iCs/>
                <w:sz w:val="20"/>
                <w:szCs w:val="20"/>
                <w:u w:val="single"/>
                <w:lang w:val="en-GB"/>
              </w:rPr>
              <w:t>Kindly</w:t>
            </w:r>
            <w:proofErr w:type="gramEnd"/>
            <w:r w:rsidRPr="00AE6B41">
              <w:rPr>
                <w:rFonts w:ascii="Arial" w:eastAsia="Arial Unicode MS" w:hAnsi="Arial" w:cs="Arial"/>
                <w:i/>
                <w:iCs/>
                <w:sz w:val="20"/>
                <w:szCs w:val="20"/>
                <w:u w:val="single"/>
                <w:lang w:val="en-GB"/>
              </w:rPr>
              <w:t xml:space="preserve"> please write down the ethical issues here in details)</w:t>
            </w:r>
          </w:p>
          <w:p w14:paraId="549BDF3B" w14:textId="77777777" w:rsidR="00AE6B41" w:rsidRPr="00AE6B41" w:rsidRDefault="00AE6B41" w:rsidP="00AE6B41">
            <w:pPr>
              <w:rPr>
                <w:rFonts w:ascii="Arial" w:eastAsia="Arial Unicode MS" w:hAnsi="Arial" w:cs="Arial"/>
                <w:sz w:val="20"/>
                <w:szCs w:val="20"/>
                <w:lang w:val="en-GB"/>
              </w:rPr>
            </w:pPr>
          </w:p>
        </w:tc>
        <w:tc>
          <w:tcPr>
            <w:tcW w:w="1691" w:type="pct"/>
            <w:vAlign w:val="center"/>
          </w:tcPr>
          <w:p w14:paraId="7ACFC20E" w14:textId="77777777" w:rsidR="00AE6B41" w:rsidRPr="00AE6B41" w:rsidRDefault="00AE6B41" w:rsidP="00AE6B41">
            <w:pPr>
              <w:rPr>
                <w:rFonts w:ascii="Arial" w:eastAsia="Arial Unicode MS" w:hAnsi="Arial" w:cs="Arial"/>
                <w:sz w:val="20"/>
                <w:szCs w:val="20"/>
                <w:lang w:val="en-GB"/>
              </w:rPr>
            </w:pPr>
          </w:p>
          <w:p w14:paraId="0F549B4F" w14:textId="77777777" w:rsidR="00AE6B41" w:rsidRPr="00AE6B41" w:rsidRDefault="00AE6B41" w:rsidP="00AE6B41">
            <w:pPr>
              <w:rPr>
                <w:rFonts w:ascii="Arial" w:eastAsia="Arial Unicode MS" w:hAnsi="Arial" w:cs="Arial"/>
                <w:sz w:val="20"/>
                <w:szCs w:val="20"/>
                <w:lang w:val="en-GB"/>
              </w:rPr>
            </w:pPr>
          </w:p>
          <w:p w14:paraId="3BD6E1DE" w14:textId="77777777" w:rsidR="00AE6B41" w:rsidRPr="00AE6B41" w:rsidRDefault="00AE6B41" w:rsidP="00AE6B41">
            <w:pPr>
              <w:rPr>
                <w:rFonts w:ascii="Arial" w:eastAsia="Arial Unicode MS" w:hAnsi="Arial" w:cs="Arial"/>
                <w:sz w:val="20"/>
                <w:szCs w:val="20"/>
                <w:lang w:val="en-GB"/>
              </w:rPr>
            </w:pPr>
          </w:p>
        </w:tc>
      </w:tr>
      <w:bookmarkEnd w:id="0"/>
    </w:tbl>
    <w:p w14:paraId="51564586" w14:textId="77777777" w:rsidR="00AE6B41" w:rsidRPr="00AE6B41" w:rsidRDefault="00AE6B41" w:rsidP="00AE6B41"/>
    <w:p w14:paraId="75B5F8FF" w14:textId="77777777" w:rsidR="00AE6B41" w:rsidRPr="00AE6B41" w:rsidRDefault="00AE6B41" w:rsidP="00AE6B41"/>
    <w:p w14:paraId="611E4E3D" w14:textId="77777777" w:rsidR="00AE6B41" w:rsidRPr="00AE6B41" w:rsidRDefault="00AE6B41" w:rsidP="00AE6B41">
      <w:pPr>
        <w:rPr>
          <w:bCs/>
          <w:u w:val="single"/>
          <w:lang w:val="en-GB"/>
        </w:rPr>
      </w:pPr>
    </w:p>
    <w:bookmarkEnd w:id="1"/>
    <w:p w14:paraId="62AC60E3" w14:textId="77777777" w:rsidR="00AE6B41" w:rsidRPr="00AE6B41" w:rsidRDefault="00AE6B41" w:rsidP="00AE6B41"/>
    <w:p w14:paraId="7C1C7ADB" w14:textId="77777777" w:rsidR="00CB28F9" w:rsidRPr="005F4EDD" w:rsidRDefault="00CB28F9" w:rsidP="00CB28F9">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6BA23105" w14:textId="77777777" w:rsidR="00CB28F9" w:rsidRDefault="00CB28F9" w:rsidP="00CB28F9">
      <w:pPr>
        <w:pStyle w:val="Affiliation"/>
        <w:spacing w:after="0" w:line="240" w:lineRule="auto"/>
        <w:jc w:val="left"/>
        <w:rPr>
          <w:rFonts w:ascii="Arial" w:hAnsi="Arial" w:cs="Arial"/>
          <w:sz w:val="16"/>
          <w:szCs w:val="16"/>
        </w:rPr>
      </w:pPr>
    </w:p>
    <w:p w14:paraId="483F8A9F" w14:textId="77777777" w:rsidR="00CB28F9" w:rsidRDefault="00CB28F9" w:rsidP="00CB28F9">
      <w:r>
        <w:rPr>
          <w:rFonts w:ascii="Calibri" w:hAnsi="Calibri" w:cs="Calibri"/>
          <w:color w:val="000000"/>
        </w:rPr>
        <w:t>Ben-Chioma, Adline Erinma, Rivers State University, Nigeria</w:t>
      </w:r>
      <w:r>
        <w:rPr>
          <w:rFonts w:ascii="Calibri" w:hAnsi="Calibri" w:cs="Calibri"/>
          <w:color w:val="000000"/>
        </w:rPr>
        <w:br/>
      </w:r>
    </w:p>
    <w:p w14:paraId="55E77F89" w14:textId="77777777" w:rsidR="00AE6B41" w:rsidRPr="00CB28F9" w:rsidRDefault="00AE6B41" w:rsidP="00F1171E">
      <w:pPr>
        <w:pStyle w:val="BodyText"/>
        <w:rPr>
          <w:rFonts w:ascii="Times New Roman" w:hAnsi="Times New Roman"/>
          <w:b/>
          <w:bCs/>
          <w:sz w:val="20"/>
          <w:szCs w:val="20"/>
          <w:u w:val="single"/>
          <w:lang w:val="en-US"/>
        </w:rPr>
      </w:pPr>
    </w:p>
    <w:sectPr w:rsidR="00AE6B41" w:rsidRPr="00CB28F9"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63B0D" w14:textId="77777777" w:rsidR="008E7690" w:rsidRPr="0000007A" w:rsidRDefault="008E7690" w:rsidP="0099583E">
      <w:r>
        <w:separator/>
      </w:r>
    </w:p>
  </w:endnote>
  <w:endnote w:type="continuationSeparator" w:id="0">
    <w:p w14:paraId="1D4B1C60" w14:textId="77777777" w:rsidR="008E7690" w:rsidRPr="0000007A" w:rsidRDefault="008E769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AD687" w14:textId="77777777" w:rsidR="008E7690" w:rsidRPr="0000007A" w:rsidRDefault="008E7690" w:rsidP="0099583E">
      <w:r>
        <w:separator/>
      </w:r>
    </w:p>
  </w:footnote>
  <w:footnote w:type="continuationSeparator" w:id="0">
    <w:p w14:paraId="617C6EE9" w14:textId="77777777" w:rsidR="008E7690" w:rsidRPr="0000007A" w:rsidRDefault="008E769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40990402">
    <w:abstractNumId w:val="3"/>
  </w:num>
  <w:num w:numId="2" w16cid:durableId="1207138261">
    <w:abstractNumId w:val="6"/>
  </w:num>
  <w:num w:numId="3" w16cid:durableId="1903178343">
    <w:abstractNumId w:val="5"/>
  </w:num>
  <w:num w:numId="4" w16cid:durableId="492378352">
    <w:abstractNumId w:val="7"/>
  </w:num>
  <w:num w:numId="5" w16cid:durableId="451245315">
    <w:abstractNumId w:val="4"/>
  </w:num>
  <w:num w:numId="6" w16cid:durableId="227305969">
    <w:abstractNumId w:val="0"/>
  </w:num>
  <w:num w:numId="7" w16cid:durableId="1455171896">
    <w:abstractNumId w:val="1"/>
  </w:num>
  <w:num w:numId="8" w16cid:durableId="877282812">
    <w:abstractNumId w:val="9"/>
  </w:num>
  <w:num w:numId="9" w16cid:durableId="1510214708">
    <w:abstractNumId w:val="8"/>
  </w:num>
  <w:num w:numId="10" w16cid:durableId="2086029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111F"/>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C4CCE"/>
    <w:rsid w:val="003D1BDE"/>
    <w:rsid w:val="003D3FFE"/>
    <w:rsid w:val="003E746A"/>
    <w:rsid w:val="00401C12"/>
    <w:rsid w:val="00421DBF"/>
    <w:rsid w:val="0042465A"/>
    <w:rsid w:val="00435B36"/>
    <w:rsid w:val="00442B24"/>
    <w:rsid w:val="004430CD"/>
    <w:rsid w:val="00444B5B"/>
    <w:rsid w:val="0044519B"/>
    <w:rsid w:val="00452F40"/>
    <w:rsid w:val="00457AB1"/>
    <w:rsid w:val="00457BC0"/>
    <w:rsid w:val="00461309"/>
    <w:rsid w:val="00462996"/>
    <w:rsid w:val="00474129"/>
    <w:rsid w:val="00477844"/>
    <w:rsid w:val="004847FF"/>
    <w:rsid w:val="00495DBB"/>
    <w:rsid w:val="004A28D8"/>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19D"/>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4329B"/>
    <w:rsid w:val="00751520"/>
    <w:rsid w:val="00766889"/>
    <w:rsid w:val="00766A0D"/>
    <w:rsid w:val="00767F8C"/>
    <w:rsid w:val="00780B67"/>
    <w:rsid w:val="00781D07"/>
    <w:rsid w:val="007A010A"/>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BD8"/>
    <w:rsid w:val="00877F10"/>
    <w:rsid w:val="00882091"/>
    <w:rsid w:val="00893E75"/>
    <w:rsid w:val="00895D0A"/>
    <w:rsid w:val="008B265C"/>
    <w:rsid w:val="008C2F62"/>
    <w:rsid w:val="008C4B1F"/>
    <w:rsid w:val="008C75AD"/>
    <w:rsid w:val="008D020E"/>
    <w:rsid w:val="008E5067"/>
    <w:rsid w:val="008E7690"/>
    <w:rsid w:val="008F036B"/>
    <w:rsid w:val="008F36E4"/>
    <w:rsid w:val="0090720F"/>
    <w:rsid w:val="0091410B"/>
    <w:rsid w:val="009245E3"/>
    <w:rsid w:val="00942DEE"/>
    <w:rsid w:val="00944F67"/>
    <w:rsid w:val="009553EC"/>
    <w:rsid w:val="00955E45"/>
    <w:rsid w:val="00956C67"/>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E6B41"/>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17475"/>
    <w:rsid w:val="00C22886"/>
    <w:rsid w:val="00C25C8F"/>
    <w:rsid w:val="00C263C6"/>
    <w:rsid w:val="00C268B8"/>
    <w:rsid w:val="00C435C6"/>
    <w:rsid w:val="00C635B6"/>
    <w:rsid w:val="00C70DFC"/>
    <w:rsid w:val="00C82466"/>
    <w:rsid w:val="00C84097"/>
    <w:rsid w:val="00CA4B20"/>
    <w:rsid w:val="00CA7853"/>
    <w:rsid w:val="00CB28F9"/>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5059A"/>
    <w:rsid w:val="00D709EB"/>
    <w:rsid w:val="00D7603E"/>
    <w:rsid w:val="00D90124"/>
    <w:rsid w:val="00D9392F"/>
    <w:rsid w:val="00D9427C"/>
    <w:rsid w:val="00DA2679"/>
    <w:rsid w:val="00DA3C3D"/>
    <w:rsid w:val="00DA41F5"/>
    <w:rsid w:val="00DB7E1B"/>
    <w:rsid w:val="00DC1D81"/>
    <w:rsid w:val="00DC260B"/>
    <w:rsid w:val="00DC6FED"/>
    <w:rsid w:val="00DD0C4A"/>
    <w:rsid w:val="00DD274C"/>
    <w:rsid w:val="00DE7D30"/>
    <w:rsid w:val="00DF04E3"/>
    <w:rsid w:val="00E03C32"/>
    <w:rsid w:val="00E17D10"/>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E1320"/>
    <w:rsid w:val="00EF326D"/>
    <w:rsid w:val="00EF53FE"/>
    <w:rsid w:val="00F1171E"/>
    <w:rsid w:val="00F13071"/>
    <w:rsid w:val="00F2643C"/>
    <w:rsid w:val="00F27614"/>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CB28F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an-overview-of-disease-and-health-research-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3665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7</cp:revision>
  <dcterms:created xsi:type="dcterms:W3CDTF">2026-03-13T14:48:00Z</dcterms:created>
  <dcterms:modified xsi:type="dcterms:W3CDTF">2026-03-21T12:25:00Z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